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C3" w:rsidRDefault="007656C3" w:rsidP="007656C3">
      <w:pPr>
        <w:jc w:val="center"/>
        <w:rPr>
          <w:sz w:val="24"/>
          <w:szCs w:val="24"/>
        </w:rPr>
      </w:pPr>
      <w:r w:rsidRPr="00841E1A">
        <w:rPr>
          <w:noProof/>
          <w:sz w:val="24"/>
          <w:szCs w:val="24"/>
        </w:rPr>
        <w:drawing>
          <wp:inline distT="0" distB="0" distL="0" distR="0" wp14:anchorId="0FA165CC" wp14:editId="3DCB051F">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7656C3" w:rsidRDefault="007656C3" w:rsidP="007656C3">
      <w:pPr>
        <w:jc w:val="center"/>
        <w:rPr>
          <w:b/>
          <w:bCs/>
        </w:rPr>
      </w:pPr>
      <w:r>
        <w:rPr>
          <w:b/>
          <w:bCs/>
        </w:rPr>
        <w:t xml:space="preserve">РЕСПУБЛИКА КРЫМ </w:t>
      </w:r>
    </w:p>
    <w:p w:rsidR="007656C3" w:rsidRDefault="007656C3" w:rsidP="007656C3">
      <w:pPr>
        <w:jc w:val="center"/>
        <w:rPr>
          <w:b/>
          <w:bCs/>
        </w:rPr>
      </w:pPr>
      <w:r>
        <w:rPr>
          <w:b/>
          <w:bCs/>
        </w:rPr>
        <w:t>НИЖНЕГОРСКИЙ РАЙОН</w:t>
      </w:r>
    </w:p>
    <w:p w:rsidR="007656C3" w:rsidRDefault="007656C3" w:rsidP="007656C3">
      <w:pPr>
        <w:jc w:val="center"/>
        <w:rPr>
          <w:b/>
          <w:bCs/>
        </w:rPr>
      </w:pPr>
      <w:r>
        <w:rPr>
          <w:b/>
          <w:bCs/>
        </w:rPr>
        <w:t xml:space="preserve">АДМИНИСТРАЦИЯ </w:t>
      </w:r>
      <w:r w:rsidR="003D2938">
        <w:rPr>
          <w:b/>
          <w:bCs/>
        </w:rPr>
        <w:t>ДРОФИНСКОГО</w:t>
      </w:r>
      <w:r>
        <w:rPr>
          <w:b/>
          <w:bCs/>
        </w:rPr>
        <w:t xml:space="preserve"> СЕЛЬСКОГО ПОСЕЛЕНИЯ </w:t>
      </w:r>
    </w:p>
    <w:p w:rsidR="007656C3" w:rsidRDefault="007656C3" w:rsidP="007656C3">
      <w:pPr>
        <w:suppressAutoHyphens/>
        <w:rPr>
          <w:b/>
          <w:sz w:val="24"/>
          <w:szCs w:val="24"/>
          <w:lang w:eastAsia="zh-CN"/>
        </w:rPr>
      </w:pPr>
    </w:p>
    <w:p w:rsidR="007656C3" w:rsidRDefault="007656C3" w:rsidP="007656C3">
      <w:pPr>
        <w:suppressAutoHyphens/>
        <w:jc w:val="center"/>
        <w:rPr>
          <w:b/>
          <w:bCs/>
          <w:lang w:eastAsia="zh-CN"/>
        </w:rPr>
      </w:pPr>
      <w:r>
        <w:rPr>
          <w:b/>
          <w:bCs/>
          <w:lang w:eastAsia="zh-CN"/>
        </w:rPr>
        <w:t>ПОСТАНОВЛЕНИЕ</w:t>
      </w:r>
    </w:p>
    <w:p w:rsidR="007656C3" w:rsidRDefault="007656C3" w:rsidP="007656C3">
      <w:pPr>
        <w:suppressAutoHyphens/>
        <w:rPr>
          <w:b/>
          <w:lang w:eastAsia="zh-CN"/>
        </w:rPr>
      </w:pPr>
    </w:p>
    <w:p w:rsidR="007656C3" w:rsidRDefault="006C14AD" w:rsidP="003D2938">
      <w:pPr>
        <w:tabs>
          <w:tab w:val="left" w:pos="708"/>
          <w:tab w:val="left" w:pos="1416"/>
          <w:tab w:val="left" w:pos="2124"/>
          <w:tab w:val="left" w:pos="2832"/>
          <w:tab w:val="left" w:pos="3540"/>
          <w:tab w:val="left" w:pos="4248"/>
          <w:tab w:val="left" w:pos="4956"/>
          <w:tab w:val="left" w:pos="8124"/>
        </w:tabs>
        <w:suppressAutoHyphens/>
        <w:rPr>
          <w:lang w:eastAsia="zh-CN"/>
        </w:rPr>
      </w:pPr>
      <w:r>
        <w:rPr>
          <w:lang w:eastAsia="zh-CN"/>
        </w:rPr>
        <w:t>0</w:t>
      </w:r>
      <w:r w:rsidR="003D2938">
        <w:rPr>
          <w:lang w:eastAsia="zh-CN"/>
        </w:rPr>
        <w:t>2</w:t>
      </w:r>
      <w:r>
        <w:rPr>
          <w:lang w:eastAsia="zh-CN"/>
        </w:rPr>
        <w:t>.0</w:t>
      </w:r>
      <w:r w:rsidR="003D2938">
        <w:rPr>
          <w:lang w:eastAsia="zh-CN"/>
        </w:rPr>
        <w:t xml:space="preserve">9.2019г. </w:t>
      </w:r>
      <w:r w:rsidR="003D2938">
        <w:rPr>
          <w:lang w:eastAsia="zh-CN"/>
        </w:rPr>
        <w:tab/>
      </w:r>
      <w:r w:rsidR="003D2938">
        <w:rPr>
          <w:lang w:eastAsia="zh-CN"/>
        </w:rPr>
        <w:tab/>
      </w:r>
      <w:r w:rsidR="003D2938">
        <w:rPr>
          <w:lang w:eastAsia="zh-CN"/>
        </w:rPr>
        <w:tab/>
      </w:r>
      <w:r w:rsidR="003D2938">
        <w:rPr>
          <w:lang w:eastAsia="zh-CN"/>
        </w:rPr>
        <w:tab/>
      </w:r>
      <w:r w:rsidR="007656C3">
        <w:rPr>
          <w:lang w:eastAsia="zh-CN"/>
        </w:rPr>
        <w:t xml:space="preserve">№ </w:t>
      </w:r>
      <w:r w:rsidR="003D2938">
        <w:rPr>
          <w:lang w:eastAsia="zh-CN"/>
        </w:rPr>
        <w:t>57</w:t>
      </w:r>
      <w:r w:rsidR="007656C3">
        <w:rPr>
          <w:lang w:eastAsia="zh-CN"/>
        </w:rPr>
        <w:t>-02</w:t>
      </w:r>
      <w:r w:rsidR="003D2938">
        <w:rPr>
          <w:lang w:eastAsia="zh-CN"/>
        </w:rPr>
        <w:tab/>
        <w:t>с.Дрофино</w:t>
      </w:r>
    </w:p>
    <w:p w:rsidR="007656C3" w:rsidRDefault="007656C3" w:rsidP="007656C3">
      <w:pPr>
        <w:pStyle w:val="a3"/>
        <w:ind w:right="3684"/>
        <w:jc w:val="both"/>
        <w:rPr>
          <w:sz w:val="28"/>
          <w:szCs w:val="28"/>
        </w:rPr>
      </w:pPr>
    </w:p>
    <w:p w:rsidR="007656C3" w:rsidRDefault="007656C3" w:rsidP="007656C3">
      <w:pPr>
        <w:pStyle w:val="a3"/>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7656C3">
        <w:rPr>
          <w:sz w:val="28"/>
          <w:szCs w:val="28"/>
        </w:rPr>
        <w:t>«Выдача разрешения на право организации розничных рынков»</w:t>
      </w:r>
    </w:p>
    <w:p w:rsidR="007656C3" w:rsidRDefault="007656C3" w:rsidP="007656C3">
      <w:pPr>
        <w:pStyle w:val="a3"/>
        <w:ind w:right="3684"/>
        <w:jc w:val="both"/>
        <w:rPr>
          <w:sz w:val="28"/>
          <w:szCs w:val="28"/>
        </w:rPr>
      </w:pPr>
    </w:p>
    <w:p w:rsidR="007656C3" w:rsidRPr="003F0EBA" w:rsidRDefault="007656C3" w:rsidP="007656C3">
      <w:pPr>
        <w:pStyle w:val="a3"/>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r w:rsidR="003D2938">
        <w:rPr>
          <w:color w:val="000000"/>
          <w:sz w:val="28"/>
          <w:szCs w:val="28"/>
        </w:rPr>
        <w:t>Дрофинское</w:t>
      </w:r>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r w:rsidR="003D2938">
        <w:rPr>
          <w:color w:val="000000"/>
          <w:sz w:val="28"/>
          <w:szCs w:val="28"/>
        </w:rPr>
        <w:t>Дрофинского</w:t>
      </w:r>
      <w:r w:rsidRPr="003F0EBA">
        <w:rPr>
          <w:color w:val="000000"/>
          <w:sz w:val="28"/>
          <w:szCs w:val="28"/>
        </w:rPr>
        <w:t xml:space="preserve"> сельского поселения Нижнегорского района Республики Крым</w:t>
      </w:r>
    </w:p>
    <w:p w:rsidR="007656C3" w:rsidRPr="003F0EBA" w:rsidRDefault="007656C3" w:rsidP="007656C3">
      <w:pPr>
        <w:pStyle w:val="a3"/>
        <w:ind w:right="-1"/>
        <w:jc w:val="both"/>
        <w:rPr>
          <w:color w:val="000000"/>
          <w:sz w:val="28"/>
          <w:szCs w:val="28"/>
        </w:rPr>
      </w:pPr>
    </w:p>
    <w:p w:rsidR="007656C3" w:rsidRPr="003F0EBA" w:rsidRDefault="007656C3" w:rsidP="007656C3">
      <w:pPr>
        <w:pStyle w:val="a3"/>
        <w:ind w:right="-1"/>
        <w:jc w:val="both"/>
        <w:rPr>
          <w:b/>
          <w:color w:val="000000"/>
          <w:sz w:val="28"/>
          <w:szCs w:val="28"/>
        </w:rPr>
      </w:pPr>
      <w:r w:rsidRPr="003F0EBA">
        <w:rPr>
          <w:b/>
          <w:color w:val="000000"/>
          <w:sz w:val="28"/>
          <w:szCs w:val="28"/>
        </w:rPr>
        <w:t>ПОСТАНОВЛЯЕТ:</w:t>
      </w:r>
    </w:p>
    <w:p w:rsidR="007656C3" w:rsidRPr="003F0EBA" w:rsidRDefault="007656C3" w:rsidP="007656C3">
      <w:pPr>
        <w:pStyle w:val="a3"/>
        <w:ind w:right="-1"/>
        <w:jc w:val="both"/>
        <w:rPr>
          <w:color w:val="000000"/>
          <w:sz w:val="28"/>
          <w:szCs w:val="28"/>
        </w:rPr>
      </w:pPr>
    </w:p>
    <w:p w:rsidR="007656C3" w:rsidRDefault="007656C3" w:rsidP="007656C3">
      <w:pPr>
        <w:pStyle w:val="a3"/>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7656C3">
        <w:rPr>
          <w:sz w:val="28"/>
          <w:szCs w:val="28"/>
        </w:rPr>
        <w:t>«Выдача разрешения на право организации розничных рынков»</w:t>
      </w:r>
    </w:p>
    <w:p w:rsidR="007656C3" w:rsidRPr="003F0EBA" w:rsidRDefault="007656C3" w:rsidP="007656C3">
      <w:pPr>
        <w:pStyle w:val="a3"/>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r w:rsidR="003D2938">
        <w:rPr>
          <w:sz w:val="28"/>
          <w:szCs w:val="28"/>
        </w:rPr>
        <w:t>Дрофинского</w:t>
      </w:r>
      <w:r w:rsidRPr="003F0EBA">
        <w:rPr>
          <w:sz w:val="28"/>
          <w:szCs w:val="28"/>
        </w:rPr>
        <w:t xml:space="preserve"> сельского совета Нижнегорского района Республики Крым по адресу: Республика Крым, Нижнегорский район, с. </w:t>
      </w:r>
      <w:r w:rsidR="003D2938">
        <w:rPr>
          <w:sz w:val="28"/>
          <w:szCs w:val="28"/>
        </w:rPr>
        <w:t>Дрофино</w:t>
      </w:r>
      <w:r w:rsidRPr="003F0EBA">
        <w:rPr>
          <w:sz w:val="28"/>
          <w:szCs w:val="28"/>
        </w:rPr>
        <w:t xml:space="preserve">, ул. </w:t>
      </w:r>
      <w:r w:rsidR="003D2938">
        <w:rPr>
          <w:sz w:val="28"/>
          <w:szCs w:val="28"/>
        </w:rPr>
        <w:t>Садовая</w:t>
      </w:r>
      <w:r w:rsidRPr="003F0EBA">
        <w:rPr>
          <w:sz w:val="28"/>
          <w:szCs w:val="28"/>
        </w:rPr>
        <w:t xml:space="preserve"> д.</w:t>
      </w:r>
      <w:r w:rsidR="003D2938">
        <w:rPr>
          <w:sz w:val="28"/>
          <w:szCs w:val="28"/>
        </w:rPr>
        <w:t>9</w:t>
      </w:r>
      <w:r w:rsidRPr="003F0EBA">
        <w:rPr>
          <w:sz w:val="28"/>
          <w:szCs w:val="28"/>
        </w:rPr>
        <w:t xml:space="preserve">, на сайте администрации </w:t>
      </w:r>
      <w:r w:rsidR="003D2938">
        <w:rPr>
          <w:sz w:val="28"/>
          <w:szCs w:val="28"/>
        </w:rPr>
        <w:t>Дрофинского</w:t>
      </w:r>
      <w:r w:rsidRPr="003F0EBA">
        <w:rPr>
          <w:sz w:val="28"/>
          <w:szCs w:val="28"/>
        </w:rPr>
        <w:t xml:space="preserve"> сельского поселения. http://</w:t>
      </w:r>
      <w:r w:rsidR="003D2938">
        <w:rPr>
          <w:sz w:val="28"/>
          <w:szCs w:val="28"/>
        </w:rPr>
        <w:t>дрофинскоесп.рф</w:t>
      </w:r>
      <w:r w:rsidRPr="003F0EBA">
        <w:rPr>
          <w:sz w:val="28"/>
          <w:szCs w:val="28"/>
        </w:rPr>
        <w:t>/</w:t>
      </w:r>
    </w:p>
    <w:p w:rsidR="007656C3" w:rsidRPr="003F0EBA" w:rsidRDefault="007656C3" w:rsidP="007656C3">
      <w:pPr>
        <w:pStyle w:val="a3"/>
        <w:ind w:firstLine="567"/>
        <w:jc w:val="both"/>
        <w:rPr>
          <w:sz w:val="28"/>
          <w:szCs w:val="28"/>
        </w:rPr>
      </w:pPr>
      <w:r w:rsidRPr="003F0EBA">
        <w:rPr>
          <w:sz w:val="28"/>
          <w:szCs w:val="28"/>
        </w:rPr>
        <w:t xml:space="preserve">3. Контроль за исполнением постановления оставляю за собой. </w:t>
      </w:r>
    </w:p>
    <w:p w:rsidR="007656C3" w:rsidRPr="003F0EBA" w:rsidRDefault="007656C3" w:rsidP="007656C3">
      <w:pPr>
        <w:pStyle w:val="a3"/>
        <w:jc w:val="both"/>
        <w:rPr>
          <w:sz w:val="28"/>
          <w:szCs w:val="28"/>
        </w:rPr>
      </w:pPr>
    </w:p>
    <w:p w:rsidR="007656C3" w:rsidRPr="003F0EBA" w:rsidRDefault="007656C3" w:rsidP="007656C3">
      <w:pPr>
        <w:pStyle w:val="a3"/>
        <w:jc w:val="both"/>
        <w:rPr>
          <w:sz w:val="28"/>
          <w:szCs w:val="28"/>
        </w:rPr>
      </w:pPr>
    </w:p>
    <w:p w:rsidR="007656C3" w:rsidRPr="003F0EBA" w:rsidRDefault="007656C3" w:rsidP="007656C3">
      <w:pPr>
        <w:pStyle w:val="a3"/>
        <w:jc w:val="both"/>
        <w:rPr>
          <w:sz w:val="28"/>
          <w:szCs w:val="28"/>
        </w:rPr>
      </w:pPr>
      <w:r w:rsidRPr="003F0EBA">
        <w:rPr>
          <w:sz w:val="28"/>
          <w:szCs w:val="28"/>
        </w:rPr>
        <w:t xml:space="preserve">Председатель </w:t>
      </w:r>
      <w:r w:rsidR="003D2938">
        <w:rPr>
          <w:sz w:val="28"/>
          <w:szCs w:val="28"/>
        </w:rPr>
        <w:t>Дрофинского</w:t>
      </w:r>
      <w:r w:rsidRPr="003F0EBA">
        <w:rPr>
          <w:sz w:val="28"/>
          <w:szCs w:val="28"/>
        </w:rPr>
        <w:t xml:space="preserve"> сельского</w:t>
      </w:r>
    </w:p>
    <w:p w:rsidR="007656C3" w:rsidRPr="003F0EBA" w:rsidRDefault="007656C3" w:rsidP="007656C3">
      <w:pPr>
        <w:pStyle w:val="a3"/>
        <w:jc w:val="both"/>
        <w:rPr>
          <w:sz w:val="28"/>
          <w:szCs w:val="28"/>
        </w:rPr>
      </w:pPr>
      <w:r w:rsidRPr="003F0EBA">
        <w:rPr>
          <w:sz w:val="28"/>
          <w:szCs w:val="28"/>
        </w:rPr>
        <w:t>совета- глава администрации</w:t>
      </w:r>
    </w:p>
    <w:p w:rsidR="007656C3" w:rsidRDefault="003D2938" w:rsidP="007656C3">
      <w:pPr>
        <w:pStyle w:val="a3"/>
        <w:jc w:val="both"/>
        <w:rPr>
          <w:sz w:val="28"/>
          <w:szCs w:val="28"/>
        </w:rPr>
      </w:pPr>
      <w:r>
        <w:rPr>
          <w:sz w:val="28"/>
          <w:szCs w:val="28"/>
        </w:rPr>
        <w:t>Дрофинского</w:t>
      </w:r>
      <w:r w:rsidR="007656C3" w:rsidRPr="003F0EBA">
        <w:rPr>
          <w:sz w:val="28"/>
          <w:szCs w:val="28"/>
        </w:rPr>
        <w:t xml:space="preserve"> сельского поселения </w:t>
      </w:r>
      <w:r w:rsidR="007656C3" w:rsidRPr="003F0EBA">
        <w:rPr>
          <w:sz w:val="28"/>
          <w:szCs w:val="28"/>
        </w:rPr>
        <w:tab/>
      </w:r>
      <w:r w:rsidR="007656C3" w:rsidRPr="003F0EBA">
        <w:rPr>
          <w:sz w:val="28"/>
          <w:szCs w:val="28"/>
        </w:rPr>
        <w:tab/>
      </w:r>
      <w:r w:rsidR="007656C3">
        <w:rPr>
          <w:sz w:val="28"/>
          <w:szCs w:val="28"/>
        </w:rPr>
        <w:tab/>
      </w:r>
      <w:r w:rsidR="007656C3">
        <w:rPr>
          <w:sz w:val="28"/>
          <w:szCs w:val="28"/>
        </w:rPr>
        <w:tab/>
      </w:r>
      <w:r w:rsidR="007656C3">
        <w:rPr>
          <w:sz w:val="28"/>
          <w:szCs w:val="28"/>
        </w:rPr>
        <w:tab/>
      </w:r>
      <w:r w:rsidR="007656C3" w:rsidRPr="003F0EBA">
        <w:rPr>
          <w:sz w:val="28"/>
          <w:szCs w:val="28"/>
        </w:rPr>
        <w:tab/>
      </w:r>
      <w:r>
        <w:rPr>
          <w:sz w:val="28"/>
          <w:szCs w:val="28"/>
        </w:rPr>
        <w:t>Э.Э.Паниев</w:t>
      </w:r>
    </w:p>
    <w:p w:rsidR="007656C3" w:rsidRDefault="007656C3" w:rsidP="007656C3">
      <w:r>
        <w:br w:type="page"/>
      </w:r>
    </w:p>
    <w:p w:rsidR="007656C3" w:rsidRPr="00CB590E" w:rsidRDefault="007656C3" w:rsidP="007656C3">
      <w:pPr>
        <w:ind w:left="5812"/>
        <w:jc w:val="both"/>
        <w:rPr>
          <w:rFonts w:eastAsia="Times New Roman"/>
          <w:lang w:eastAsia="zh-CN"/>
        </w:rPr>
      </w:pPr>
      <w:r w:rsidRPr="00CB590E">
        <w:rPr>
          <w:rFonts w:eastAsia="Times New Roman"/>
          <w:lang w:eastAsia="zh-CN"/>
        </w:rPr>
        <w:lastRenderedPageBreak/>
        <w:t xml:space="preserve">Приложение </w:t>
      </w:r>
    </w:p>
    <w:p w:rsidR="007656C3" w:rsidRDefault="007656C3" w:rsidP="007656C3">
      <w:pPr>
        <w:ind w:left="5812"/>
        <w:jc w:val="both"/>
        <w:rPr>
          <w:rFonts w:eastAsia="Times New Roman"/>
          <w:lang w:eastAsia="zh-CN"/>
        </w:rPr>
      </w:pPr>
      <w:r w:rsidRPr="00CB590E">
        <w:rPr>
          <w:rFonts w:eastAsia="Times New Roman"/>
          <w:lang w:eastAsia="zh-CN"/>
        </w:rPr>
        <w:t xml:space="preserve">к Постановлению администрации </w:t>
      </w:r>
      <w:r w:rsidR="003D2938">
        <w:rPr>
          <w:rFonts w:eastAsia="Times New Roman"/>
          <w:lang w:eastAsia="zh-CN"/>
        </w:rPr>
        <w:t>Дрофинского</w:t>
      </w:r>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6C14AD">
        <w:rPr>
          <w:rFonts w:eastAsia="Times New Roman"/>
          <w:lang w:eastAsia="zh-CN"/>
        </w:rPr>
        <w:t xml:space="preserve">Крым </w:t>
      </w:r>
      <w:r w:rsidR="006C14AD" w:rsidRPr="006C14AD">
        <w:rPr>
          <w:rFonts w:eastAsia="Times New Roman"/>
          <w:lang w:eastAsia="zh-CN"/>
        </w:rPr>
        <w:t>от 0</w:t>
      </w:r>
      <w:r w:rsidR="003D2938">
        <w:rPr>
          <w:rFonts w:eastAsia="Times New Roman"/>
          <w:lang w:eastAsia="zh-CN"/>
        </w:rPr>
        <w:t>2</w:t>
      </w:r>
      <w:r w:rsidR="006C14AD" w:rsidRPr="006C14AD">
        <w:rPr>
          <w:rFonts w:eastAsia="Times New Roman"/>
          <w:lang w:eastAsia="zh-CN"/>
        </w:rPr>
        <w:t>.0</w:t>
      </w:r>
      <w:r w:rsidR="003D2938">
        <w:rPr>
          <w:rFonts w:eastAsia="Times New Roman"/>
          <w:lang w:eastAsia="zh-CN"/>
        </w:rPr>
        <w:t>9</w:t>
      </w:r>
      <w:r w:rsidRPr="006C14AD">
        <w:rPr>
          <w:rFonts w:eastAsia="Times New Roman"/>
          <w:lang w:eastAsia="zh-CN"/>
        </w:rPr>
        <w:t xml:space="preserve">.2019 г. № </w:t>
      </w:r>
      <w:r w:rsidR="003D2938">
        <w:rPr>
          <w:rFonts w:eastAsia="Times New Roman"/>
          <w:lang w:eastAsia="zh-CN"/>
        </w:rPr>
        <w:t>57</w:t>
      </w:r>
      <w:r w:rsidRPr="006C14AD">
        <w:rPr>
          <w:rFonts w:eastAsia="Times New Roman"/>
          <w:lang w:eastAsia="zh-CN"/>
        </w:rPr>
        <w:t>-02</w:t>
      </w:r>
    </w:p>
    <w:p w:rsidR="007656C3" w:rsidRDefault="007656C3" w:rsidP="007656C3">
      <w:pPr>
        <w:ind w:left="5812"/>
        <w:jc w:val="both"/>
        <w:rPr>
          <w:rFonts w:eastAsia="Times New Roman"/>
          <w:lang w:eastAsia="zh-CN"/>
        </w:rPr>
      </w:pPr>
    </w:p>
    <w:p w:rsidR="007656C3" w:rsidRPr="00247983" w:rsidRDefault="007656C3" w:rsidP="007656C3">
      <w:pPr>
        <w:jc w:val="center"/>
        <w:rPr>
          <w:rFonts w:eastAsia="Times New Roman"/>
          <w:lang w:eastAsia="zh-CN"/>
        </w:rPr>
      </w:pPr>
      <w:r w:rsidRPr="00D17A6E">
        <w:rPr>
          <w:b/>
          <w:bCs/>
        </w:rPr>
        <w:t>Административный регламент</w:t>
      </w:r>
    </w:p>
    <w:p w:rsidR="007656C3" w:rsidRPr="008E3C9D" w:rsidRDefault="007656C3" w:rsidP="007656C3">
      <w:pPr>
        <w:autoSpaceDE w:val="0"/>
        <w:autoSpaceDN w:val="0"/>
        <w:adjustRightInd w:val="0"/>
        <w:ind w:firstLine="709"/>
        <w:jc w:val="center"/>
        <w:rPr>
          <w:b/>
          <w:bCs/>
        </w:rPr>
      </w:pPr>
      <w:r w:rsidRPr="008E3C9D">
        <w:rPr>
          <w:b/>
          <w:bCs/>
        </w:rPr>
        <w:t>предоставления муниципальной услуги «Выдача разрешения на право организации розничных рынков»</w:t>
      </w:r>
    </w:p>
    <w:p w:rsidR="007656C3" w:rsidRPr="008E3C9D" w:rsidRDefault="007656C3" w:rsidP="007656C3">
      <w:pPr>
        <w:keepNext/>
        <w:widowControl w:val="0"/>
        <w:tabs>
          <w:tab w:val="left" w:pos="5940"/>
        </w:tabs>
        <w:ind w:firstLine="709"/>
        <w:jc w:val="center"/>
        <w:outlineLvl w:val="0"/>
        <w:rPr>
          <w:b/>
          <w:bCs/>
        </w:rPr>
      </w:pPr>
    </w:p>
    <w:p w:rsidR="007656C3" w:rsidRPr="008E3C9D" w:rsidRDefault="007656C3" w:rsidP="007656C3">
      <w:pPr>
        <w:widowControl w:val="0"/>
        <w:tabs>
          <w:tab w:val="left" w:pos="700"/>
        </w:tabs>
        <w:autoSpaceDE w:val="0"/>
        <w:autoSpaceDN w:val="0"/>
        <w:adjustRightInd w:val="0"/>
        <w:ind w:firstLine="709"/>
        <w:jc w:val="center"/>
        <w:rPr>
          <w:rFonts w:eastAsia="Times New Roman"/>
          <w:b/>
          <w:bCs/>
          <w:sz w:val="24"/>
          <w:szCs w:val="24"/>
        </w:rPr>
      </w:pPr>
      <w:r w:rsidRPr="008E3C9D">
        <w:rPr>
          <w:rFonts w:eastAsia="Times New Roman"/>
          <w:b/>
          <w:bCs/>
          <w:sz w:val="24"/>
          <w:szCs w:val="24"/>
        </w:rPr>
        <w:t>I. Общие положения</w:t>
      </w:r>
    </w:p>
    <w:p w:rsidR="007656C3" w:rsidRDefault="007656C3" w:rsidP="007656C3">
      <w:pPr>
        <w:widowControl w:val="0"/>
        <w:tabs>
          <w:tab w:val="left" w:pos="700"/>
        </w:tabs>
        <w:autoSpaceDE w:val="0"/>
        <w:autoSpaceDN w:val="0"/>
        <w:adjustRightInd w:val="0"/>
        <w:ind w:firstLine="709"/>
        <w:jc w:val="center"/>
        <w:rPr>
          <w:rFonts w:eastAsia="Times New Roman"/>
          <w:b/>
          <w:bCs/>
          <w:sz w:val="24"/>
          <w:szCs w:val="24"/>
        </w:rPr>
      </w:pPr>
      <w:r w:rsidRPr="008E3C9D">
        <w:rPr>
          <w:rFonts w:eastAsia="Times New Roman"/>
          <w:b/>
          <w:bCs/>
          <w:sz w:val="24"/>
          <w:szCs w:val="24"/>
        </w:rPr>
        <w:t>1. Предмет регулирования административного регламента</w:t>
      </w:r>
    </w:p>
    <w:p w:rsidR="00A55C4D" w:rsidRPr="008E3C9D" w:rsidRDefault="00A55C4D" w:rsidP="007656C3">
      <w:pPr>
        <w:widowControl w:val="0"/>
        <w:tabs>
          <w:tab w:val="left" w:pos="700"/>
        </w:tabs>
        <w:autoSpaceDE w:val="0"/>
        <w:autoSpaceDN w:val="0"/>
        <w:adjustRightInd w:val="0"/>
        <w:ind w:firstLine="709"/>
        <w:jc w:val="center"/>
        <w:rPr>
          <w:rFonts w:eastAsia="Times New Roman"/>
          <w:b/>
          <w:bCs/>
          <w:sz w:val="24"/>
          <w:szCs w:val="24"/>
        </w:rPr>
      </w:pP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xml:space="preserve">1.1. Административный регламент предоставления муниципальной услуги «Выдача разрешения на право организации розничных рынков»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D2938">
        <w:rPr>
          <w:rFonts w:eastAsia="Times New Roman"/>
          <w:sz w:val="24"/>
          <w:szCs w:val="24"/>
        </w:rPr>
        <w:t>Дрофинского</w:t>
      </w:r>
      <w:r w:rsidRPr="007656C3">
        <w:rPr>
          <w:rFonts w:eastAsia="Times New Roman"/>
          <w:sz w:val="24"/>
          <w:szCs w:val="24"/>
        </w:rPr>
        <w:t xml:space="preserve"> сельского поселения Нижнегорского района Республики Крым</w:t>
      </w:r>
      <w:r w:rsidRPr="008E3C9D">
        <w:rPr>
          <w:rFonts w:eastAsia="Times New Roman"/>
          <w:sz w:val="24"/>
          <w:szCs w:val="24"/>
        </w:rPr>
        <w:t xml:space="preserve"> (далее – Орган). </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xml:space="preserve">(указать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 </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упорядочения административных процедур (действий);</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656C3" w:rsidRPr="008E3C9D" w:rsidRDefault="007656C3" w:rsidP="007656C3">
      <w:pPr>
        <w:autoSpaceDE w:val="0"/>
        <w:autoSpaceDN w:val="0"/>
        <w:adjustRightInd w:val="0"/>
        <w:ind w:firstLine="709"/>
        <w:jc w:val="both"/>
        <w:rPr>
          <w:rFonts w:eastAsia="Times New Roman"/>
          <w:sz w:val="24"/>
          <w:szCs w:val="24"/>
        </w:rPr>
      </w:pPr>
      <w:r w:rsidRPr="008E3C9D">
        <w:rPr>
          <w:sz w:val="24"/>
          <w:szCs w:val="24"/>
        </w:rPr>
        <w:t>Рынки организуются в соответствии с планом, предусматривающим организацию рынков на территории Республики Крым утвержденным Распоряжением Советом министров Республики Крым от 25.05.2015 № 438 – р «Об утверждении плана организации розничных рынков на территории Республики Крым» (далее – План организации рынков), а также в соответствии с архитектурными, градостроительными и строительными нормами и правилами, с проектами планировки и благоустройства территории органов местного самоуправления муниципальных образований в Республике Крым и с учетом потребностей Республики Крым в рынках того или иного типа. Потребности в рынках того или иного типа определяются исходя из необходимости обеспечения населения органов местного самоуправления муниципальных образований в Республике Крым теми или иными товарами.</w:t>
      </w:r>
    </w:p>
    <w:p w:rsidR="007656C3" w:rsidRPr="008E3C9D" w:rsidRDefault="007656C3" w:rsidP="007656C3">
      <w:pPr>
        <w:autoSpaceDE w:val="0"/>
        <w:autoSpaceDN w:val="0"/>
        <w:adjustRightInd w:val="0"/>
        <w:ind w:firstLine="709"/>
        <w:jc w:val="both"/>
        <w:rPr>
          <w:rFonts w:eastAsia="Times New Roman"/>
          <w:sz w:val="24"/>
          <w:szCs w:val="24"/>
        </w:rPr>
      </w:pPr>
    </w:p>
    <w:p w:rsidR="007656C3" w:rsidRPr="008E3C9D" w:rsidRDefault="007656C3" w:rsidP="007656C3">
      <w:pPr>
        <w:autoSpaceDE w:val="0"/>
        <w:autoSpaceDN w:val="0"/>
        <w:adjustRightInd w:val="0"/>
        <w:ind w:firstLine="709"/>
        <w:jc w:val="center"/>
        <w:rPr>
          <w:rFonts w:eastAsia="Times New Roman"/>
          <w:b/>
          <w:sz w:val="24"/>
          <w:szCs w:val="24"/>
        </w:rPr>
      </w:pPr>
      <w:r w:rsidRPr="008E3C9D">
        <w:rPr>
          <w:rFonts w:eastAsia="Times New Roman"/>
          <w:b/>
          <w:sz w:val="24"/>
          <w:szCs w:val="24"/>
        </w:rPr>
        <w:t>2. Круг заявителей при предоставлении муниципальной услуги</w:t>
      </w:r>
    </w:p>
    <w:p w:rsidR="007656C3" w:rsidRDefault="007656C3" w:rsidP="007656C3">
      <w:pPr>
        <w:widowControl w:val="0"/>
        <w:autoSpaceDE w:val="0"/>
        <w:autoSpaceDN w:val="0"/>
        <w:adjustRightInd w:val="0"/>
        <w:ind w:firstLine="709"/>
        <w:jc w:val="both"/>
        <w:rPr>
          <w:rFonts w:eastAsia="Times New Roman"/>
          <w:sz w:val="24"/>
          <w:szCs w:val="24"/>
        </w:rPr>
      </w:pPr>
    </w:p>
    <w:p w:rsidR="007656C3" w:rsidRPr="007656C3" w:rsidRDefault="007656C3" w:rsidP="007656C3">
      <w:pPr>
        <w:widowControl w:val="0"/>
        <w:autoSpaceDE w:val="0"/>
        <w:autoSpaceDN w:val="0"/>
        <w:adjustRightInd w:val="0"/>
        <w:ind w:firstLine="709"/>
        <w:jc w:val="both"/>
        <w:rPr>
          <w:rFonts w:eastAsia="Times New Roman"/>
          <w:sz w:val="24"/>
          <w:szCs w:val="24"/>
        </w:rPr>
      </w:pPr>
      <w:r w:rsidRPr="007656C3">
        <w:rPr>
          <w:rFonts w:eastAsia="Times New Roman"/>
          <w:sz w:val="24"/>
          <w:szCs w:val="24"/>
        </w:rPr>
        <w:t xml:space="preserve">2.1. Заявителями на предоставление муниципальной услуги являются юридические лица, которые зарегистрированы в установленном законодательством Российской Федерации порядке и которым принадлежат (в том числе по праву аренды) объект или объекты недвижимости, расположенные на территории, в пределах которой предполагается организация рынка (далее - заявитель). </w:t>
      </w:r>
    </w:p>
    <w:p w:rsidR="007656C3" w:rsidRDefault="007656C3" w:rsidP="007656C3">
      <w:pPr>
        <w:widowControl w:val="0"/>
        <w:autoSpaceDE w:val="0"/>
        <w:autoSpaceDN w:val="0"/>
        <w:adjustRightInd w:val="0"/>
        <w:ind w:firstLine="709"/>
        <w:jc w:val="both"/>
        <w:rPr>
          <w:rFonts w:eastAsia="Times New Roman"/>
          <w:sz w:val="24"/>
          <w:szCs w:val="24"/>
        </w:rPr>
      </w:pPr>
      <w:r w:rsidRPr="007656C3">
        <w:rPr>
          <w:rFonts w:eastAsia="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656C3" w:rsidRDefault="007656C3" w:rsidP="007656C3">
      <w:pPr>
        <w:widowControl w:val="0"/>
        <w:autoSpaceDE w:val="0"/>
        <w:autoSpaceDN w:val="0"/>
        <w:adjustRightInd w:val="0"/>
        <w:ind w:firstLine="709"/>
        <w:jc w:val="both"/>
        <w:rPr>
          <w:rFonts w:eastAsia="Times New Roman"/>
          <w:sz w:val="24"/>
          <w:szCs w:val="24"/>
        </w:rPr>
      </w:pPr>
    </w:p>
    <w:p w:rsidR="007656C3" w:rsidRPr="007656C3" w:rsidRDefault="007656C3" w:rsidP="007656C3">
      <w:pPr>
        <w:widowControl w:val="0"/>
        <w:autoSpaceDE w:val="0"/>
        <w:autoSpaceDN w:val="0"/>
        <w:adjustRightInd w:val="0"/>
        <w:ind w:firstLine="709"/>
        <w:jc w:val="both"/>
        <w:rPr>
          <w:rFonts w:eastAsia="Times New Roman"/>
          <w:b/>
          <w:sz w:val="24"/>
          <w:szCs w:val="24"/>
        </w:rPr>
      </w:pPr>
      <w:r w:rsidRPr="007656C3">
        <w:rPr>
          <w:rFonts w:eastAsia="Times New Roman"/>
          <w:b/>
          <w:sz w:val="24"/>
          <w:szCs w:val="24"/>
        </w:rPr>
        <w:t>3. Требования к порядку информирования о предоставлении муниципальной услуги</w:t>
      </w:r>
    </w:p>
    <w:p w:rsidR="007656C3" w:rsidRDefault="007656C3" w:rsidP="007656C3">
      <w:pPr>
        <w:widowControl w:val="0"/>
        <w:autoSpaceDE w:val="0"/>
        <w:autoSpaceDN w:val="0"/>
        <w:adjustRightInd w:val="0"/>
        <w:ind w:firstLine="709"/>
        <w:jc w:val="both"/>
        <w:rPr>
          <w:rFonts w:eastAsia="Times New Roman"/>
          <w:sz w:val="24"/>
          <w:szCs w:val="24"/>
        </w:rPr>
      </w:pP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1) публичное письменное консультирование (посредством размещения информации):</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Times New Roman"/>
          <w:sz w:val="24"/>
          <w:szCs w:val="24"/>
        </w:rPr>
        <w:t xml:space="preserve">4) </w:t>
      </w:r>
      <w:r w:rsidRPr="008E3C9D">
        <w:rPr>
          <w:rFonts w:eastAsia="SimSun"/>
          <w:kern w:val="1"/>
          <w:sz w:val="24"/>
          <w:szCs w:val="24"/>
          <w:lang w:eastAsia="zh-CN" w:bidi="hi-IN"/>
        </w:rPr>
        <w:t>посредством индивидуального устного информирования.</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656C3" w:rsidRPr="008E3C9D" w:rsidRDefault="007656C3" w:rsidP="007656C3">
      <w:pPr>
        <w:autoSpaceDE w:val="0"/>
        <w:autoSpaceDN w:val="0"/>
        <w:adjustRightInd w:val="0"/>
        <w:ind w:firstLine="709"/>
        <w:jc w:val="both"/>
        <w:rPr>
          <w:sz w:val="24"/>
          <w:szCs w:val="24"/>
        </w:rPr>
      </w:pPr>
      <w:r w:rsidRPr="008E3C9D">
        <w:rPr>
          <w:sz w:val="24"/>
          <w:szCs w:val="24"/>
        </w:rPr>
        <w:t>На информационных стендах Органа, в местах предоставления муниципальной услуги, размещается следующая информация:</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исчерпывающая информация о порядке предоставления муниципальной услуги;</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выдержки из Административного регламента и приложения к нему;</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адрес официального сайта ГБУ РК «МФЦ», на котором можно узнать адрес и графики работы отделений (центров) ГБУ РК «МФЦ»;</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выдержки из нормативных правовых актов по наиболее часто задаваемым вопросам;</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формы заявлений;</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перечень оснований для отказа в предоставлении муниципальной услуги;</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порядок обжалования решений, действий или бездействия должностных лиц, предоставляющих муниципальную услугу.</w:t>
      </w:r>
    </w:p>
    <w:p w:rsidR="007656C3" w:rsidRPr="008E3C9D" w:rsidRDefault="007656C3" w:rsidP="007656C3">
      <w:pPr>
        <w:autoSpaceDE w:val="0"/>
        <w:autoSpaceDN w:val="0"/>
        <w:adjustRightInd w:val="0"/>
        <w:ind w:firstLine="709"/>
        <w:jc w:val="both"/>
        <w:rPr>
          <w:sz w:val="24"/>
          <w:szCs w:val="24"/>
        </w:rPr>
      </w:pPr>
      <w:r w:rsidRPr="008E3C9D">
        <w:rPr>
          <w:sz w:val="24"/>
          <w:szCs w:val="24"/>
        </w:rPr>
        <w:t xml:space="preserve">На информационных стендах </w:t>
      </w:r>
      <w:r w:rsidRPr="008E3C9D">
        <w:rPr>
          <w:rFonts w:eastAsia="Times New Roman"/>
          <w:sz w:val="24"/>
          <w:szCs w:val="24"/>
        </w:rPr>
        <w:t>многофункционального центра</w:t>
      </w:r>
      <w:r w:rsidRPr="008E3C9D">
        <w:rPr>
          <w:sz w:val="24"/>
          <w:szCs w:val="24"/>
        </w:rPr>
        <w:t>, в местах предоставления муниципальной услуги, размещается следующая информация:</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 перечень муниципальных услуг, предоставление которых организовано в </w:t>
      </w:r>
      <w:r w:rsidRPr="008E3C9D">
        <w:rPr>
          <w:rFonts w:eastAsia="Times New Roman"/>
          <w:sz w:val="24"/>
          <w:szCs w:val="24"/>
        </w:rPr>
        <w:t>многофункциональном центре</w:t>
      </w:r>
      <w:r w:rsidRPr="008E3C9D">
        <w:rPr>
          <w:rFonts w:eastAsia="SimSun"/>
          <w:kern w:val="1"/>
          <w:sz w:val="24"/>
          <w:szCs w:val="24"/>
          <w:lang w:eastAsia="zh-CN" w:bidi="hi-IN"/>
        </w:rPr>
        <w:t>;</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сроки предоставления муниципальных услуг;</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w:t>
      </w:r>
      <w:r w:rsidRPr="008E3C9D">
        <w:rPr>
          <w:rFonts w:eastAsia="SimSun"/>
          <w:kern w:val="1"/>
          <w:sz w:val="24"/>
          <w:szCs w:val="24"/>
          <w:lang w:eastAsia="zh-CN" w:bidi="hi-IN"/>
        </w:rPr>
        <w:lastRenderedPageBreak/>
        <w:t>оплаты;</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E3C9D">
        <w:rPr>
          <w:rFonts w:eastAsia="Times New Roman"/>
          <w:sz w:val="24"/>
          <w:szCs w:val="24"/>
        </w:rPr>
        <w:t>многофункционального центра</w:t>
      </w:r>
      <w:r w:rsidRPr="008E3C9D">
        <w:rPr>
          <w:rFonts w:eastAsia="SimSun"/>
          <w:kern w:val="1"/>
          <w:sz w:val="24"/>
          <w:szCs w:val="24"/>
          <w:lang w:eastAsia="zh-CN" w:bidi="hi-IN"/>
        </w:rPr>
        <w:t xml:space="preserve">, работников </w:t>
      </w:r>
      <w:r w:rsidRPr="008E3C9D">
        <w:rPr>
          <w:rFonts w:eastAsia="Times New Roman"/>
          <w:sz w:val="24"/>
          <w:szCs w:val="24"/>
        </w:rPr>
        <w:t>многофункционального центра</w:t>
      </w:r>
      <w:r w:rsidRPr="008E3C9D">
        <w:rPr>
          <w:rFonts w:eastAsia="SimSun"/>
          <w:kern w:val="1"/>
          <w:sz w:val="24"/>
          <w:szCs w:val="24"/>
          <w:lang w:eastAsia="zh-CN" w:bidi="hi-IN"/>
        </w:rPr>
        <w:t>;</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E3C9D">
        <w:rPr>
          <w:rFonts w:eastAsia="Times New Roman"/>
          <w:sz w:val="24"/>
          <w:szCs w:val="24"/>
        </w:rPr>
        <w:t>многофункционального центра</w:t>
      </w:r>
      <w:r w:rsidRPr="008E3C9D">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xml:space="preserve">- режим работы и адреса иных </w:t>
      </w:r>
      <w:r w:rsidRPr="008E3C9D">
        <w:rPr>
          <w:rFonts w:eastAsia="Times New Roman"/>
          <w:sz w:val="24"/>
          <w:szCs w:val="24"/>
        </w:rPr>
        <w:t>многофункциональных центров</w:t>
      </w:r>
      <w:r w:rsidRPr="008E3C9D">
        <w:rPr>
          <w:rFonts w:eastAsia="SimSun"/>
          <w:kern w:val="1"/>
          <w:sz w:val="24"/>
          <w:szCs w:val="24"/>
          <w:lang w:eastAsia="zh-CN" w:bidi="hi-IN"/>
        </w:rPr>
        <w:t xml:space="preserve"> и привлекаемых организаций, находящихся на территории Республики Крым;</w:t>
      </w:r>
    </w:p>
    <w:p w:rsidR="007656C3" w:rsidRPr="008E3C9D" w:rsidRDefault="007656C3" w:rsidP="007656C3">
      <w:pPr>
        <w:widowControl w:val="0"/>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 иную информацию, необходимую для получения муниципальной услуги.</w:t>
      </w:r>
    </w:p>
    <w:p w:rsidR="007656C3" w:rsidRPr="008E3C9D" w:rsidRDefault="007656C3" w:rsidP="007656C3">
      <w:pPr>
        <w:widowControl w:val="0"/>
        <w:autoSpaceDE w:val="0"/>
        <w:autoSpaceDN w:val="0"/>
        <w:adjustRightInd w:val="0"/>
        <w:ind w:firstLine="709"/>
        <w:jc w:val="both"/>
        <w:rPr>
          <w:rFonts w:eastAsia="Times New Roman"/>
          <w:sz w:val="24"/>
          <w:szCs w:val="24"/>
        </w:rPr>
      </w:pPr>
      <w:r w:rsidRPr="008E3C9D">
        <w:rPr>
          <w:rFonts w:eastAsia="SimSun"/>
          <w:kern w:val="1"/>
          <w:sz w:val="24"/>
          <w:szCs w:val="24"/>
          <w:lang w:eastAsia="zh-CN" w:bidi="hi-IN"/>
        </w:rPr>
        <w:t xml:space="preserve">3.3. </w:t>
      </w:r>
      <w:r w:rsidRPr="008E3C9D">
        <w:rPr>
          <w:sz w:val="24"/>
          <w:szCs w:val="24"/>
        </w:rPr>
        <w:t xml:space="preserve">Индивидуальное консультирование по телефону не должно превышать 10 минут. </w:t>
      </w:r>
      <w:r w:rsidRPr="008E3C9D">
        <w:rPr>
          <w:rFonts w:eastAsia="Times New Roman"/>
          <w:sz w:val="24"/>
          <w:szCs w:val="24"/>
        </w:rPr>
        <w:t xml:space="preserve">Ответ на телефонный звонок должен начинаться с информации о наименовании Органа, </w:t>
      </w:r>
      <w:r w:rsidRPr="008E3C9D">
        <w:rPr>
          <w:sz w:val="24"/>
          <w:szCs w:val="24"/>
        </w:rPr>
        <w:t>многофункционального центра,</w:t>
      </w:r>
      <w:r w:rsidRPr="008E3C9D">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8E3C9D">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8E3C9D">
        <w:rPr>
          <w:rFonts w:eastAsia="Times New Roman"/>
          <w:sz w:val="24"/>
          <w:szCs w:val="24"/>
        </w:rPr>
        <w:t xml:space="preserve"> </w:t>
      </w:r>
    </w:p>
    <w:p w:rsidR="007656C3" w:rsidRPr="008E3C9D" w:rsidRDefault="007656C3" w:rsidP="007656C3">
      <w:pPr>
        <w:autoSpaceDE w:val="0"/>
        <w:autoSpaceDN w:val="0"/>
        <w:adjustRightInd w:val="0"/>
        <w:ind w:firstLine="709"/>
        <w:jc w:val="both"/>
        <w:rPr>
          <w:sz w:val="24"/>
          <w:szCs w:val="24"/>
        </w:rPr>
      </w:pPr>
      <w:r w:rsidRPr="008E3C9D">
        <w:rPr>
          <w:sz w:val="24"/>
          <w:szCs w:val="24"/>
        </w:rPr>
        <w:t>3.4. Индивидуальное консультирование по почте (по электронной почте).</w:t>
      </w:r>
    </w:p>
    <w:p w:rsidR="007656C3" w:rsidRPr="008E3C9D" w:rsidRDefault="007656C3" w:rsidP="007656C3">
      <w:pPr>
        <w:autoSpaceDE w:val="0"/>
        <w:autoSpaceDN w:val="0"/>
        <w:adjustRightInd w:val="0"/>
        <w:ind w:firstLine="709"/>
        <w:jc w:val="both"/>
        <w:rPr>
          <w:sz w:val="24"/>
          <w:szCs w:val="24"/>
        </w:rPr>
      </w:pPr>
      <w:r w:rsidRPr="008E3C9D">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Pr>
          <w:sz w:val="24"/>
          <w:szCs w:val="24"/>
        </w:rPr>
        <w:t>тронной почтой либо через веб</w:t>
      </w:r>
      <w:r w:rsidRPr="008E3C9D">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656C3" w:rsidRPr="008E3C9D" w:rsidRDefault="007656C3" w:rsidP="007656C3">
      <w:pPr>
        <w:autoSpaceDE w:val="0"/>
        <w:autoSpaceDN w:val="0"/>
        <w:adjustRightInd w:val="0"/>
        <w:ind w:firstLine="709"/>
        <w:jc w:val="both"/>
        <w:rPr>
          <w:sz w:val="24"/>
          <w:szCs w:val="24"/>
        </w:rPr>
      </w:pPr>
      <w:r w:rsidRPr="008E3C9D">
        <w:rPr>
          <w:sz w:val="24"/>
          <w:szCs w:val="24"/>
        </w:rPr>
        <w:t>3.5. Время ожидания заявителя при индивидуальном консультировании при личном обращении не должно превышать 15 минут.</w:t>
      </w:r>
    </w:p>
    <w:p w:rsidR="007656C3" w:rsidRPr="008E3C9D" w:rsidRDefault="007656C3" w:rsidP="007656C3">
      <w:pPr>
        <w:autoSpaceDE w:val="0"/>
        <w:autoSpaceDN w:val="0"/>
        <w:adjustRightInd w:val="0"/>
        <w:ind w:firstLine="709"/>
        <w:jc w:val="both"/>
        <w:rPr>
          <w:sz w:val="24"/>
          <w:szCs w:val="24"/>
        </w:rPr>
      </w:pPr>
      <w:r w:rsidRPr="008E3C9D">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656C3" w:rsidRPr="008E3C9D" w:rsidRDefault="007656C3" w:rsidP="007656C3">
      <w:pPr>
        <w:autoSpaceDE w:val="0"/>
        <w:autoSpaceDN w:val="0"/>
        <w:adjustRightInd w:val="0"/>
        <w:ind w:firstLine="709"/>
        <w:jc w:val="both"/>
        <w:rPr>
          <w:sz w:val="24"/>
          <w:szCs w:val="24"/>
        </w:rPr>
      </w:pPr>
      <w:r w:rsidRPr="008E3C9D">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7656C3" w:rsidRPr="008E3C9D" w:rsidRDefault="007656C3" w:rsidP="007656C3">
      <w:pPr>
        <w:autoSpaceDE w:val="0"/>
        <w:autoSpaceDN w:val="0"/>
        <w:adjustRightInd w:val="0"/>
        <w:ind w:firstLine="709"/>
        <w:jc w:val="both"/>
        <w:rPr>
          <w:sz w:val="24"/>
          <w:szCs w:val="24"/>
        </w:rPr>
      </w:pPr>
      <w:r w:rsidRPr="008E3C9D">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7656C3" w:rsidRPr="008E3C9D" w:rsidRDefault="007656C3" w:rsidP="007656C3">
      <w:pPr>
        <w:autoSpaceDE w:val="0"/>
        <w:autoSpaceDN w:val="0"/>
        <w:adjustRightInd w:val="0"/>
        <w:ind w:firstLine="709"/>
        <w:jc w:val="both"/>
        <w:rPr>
          <w:sz w:val="24"/>
          <w:szCs w:val="24"/>
        </w:rPr>
      </w:pPr>
      <w:r w:rsidRPr="008E3C9D">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656C3" w:rsidRPr="008E3C9D" w:rsidRDefault="007656C3" w:rsidP="007656C3">
      <w:pPr>
        <w:autoSpaceDE w:val="0"/>
        <w:autoSpaceDN w:val="0"/>
        <w:adjustRightInd w:val="0"/>
        <w:ind w:firstLine="709"/>
        <w:jc w:val="both"/>
        <w:rPr>
          <w:sz w:val="24"/>
          <w:szCs w:val="24"/>
        </w:rPr>
      </w:pPr>
      <w:r w:rsidRPr="008E3C9D">
        <w:rPr>
          <w:sz w:val="24"/>
          <w:szCs w:val="24"/>
        </w:rPr>
        <w:t>- при ответе на телефонные звонки, устные и письменные обращения должны отвечать вежливо и корректно;</w:t>
      </w:r>
    </w:p>
    <w:p w:rsidR="007656C3" w:rsidRPr="008E3C9D" w:rsidRDefault="007656C3" w:rsidP="007656C3">
      <w:pPr>
        <w:autoSpaceDE w:val="0"/>
        <w:autoSpaceDN w:val="0"/>
        <w:adjustRightInd w:val="0"/>
        <w:ind w:firstLine="709"/>
        <w:jc w:val="both"/>
        <w:rPr>
          <w:sz w:val="24"/>
          <w:szCs w:val="24"/>
        </w:rPr>
      </w:pPr>
      <w:r w:rsidRPr="008E3C9D">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656C3" w:rsidRPr="008E3C9D" w:rsidRDefault="007656C3" w:rsidP="007656C3">
      <w:pPr>
        <w:autoSpaceDE w:val="0"/>
        <w:autoSpaceDN w:val="0"/>
        <w:adjustRightInd w:val="0"/>
        <w:ind w:firstLine="709"/>
        <w:jc w:val="both"/>
        <w:rPr>
          <w:sz w:val="24"/>
          <w:szCs w:val="24"/>
        </w:rPr>
      </w:pPr>
      <w:r w:rsidRPr="008E3C9D">
        <w:rPr>
          <w:sz w:val="24"/>
          <w:szCs w:val="24"/>
        </w:rPr>
        <w:t>- ответы на письменные обращения даются в простой, четкой и понятной форме в письменном виде и должны содержать:</w:t>
      </w:r>
    </w:p>
    <w:p w:rsidR="007656C3" w:rsidRPr="008E3C9D" w:rsidRDefault="007656C3" w:rsidP="007656C3">
      <w:pPr>
        <w:autoSpaceDE w:val="0"/>
        <w:autoSpaceDN w:val="0"/>
        <w:adjustRightInd w:val="0"/>
        <w:ind w:firstLine="709"/>
        <w:jc w:val="both"/>
        <w:rPr>
          <w:sz w:val="24"/>
          <w:szCs w:val="24"/>
        </w:rPr>
      </w:pPr>
      <w:r w:rsidRPr="008E3C9D">
        <w:rPr>
          <w:sz w:val="24"/>
          <w:szCs w:val="24"/>
        </w:rPr>
        <w:t>ответы на поставленные вопросы;</w:t>
      </w:r>
    </w:p>
    <w:p w:rsidR="007656C3" w:rsidRPr="008E3C9D" w:rsidRDefault="007656C3" w:rsidP="007656C3">
      <w:pPr>
        <w:autoSpaceDE w:val="0"/>
        <w:autoSpaceDN w:val="0"/>
        <w:adjustRightInd w:val="0"/>
        <w:ind w:firstLine="709"/>
        <w:jc w:val="both"/>
        <w:rPr>
          <w:sz w:val="24"/>
          <w:szCs w:val="24"/>
        </w:rPr>
      </w:pPr>
      <w:r w:rsidRPr="008E3C9D">
        <w:rPr>
          <w:sz w:val="24"/>
          <w:szCs w:val="24"/>
        </w:rPr>
        <w:t>должность, фамилию и инициалы лица, подписавшего ответ;</w:t>
      </w:r>
    </w:p>
    <w:p w:rsidR="007656C3" w:rsidRPr="008E3C9D" w:rsidRDefault="007656C3" w:rsidP="007656C3">
      <w:pPr>
        <w:autoSpaceDE w:val="0"/>
        <w:autoSpaceDN w:val="0"/>
        <w:adjustRightInd w:val="0"/>
        <w:ind w:firstLine="709"/>
        <w:jc w:val="both"/>
        <w:rPr>
          <w:sz w:val="24"/>
          <w:szCs w:val="24"/>
        </w:rPr>
      </w:pPr>
      <w:r w:rsidRPr="008E3C9D">
        <w:rPr>
          <w:sz w:val="24"/>
          <w:szCs w:val="24"/>
        </w:rPr>
        <w:t>фамилию и инициалы исполнителя;</w:t>
      </w:r>
    </w:p>
    <w:p w:rsidR="007656C3" w:rsidRPr="008E3C9D" w:rsidRDefault="007656C3" w:rsidP="007656C3">
      <w:pPr>
        <w:autoSpaceDE w:val="0"/>
        <w:autoSpaceDN w:val="0"/>
        <w:adjustRightInd w:val="0"/>
        <w:ind w:firstLine="709"/>
        <w:jc w:val="both"/>
        <w:rPr>
          <w:sz w:val="24"/>
          <w:szCs w:val="24"/>
        </w:rPr>
      </w:pPr>
      <w:r w:rsidRPr="008E3C9D">
        <w:rPr>
          <w:sz w:val="24"/>
          <w:szCs w:val="24"/>
        </w:rPr>
        <w:t>наименование структурного подразделения-исполнителя;</w:t>
      </w:r>
    </w:p>
    <w:p w:rsidR="007656C3" w:rsidRPr="008E3C9D" w:rsidRDefault="007656C3" w:rsidP="007656C3">
      <w:pPr>
        <w:autoSpaceDE w:val="0"/>
        <w:autoSpaceDN w:val="0"/>
        <w:adjustRightInd w:val="0"/>
        <w:ind w:firstLine="709"/>
        <w:jc w:val="both"/>
        <w:rPr>
          <w:sz w:val="24"/>
          <w:szCs w:val="24"/>
        </w:rPr>
      </w:pPr>
      <w:r w:rsidRPr="008E3C9D">
        <w:rPr>
          <w:sz w:val="24"/>
          <w:szCs w:val="24"/>
        </w:rPr>
        <w:t>номер телефона исполнителя;</w:t>
      </w:r>
    </w:p>
    <w:p w:rsidR="007656C3" w:rsidRPr="008E3C9D" w:rsidRDefault="007656C3" w:rsidP="007656C3">
      <w:pPr>
        <w:autoSpaceDE w:val="0"/>
        <w:autoSpaceDN w:val="0"/>
        <w:adjustRightInd w:val="0"/>
        <w:ind w:firstLine="709"/>
        <w:jc w:val="both"/>
        <w:rPr>
          <w:sz w:val="24"/>
          <w:szCs w:val="24"/>
        </w:rPr>
      </w:pPr>
      <w:r w:rsidRPr="008E3C9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656C3" w:rsidRPr="008E3C9D" w:rsidRDefault="007656C3" w:rsidP="007656C3">
      <w:pPr>
        <w:ind w:firstLine="709"/>
        <w:jc w:val="both"/>
        <w:rPr>
          <w:sz w:val="24"/>
          <w:szCs w:val="24"/>
        </w:rPr>
      </w:pPr>
      <w:r w:rsidRPr="008E3C9D">
        <w:rPr>
          <w:sz w:val="24"/>
          <w:szCs w:val="24"/>
        </w:rPr>
        <w:t>3.7. На ЕПГУ, РПГУ и официальном сайте Органа размещается следующая информация:</w:t>
      </w:r>
    </w:p>
    <w:p w:rsidR="007656C3" w:rsidRPr="008E3C9D" w:rsidRDefault="007656C3" w:rsidP="007656C3">
      <w:pPr>
        <w:ind w:firstLine="709"/>
        <w:jc w:val="both"/>
        <w:rPr>
          <w:sz w:val="24"/>
          <w:szCs w:val="24"/>
        </w:rPr>
      </w:pPr>
      <w:r w:rsidRPr="008E3C9D">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656C3" w:rsidRPr="008E3C9D" w:rsidRDefault="007656C3" w:rsidP="007656C3">
      <w:pPr>
        <w:ind w:firstLine="709"/>
        <w:jc w:val="both"/>
        <w:rPr>
          <w:sz w:val="24"/>
          <w:szCs w:val="24"/>
        </w:rPr>
      </w:pPr>
      <w:r w:rsidRPr="008E3C9D">
        <w:rPr>
          <w:sz w:val="24"/>
          <w:szCs w:val="24"/>
        </w:rPr>
        <w:t>2) круг заявителей;</w:t>
      </w:r>
    </w:p>
    <w:p w:rsidR="007656C3" w:rsidRPr="008E3C9D" w:rsidRDefault="007656C3" w:rsidP="007656C3">
      <w:pPr>
        <w:ind w:firstLine="709"/>
        <w:jc w:val="both"/>
        <w:rPr>
          <w:sz w:val="24"/>
          <w:szCs w:val="24"/>
        </w:rPr>
      </w:pPr>
      <w:r w:rsidRPr="008E3C9D">
        <w:rPr>
          <w:sz w:val="24"/>
          <w:szCs w:val="24"/>
        </w:rPr>
        <w:t>3) срок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5) размер государственной пошлины, взимаемой за предоставление муниципальной услуги;</w:t>
      </w:r>
    </w:p>
    <w:p w:rsidR="007656C3" w:rsidRPr="008E3C9D" w:rsidRDefault="007656C3" w:rsidP="007656C3">
      <w:pPr>
        <w:ind w:firstLine="709"/>
        <w:jc w:val="both"/>
        <w:rPr>
          <w:sz w:val="24"/>
          <w:szCs w:val="24"/>
        </w:rPr>
      </w:pPr>
      <w:r w:rsidRPr="008E3C9D">
        <w:rPr>
          <w:sz w:val="24"/>
          <w:szCs w:val="24"/>
        </w:rPr>
        <w:t>6) исчерпывающий перечень оснований для приостановления или отказа в предоставлении муниципальной услуги;</w:t>
      </w:r>
    </w:p>
    <w:p w:rsidR="007656C3" w:rsidRPr="008E3C9D" w:rsidRDefault="007656C3" w:rsidP="007656C3">
      <w:pPr>
        <w:ind w:firstLine="709"/>
        <w:jc w:val="both"/>
        <w:rPr>
          <w:sz w:val="24"/>
          <w:szCs w:val="24"/>
        </w:rPr>
      </w:pPr>
      <w:r w:rsidRPr="008E3C9D">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8) формы заявлений (уведомлений, сообщений), используемые при предоставлении муниципальной услуги.</w:t>
      </w:r>
    </w:p>
    <w:p w:rsidR="007656C3" w:rsidRPr="008E3C9D" w:rsidRDefault="007656C3" w:rsidP="007656C3">
      <w:pPr>
        <w:ind w:firstLine="709"/>
        <w:jc w:val="both"/>
        <w:rPr>
          <w:sz w:val="24"/>
          <w:szCs w:val="24"/>
        </w:rPr>
      </w:pPr>
      <w:r w:rsidRPr="008E3C9D">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56C3" w:rsidRPr="008E3C9D" w:rsidRDefault="007656C3" w:rsidP="007656C3">
      <w:pPr>
        <w:autoSpaceDE w:val="0"/>
        <w:autoSpaceDN w:val="0"/>
        <w:adjustRightInd w:val="0"/>
        <w:ind w:firstLine="709"/>
        <w:jc w:val="both"/>
        <w:rPr>
          <w:sz w:val="24"/>
          <w:szCs w:val="24"/>
        </w:rPr>
      </w:pPr>
      <w:r w:rsidRPr="008E3C9D">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56C3" w:rsidRPr="008E3C9D" w:rsidRDefault="007656C3" w:rsidP="007656C3">
      <w:pPr>
        <w:widowControl w:val="0"/>
        <w:suppressAutoHyphens/>
        <w:ind w:firstLine="709"/>
        <w:jc w:val="both"/>
        <w:rPr>
          <w:rFonts w:eastAsia="Times New Roman"/>
          <w:sz w:val="24"/>
          <w:szCs w:val="24"/>
        </w:rPr>
      </w:pPr>
      <w:r w:rsidRPr="008E3C9D">
        <w:rPr>
          <w:rFonts w:eastAsia="SimSun"/>
          <w:kern w:val="1"/>
          <w:sz w:val="24"/>
          <w:szCs w:val="24"/>
          <w:lang w:eastAsia="zh-CN" w:bidi="hi-IN"/>
        </w:rPr>
        <w:t xml:space="preserve">3.8. </w:t>
      </w:r>
      <w:r w:rsidRPr="008E3C9D">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7656C3" w:rsidRPr="008E3C9D" w:rsidRDefault="007656C3" w:rsidP="007656C3">
      <w:pPr>
        <w:pStyle w:val="ab"/>
        <w:spacing w:after="0" w:line="240" w:lineRule="auto"/>
        <w:ind w:firstLine="709"/>
        <w:jc w:val="both"/>
        <w:rPr>
          <w:shd w:val="clear" w:color="auto" w:fill="FFFFFF"/>
        </w:rPr>
      </w:pPr>
      <w:r w:rsidRPr="008E3C9D">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656C3" w:rsidRPr="008E3C9D" w:rsidRDefault="007656C3" w:rsidP="007656C3">
      <w:pPr>
        <w:pStyle w:val="ab"/>
        <w:spacing w:after="0" w:line="240" w:lineRule="auto"/>
        <w:ind w:firstLine="709"/>
        <w:jc w:val="both"/>
        <w:rPr>
          <w:shd w:val="clear" w:color="auto" w:fill="FFFFFF"/>
        </w:rPr>
      </w:pPr>
      <w:r w:rsidRPr="008E3C9D">
        <w:rPr>
          <w:shd w:val="clear" w:color="auto" w:fill="FFFFFF"/>
        </w:rPr>
        <w:t>К справочной информации относится:</w:t>
      </w:r>
    </w:p>
    <w:p w:rsidR="007656C3" w:rsidRPr="008E3C9D" w:rsidRDefault="007656C3" w:rsidP="007656C3">
      <w:pPr>
        <w:pStyle w:val="ab"/>
        <w:spacing w:after="0" w:line="240" w:lineRule="auto"/>
        <w:ind w:firstLine="709"/>
        <w:jc w:val="both"/>
        <w:rPr>
          <w:shd w:val="clear" w:color="auto" w:fill="FFFFFF"/>
        </w:rPr>
      </w:pPr>
      <w:r w:rsidRPr="008E3C9D">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656C3" w:rsidRPr="008E3C9D" w:rsidRDefault="007656C3" w:rsidP="007656C3">
      <w:pPr>
        <w:pStyle w:val="ab"/>
        <w:spacing w:after="0" w:line="240" w:lineRule="auto"/>
        <w:ind w:firstLine="709"/>
        <w:jc w:val="both"/>
        <w:rPr>
          <w:shd w:val="clear" w:color="auto" w:fill="FFFFFF"/>
        </w:rPr>
      </w:pPr>
      <w:r w:rsidRPr="008E3C9D">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656C3" w:rsidRPr="008E3C9D" w:rsidRDefault="007656C3" w:rsidP="007656C3">
      <w:pPr>
        <w:pStyle w:val="ab"/>
        <w:spacing w:after="0" w:line="240" w:lineRule="auto"/>
        <w:ind w:firstLine="709"/>
        <w:jc w:val="both"/>
        <w:rPr>
          <w:shd w:val="clear" w:color="auto" w:fill="FFFFFF"/>
        </w:rPr>
      </w:pPr>
      <w:r w:rsidRPr="008E3C9D">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656C3" w:rsidRPr="008E3C9D" w:rsidRDefault="007656C3" w:rsidP="007656C3">
      <w:pPr>
        <w:pStyle w:val="ab"/>
        <w:spacing w:after="0" w:line="240" w:lineRule="auto"/>
        <w:ind w:firstLine="709"/>
        <w:jc w:val="both"/>
      </w:pPr>
      <w:r w:rsidRPr="008E3C9D">
        <w:rPr>
          <w:shd w:val="clear" w:color="auto" w:fill="FFFFFF"/>
        </w:rPr>
        <w:t>Информация о предоставлении муниципальной услуги должна быть доступна для инвалидов.</w:t>
      </w:r>
    </w:p>
    <w:p w:rsidR="007656C3" w:rsidRPr="008E3C9D" w:rsidRDefault="007656C3" w:rsidP="007656C3">
      <w:pPr>
        <w:autoSpaceDE w:val="0"/>
        <w:autoSpaceDN w:val="0"/>
        <w:adjustRightInd w:val="0"/>
        <w:ind w:firstLine="709"/>
        <w:jc w:val="both"/>
        <w:rPr>
          <w:b/>
          <w:i/>
          <w:sz w:val="24"/>
          <w:szCs w:val="24"/>
          <w:u w:val="single"/>
        </w:rPr>
      </w:pPr>
    </w:p>
    <w:p w:rsidR="007656C3" w:rsidRPr="008E3C9D" w:rsidRDefault="007656C3" w:rsidP="007656C3">
      <w:pPr>
        <w:widowControl w:val="0"/>
        <w:autoSpaceDE w:val="0"/>
        <w:autoSpaceDN w:val="0"/>
        <w:adjustRightInd w:val="0"/>
        <w:ind w:firstLine="709"/>
        <w:jc w:val="center"/>
        <w:rPr>
          <w:rFonts w:eastAsia="Times New Roman"/>
          <w:b/>
          <w:sz w:val="24"/>
          <w:szCs w:val="20"/>
        </w:rPr>
      </w:pPr>
      <w:r w:rsidRPr="008E3C9D">
        <w:rPr>
          <w:rFonts w:eastAsia="Times New Roman"/>
          <w:b/>
          <w:sz w:val="24"/>
          <w:szCs w:val="20"/>
        </w:rPr>
        <w:t>II. Стандарт предоставления муниципальной услуги</w:t>
      </w:r>
    </w:p>
    <w:p w:rsidR="007656C3" w:rsidRPr="008E3C9D" w:rsidRDefault="007656C3" w:rsidP="007656C3">
      <w:pPr>
        <w:widowControl w:val="0"/>
        <w:autoSpaceDE w:val="0"/>
        <w:autoSpaceDN w:val="0"/>
        <w:adjustRightInd w:val="0"/>
        <w:ind w:firstLine="709"/>
        <w:jc w:val="center"/>
        <w:rPr>
          <w:rFonts w:eastAsia="Times New Roman"/>
          <w:b/>
          <w:sz w:val="24"/>
          <w:szCs w:val="20"/>
        </w:rPr>
      </w:pPr>
    </w:p>
    <w:p w:rsidR="007656C3" w:rsidRDefault="007656C3" w:rsidP="007656C3">
      <w:pPr>
        <w:widowControl w:val="0"/>
        <w:autoSpaceDE w:val="0"/>
        <w:autoSpaceDN w:val="0"/>
        <w:adjustRightInd w:val="0"/>
        <w:ind w:firstLine="709"/>
        <w:jc w:val="center"/>
        <w:rPr>
          <w:rFonts w:eastAsia="Times New Roman"/>
          <w:b/>
          <w:sz w:val="24"/>
          <w:szCs w:val="20"/>
        </w:rPr>
      </w:pPr>
      <w:r w:rsidRPr="008E3C9D">
        <w:rPr>
          <w:rFonts w:eastAsia="Times New Roman"/>
          <w:b/>
          <w:sz w:val="24"/>
          <w:szCs w:val="20"/>
        </w:rPr>
        <w:t>4. Наименование муниципальной услуги</w:t>
      </w:r>
    </w:p>
    <w:p w:rsidR="007656C3" w:rsidRDefault="007656C3" w:rsidP="007656C3">
      <w:pPr>
        <w:widowControl w:val="0"/>
        <w:autoSpaceDE w:val="0"/>
        <w:autoSpaceDN w:val="0"/>
        <w:adjustRightInd w:val="0"/>
        <w:ind w:firstLine="709"/>
        <w:jc w:val="center"/>
        <w:rPr>
          <w:rFonts w:eastAsia="Times New Roman"/>
          <w:b/>
          <w:sz w:val="24"/>
          <w:szCs w:val="20"/>
        </w:rPr>
      </w:pPr>
    </w:p>
    <w:p w:rsidR="007656C3" w:rsidRPr="007656C3" w:rsidRDefault="007656C3" w:rsidP="007656C3">
      <w:pPr>
        <w:widowControl w:val="0"/>
        <w:autoSpaceDE w:val="0"/>
        <w:autoSpaceDN w:val="0"/>
        <w:adjustRightInd w:val="0"/>
        <w:ind w:firstLine="709"/>
        <w:jc w:val="center"/>
        <w:rPr>
          <w:rFonts w:eastAsia="Times New Roman"/>
          <w:b/>
          <w:sz w:val="24"/>
          <w:szCs w:val="20"/>
        </w:rPr>
      </w:pPr>
      <w:r w:rsidRPr="008E3C9D">
        <w:rPr>
          <w:bCs/>
          <w:sz w:val="24"/>
          <w:szCs w:val="24"/>
        </w:rPr>
        <w:t>4.1. Выдача разрешения на право организации розничных рынков.</w:t>
      </w:r>
    </w:p>
    <w:p w:rsidR="007656C3" w:rsidRPr="008E3C9D" w:rsidRDefault="007656C3" w:rsidP="007656C3">
      <w:pPr>
        <w:pStyle w:val="a3"/>
        <w:ind w:firstLine="709"/>
        <w:jc w:val="center"/>
        <w:rPr>
          <w:b/>
          <w:sz w:val="24"/>
          <w:szCs w:val="24"/>
        </w:rPr>
      </w:pPr>
    </w:p>
    <w:p w:rsidR="007656C3" w:rsidRPr="008E3C9D" w:rsidRDefault="007656C3" w:rsidP="007656C3">
      <w:pPr>
        <w:pStyle w:val="a3"/>
        <w:ind w:firstLine="709"/>
        <w:jc w:val="center"/>
        <w:rPr>
          <w:b/>
          <w:sz w:val="24"/>
          <w:szCs w:val="24"/>
        </w:rPr>
      </w:pPr>
      <w:r w:rsidRPr="008E3C9D">
        <w:rPr>
          <w:b/>
          <w:sz w:val="24"/>
          <w:szCs w:val="24"/>
        </w:rPr>
        <w:t>5. Наименование органа, предоставляющего муниципальную услугу</w:t>
      </w:r>
    </w:p>
    <w:p w:rsidR="007656C3" w:rsidRPr="007656C3" w:rsidRDefault="007656C3" w:rsidP="007656C3">
      <w:pPr>
        <w:pStyle w:val="a3"/>
        <w:ind w:firstLine="709"/>
        <w:jc w:val="both"/>
        <w:rPr>
          <w:sz w:val="24"/>
          <w:szCs w:val="24"/>
        </w:rPr>
      </w:pPr>
      <w:r w:rsidRPr="007656C3">
        <w:rPr>
          <w:sz w:val="24"/>
          <w:szCs w:val="24"/>
        </w:rPr>
        <w:t xml:space="preserve">5.1. Муниципальную услугу предоставляет администрация </w:t>
      </w:r>
      <w:r w:rsidR="003D2938">
        <w:rPr>
          <w:sz w:val="24"/>
          <w:szCs w:val="24"/>
        </w:rPr>
        <w:t>Дрофинского</w:t>
      </w:r>
      <w:r w:rsidRPr="007656C3">
        <w:rPr>
          <w:sz w:val="24"/>
          <w:szCs w:val="24"/>
        </w:rPr>
        <w:t xml:space="preserve"> сельского поселения Нижнегорского района Республики Крым ответственный специалист Органа, предоставляющего муниципальную услугу- ведущий специалист по земельным и имущественным вопросам</w:t>
      </w:r>
    </w:p>
    <w:p w:rsidR="007656C3" w:rsidRPr="007656C3" w:rsidRDefault="007656C3" w:rsidP="007656C3">
      <w:pPr>
        <w:pStyle w:val="a3"/>
        <w:ind w:firstLine="709"/>
        <w:jc w:val="both"/>
        <w:rPr>
          <w:sz w:val="24"/>
          <w:szCs w:val="24"/>
        </w:rPr>
      </w:pPr>
      <w:r w:rsidRPr="007656C3">
        <w:rPr>
          <w:sz w:val="24"/>
          <w:szCs w:val="24"/>
        </w:rPr>
        <w:t>При предоставлении муниципальной услуги Орган взаимодействует с:</w:t>
      </w:r>
    </w:p>
    <w:p w:rsidR="007656C3" w:rsidRPr="007656C3" w:rsidRDefault="007656C3" w:rsidP="007656C3">
      <w:pPr>
        <w:pStyle w:val="a3"/>
        <w:ind w:firstLine="709"/>
        <w:jc w:val="both"/>
        <w:rPr>
          <w:sz w:val="24"/>
          <w:szCs w:val="24"/>
        </w:rPr>
      </w:pPr>
      <w:r w:rsidRPr="007656C3">
        <w:rPr>
          <w:sz w:val="24"/>
          <w:szCs w:val="24"/>
        </w:rPr>
        <w:t xml:space="preserve">Нижнегорским отделом Государственного комитета по государственной </w:t>
      </w:r>
    </w:p>
    <w:p w:rsidR="007656C3" w:rsidRPr="007656C3" w:rsidRDefault="007656C3" w:rsidP="007656C3">
      <w:pPr>
        <w:pStyle w:val="a3"/>
        <w:ind w:firstLine="709"/>
        <w:jc w:val="both"/>
        <w:rPr>
          <w:sz w:val="24"/>
          <w:szCs w:val="24"/>
        </w:rPr>
      </w:pPr>
      <w:r w:rsidRPr="007656C3">
        <w:rPr>
          <w:sz w:val="24"/>
          <w:szCs w:val="24"/>
        </w:rPr>
        <w:t>регистрации и кадастра;</w:t>
      </w:r>
    </w:p>
    <w:p w:rsidR="007656C3" w:rsidRPr="007656C3" w:rsidRDefault="007656C3" w:rsidP="007656C3">
      <w:pPr>
        <w:pStyle w:val="a3"/>
        <w:ind w:firstLine="709"/>
        <w:jc w:val="both"/>
        <w:rPr>
          <w:sz w:val="24"/>
          <w:szCs w:val="24"/>
        </w:rPr>
      </w:pPr>
      <w:r w:rsidRPr="007656C3">
        <w:rPr>
          <w:sz w:val="24"/>
          <w:szCs w:val="24"/>
        </w:rPr>
        <w:t>Служба государственного строительного надзора Республики Крым.</w:t>
      </w:r>
    </w:p>
    <w:p w:rsidR="007656C3" w:rsidRDefault="007656C3" w:rsidP="007656C3">
      <w:pPr>
        <w:pStyle w:val="a3"/>
        <w:ind w:firstLine="709"/>
        <w:jc w:val="both"/>
        <w:rPr>
          <w:sz w:val="24"/>
          <w:szCs w:val="24"/>
        </w:rPr>
      </w:pPr>
      <w:r w:rsidRPr="007656C3">
        <w:rPr>
          <w:sz w:val="24"/>
          <w:szCs w:val="24"/>
        </w:rPr>
        <w:t>Межрайонная ИФНС России № 1 по Республике Крым);</w:t>
      </w:r>
    </w:p>
    <w:p w:rsidR="007656C3" w:rsidRPr="008E3C9D" w:rsidRDefault="007656C3" w:rsidP="00063594">
      <w:pPr>
        <w:pStyle w:val="a3"/>
        <w:ind w:firstLine="709"/>
        <w:jc w:val="both"/>
        <w:rPr>
          <w:sz w:val="24"/>
          <w:szCs w:val="24"/>
        </w:rPr>
      </w:pPr>
      <w:r>
        <w:rPr>
          <w:sz w:val="24"/>
          <w:szCs w:val="24"/>
        </w:rPr>
        <w:t>Нижнегорский отдел</w:t>
      </w:r>
      <w:r w:rsidRPr="008E3C9D">
        <w:rPr>
          <w:sz w:val="24"/>
          <w:szCs w:val="24"/>
        </w:rPr>
        <w:t xml:space="preserve"> Государственно</w:t>
      </w:r>
      <w:r w:rsidR="00063594">
        <w:rPr>
          <w:sz w:val="24"/>
          <w:szCs w:val="24"/>
        </w:rPr>
        <w:t xml:space="preserve">го комитета по государственной </w:t>
      </w:r>
      <w:r w:rsidRPr="008E3C9D">
        <w:rPr>
          <w:sz w:val="24"/>
          <w:szCs w:val="24"/>
        </w:rPr>
        <w:t>регистрации и кадастру;</w:t>
      </w: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sz w:val="24"/>
          <w:szCs w:val="24"/>
        </w:rPr>
        <w:t xml:space="preserve">5.2. </w:t>
      </w:r>
      <w:r w:rsidRPr="008E3C9D">
        <w:rPr>
          <w:rFonts w:eastAsia="SimSun" w:cs="Mangal"/>
          <w:color w:val="000000"/>
          <w:kern w:val="1"/>
          <w:sz w:val="24"/>
          <w:szCs w:val="24"/>
          <w:lang w:eastAsia="zh-CN" w:bidi="hi-IN"/>
        </w:rPr>
        <w:t xml:space="preserve">Муниципальная услуга может предоставляться в </w:t>
      </w:r>
      <w:r w:rsidRPr="008E3C9D">
        <w:rPr>
          <w:sz w:val="24"/>
          <w:szCs w:val="24"/>
        </w:rPr>
        <w:t>многофункциональном центре</w:t>
      </w:r>
      <w:r w:rsidRPr="008E3C9D">
        <w:rPr>
          <w:rFonts w:eastAsia="SimSun" w:cs="Mangal"/>
          <w:color w:val="000000"/>
          <w:kern w:val="1"/>
          <w:sz w:val="24"/>
          <w:szCs w:val="24"/>
          <w:lang w:eastAsia="zh-CN" w:bidi="hi-IN"/>
        </w:rPr>
        <w:t xml:space="preserve"> в части: </w:t>
      </w: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rFonts w:eastAsia="SimSun" w:cs="Mangal"/>
          <w:color w:val="000000"/>
          <w:kern w:val="1"/>
          <w:sz w:val="24"/>
          <w:szCs w:val="24"/>
          <w:lang w:eastAsia="zh-CN" w:bidi="hi-IN"/>
        </w:rPr>
        <w:t>- выдачи результата предоставления муниципальной услуги.</w:t>
      </w:r>
    </w:p>
    <w:p w:rsidR="007656C3" w:rsidRPr="008E3C9D" w:rsidRDefault="007656C3" w:rsidP="007656C3">
      <w:pPr>
        <w:autoSpaceDE w:val="0"/>
        <w:autoSpaceDN w:val="0"/>
        <w:adjustRightInd w:val="0"/>
        <w:ind w:firstLine="709"/>
        <w:jc w:val="both"/>
        <w:rPr>
          <w:sz w:val="24"/>
          <w:szCs w:val="24"/>
        </w:rPr>
      </w:pPr>
      <w:r w:rsidRPr="008E3C9D">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E3C9D">
          <w:rPr>
            <w:sz w:val="24"/>
            <w:szCs w:val="24"/>
          </w:rPr>
          <w:t>части первой статьи 9</w:t>
        </w:r>
      </w:hyperlink>
      <w:r w:rsidRPr="008E3C9D">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656C3" w:rsidRPr="008E3C9D" w:rsidRDefault="007656C3" w:rsidP="007656C3">
      <w:pPr>
        <w:ind w:firstLine="709"/>
        <w:jc w:val="center"/>
        <w:rPr>
          <w:rFonts w:eastAsia="Times New Roman"/>
          <w:b/>
          <w:sz w:val="24"/>
          <w:szCs w:val="24"/>
        </w:rPr>
      </w:pPr>
    </w:p>
    <w:p w:rsidR="007656C3" w:rsidRPr="008E3C9D" w:rsidRDefault="007656C3" w:rsidP="007656C3">
      <w:pPr>
        <w:ind w:firstLine="709"/>
        <w:jc w:val="center"/>
        <w:rPr>
          <w:rFonts w:eastAsia="Times New Roman"/>
          <w:b/>
          <w:sz w:val="24"/>
          <w:szCs w:val="24"/>
        </w:rPr>
      </w:pPr>
      <w:r w:rsidRPr="008E3C9D">
        <w:rPr>
          <w:rFonts w:eastAsia="Times New Roman"/>
          <w:b/>
          <w:sz w:val="24"/>
          <w:szCs w:val="24"/>
        </w:rPr>
        <w:t>6. Описание результата предоставления муниципальной услуги</w:t>
      </w:r>
    </w:p>
    <w:p w:rsidR="00063594" w:rsidRDefault="00063594" w:rsidP="007656C3">
      <w:pPr>
        <w:ind w:firstLine="709"/>
        <w:jc w:val="both"/>
        <w:rPr>
          <w:rFonts w:eastAsia="Times New Roman"/>
          <w:sz w:val="24"/>
          <w:szCs w:val="24"/>
        </w:rPr>
      </w:pPr>
    </w:p>
    <w:p w:rsidR="007656C3" w:rsidRPr="008E3C9D" w:rsidRDefault="007656C3" w:rsidP="007656C3">
      <w:pPr>
        <w:ind w:firstLine="709"/>
        <w:jc w:val="both"/>
        <w:rPr>
          <w:rFonts w:eastAsia="Times New Roman"/>
          <w:sz w:val="24"/>
          <w:szCs w:val="24"/>
        </w:rPr>
      </w:pPr>
      <w:r w:rsidRPr="008E3C9D">
        <w:rPr>
          <w:rFonts w:eastAsia="Times New Roman"/>
          <w:sz w:val="24"/>
          <w:szCs w:val="24"/>
        </w:rPr>
        <w:t>6.1. Результатом предоставления муниципальной услуги является:</w:t>
      </w:r>
    </w:p>
    <w:p w:rsidR="007656C3" w:rsidRPr="008E3C9D" w:rsidRDefault="007656C3" w:rsidP="007656C3">
      <w:pPr>
        <w:ind w:firstLine="709"/>
        <w:jc w:val="both"/>
        <w:rPr>
          <w:rFonts w:eastAsia="Times New Roman"/>
          <w:sz w:val="24"/>
          <w:szCs w:val="24"/>
        </w:rPr>
      </w:pPr>
      <w:r w:rsidRPr="008E3C9D">
        <w:rPr>
          <w:rFonts w:eastAsia="Times New Roman"/>
          <w:sz w:val="24"/>
          <w:szCs w:val="24"/>
        </w:rPr>
        <w:t>- разрешение на право организации розничного рынка (Приложение №1 к Административному регламенту);</w:t>
      </w:r>
    </w:p>
    <w:p w:rsidR="007656C3" w:rsidRPr="008E3C9D" w:rsidRDefault="007656C3" w:rsidP="007656C3">
      <w:pPr>
        <w:ind w:firstLine="709"/>
        <w:jc w:val="both"/>
        <w:rPr>
          <w:rFonts w:eastAsia="Times New Roman"/>
          <w:sz w:val="24"/>
          <w:szCs w:val="24"/>
        </w:rPr>
      </w:pPr>
      <w:r w:rsidRPr="008E3C9D">
        <w:rPr>
          <w:rFonts w:eastAsia="Times New Roman"/>
          <w:sz w:val="24"/>
          <w:szCs w:val="24"/>
        </w:rPr>
        <w:t>- продление (переоформление) разрешения на право организации розничных рынков (Приложение №1 к Административному регламенту);</w:t>
      </w:r>
    </w:p>
    <w:p w:rsidR="007656C3" w:rsidRPr="008E3C9D" w:rsidRDefault="007656C3" w:rsidP="007656C3">
      <w:pPr>
        <w:ind w:firstLine="709"/>
        <w:jc w:val="both"/>
        <w:rPr>
          <w:rFonts w:eastAsia="Times New Roman"/>
          <w:sz w:val="24"/>
          <w:szCs w:val="24"/>
        </w:rPr>
      </w:pPr>
      <w:r w:rsidRPr="008E3C9D">
        <w:rPr>
          <w:rFonts w:eastAsia="Times New Roman"/>
          <w:sz w:val="24"/>
          <w:szCs w:val="24"/>
        </w:rPr>
        <w:t>- уведомление об отказе в выдаче (продлении/переоформлении) разрешения на право организации розничных рынков (Приложение №3 к Административному регламенту).</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lastRenderedPageBreak/>
        <w:t>6.2.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и(или) Республики Крым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6.3. Действие разрешения возобновляется Органом,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6.4. Управляющая рынком компания обязана уведомить в письменной форме Орган,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063594" w:rsidRDefault="007656C3" w:rsidP="00063594">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6.5.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w:t>
      </w:r>
      <w:r w:rsidR="00063594">
        <w:rPr>
          <w:rFonts w:eastAsia="SimSun" w:cs="Mangal"/>
          <w:kern w:val="1"/>
          <w:sz w:val="24"/>
          <w:szCs w:val="24"/>
          <w:lang w:eastAsia="zh-CN" w:bidi="hi-IN"/>
        </w:rPr>
        <w:t>а, выдавшего данное разрешение.</w:t>
      </w:r>
    </w:p>
    <w:p w:rsidR="00063594" w:rsidRDefault="00063594" w:rsidP="00063594">
      <w:pPr>
        <w:suppressAutoHyphens/>
        <w:ind w:firstLine="709"/>
        <w:jc w:val="both"/>
        <w:rPr>
          <w:rFonts w:eastAsia="SimSun" w:cs="Mangal"/>
          <w:kern w:val="1"/>
          <w:sz w:val="24"/>
          <w:szCs w:val="24"/>
          <w:lang w:eastAsia="zh-CN" w:bidi="hi-IN"/>
        </w:rPr>
      </w:pPr>
    </w:p>
    <w:p w:rsidR="00063594" w:rsidRDefault="007656C3" w:rsidP="00063594">
      <w:pPr>
        <w:suppressAutoHyphens/>
        <w:ind w:firstLine="709"/>
        <w:jc w:val="both"/>
        <w:rPr>
          <w:rFonts w:eastAsia="SimSun" w:cs="Mangal"/>
          <w:kern w:val="1"/>
          <w:sz w:val="24"/>
          <w:szCs w:val="24"/>
          <w:lang w:eastAsia="zh-CN" w:bidi="hi-IN"/>
        </w:rPr>
      </w:pPr>
      <w:r w:rsidRPr="008E3C9D">
        <w:rPr>
          <w:b/>
          <w:sz w:val="24"/>
          <w:szCs w:val="24"/>
        </w:rPr>
        <w:t>7. Срок предоставления муниципальной услуги</w:t>
      </w:r>
    </w:p>
    <w:p w:rsidR="00063594" w:rsidRDefault="00063594" w:rsidP="00063594">
      <w:pPr>
        <w:suppressAutoHyphens/>
        <w:ind w:firstLine="709"/>
        <w:jc w:val="both"/>
        <w:rPr>
          <w:rFonts w:eastAsia="SimSun" w:cs="Mangal"/>
          <w:kern w:val="1"/>
          <w:sz w:val="24"/>
          <w:szCs w:val="24"/>
          <w:lang w:eastAsia="zh-CN" w:bidi="hi-IN"/>
        </w:rPr>
      </w:pPr>
    </w:p>
    <w:p w:rsidR="00063594" w:rsidRDefault="007656C3" w:rsidP="00063594">
      <w:pPr>
        <w:suppressAutoHyphens/>
        <w:ind w:firstLine="709"/>
        <w:jc w:val="both"/>
        <w:rPr>
          <w:rFonts w:eastAsia="SimSun" w:cs="Mangal"/>
          <w:kern w:val="1"/>
          <w:sz w:val="24"/>
          <w:szCs w:val="24"/>
          <w:lang w:eastAsia="zh-CN" w:bidi="hi-IN"/>
        </w:rPr>
      </w:pPr>
      <w:r w:rsidRPr="008E3C9D">
        <w:rPr>
          <w:sz w:val="24"/>
          <w:szCs w:val="24"/>
        </w:rPr>
        <w:t xml:space="preserve">7.1. Общий срок предоставления муниципальной услуги, в случае обращения заявителя с целью получения разрешения на право организации розничного рынка – 30 календарных дней со дня представления в Орган документов, обязанность по предоставлению которых возложена на заявителя. </w:t>
      </w:r>
    </w:p>
    <w:p w:rsidR="00063594" w:rsidRDefault="007656C3" w:rsidP="00063594">
      <w:pPr>
        <w:suppressAutoHyphens/>
        <w:ind w:firstLine="709"/>
        <w:jc w:val="both"/>
        <w:rPr>
          <w:rFonts w:eastAsia="SimSun" w:cs="Mangal"/>
          <w:kern w:val="1"/>
          <w:sz w:val="24"/>
          <w:szCs w:val="24"/>
          <w:lang w:eastAsia="zh-CN" w:bidi="hi-IN"/>
        </w:rPr>
      </w:pPr>
      <w:r w:rsidRPr="008E3C9D">
        <w:rPr>
          <w:sz w:val="24"/>
          <w:szCs w:val="24"/>
        </w:rPr>
        <w:t>Общий срок предоставления муниципальной услуги, в случае обращения заявителя с целью продления (переоформления) разрешения на право организации розничного рынка – 15 календарных дней со дня представления в Орган документов, обязанность по предоставлению которых возложена на заявителя.</w:t>
      </w:r>
    </w:p>
    <w:p w:rsidR="007656C3" w:rsidRPr="00063594" w:rsidRDefault="007656C3" w:rsidP="00063594">
      <w:pPr>
        <w:suppressAutoHyphens/>
        <w:ind w:firstLine="709"/>
        <w:jc w:val="both"/>
        <w:rPr>
          <w:rFonts w:eastAsia="SimSun" w:cs="Mangal"/>
          <w:kern w:val="1"/>
          <w:sz w:val="24"/>
          <w:szCs w:val="24"/>
          <w:lang w:eastAsia="zh-CN" w:bidi="hi-IN"/>
        </w:rPr>
      </w:pPr>
      <w:r w:rsidRPr="008E3C9D">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63594" w:rsidRDefault="007656C3" w:rsidP="00063594">
      <w:pPr>
        <w:suppressAutoHyphens/>
        <w:ind w:firstLine="709"/>
        <w:jc w:val="both"/>
        <w:rPr>
          <w:rFonts w:eastAsia="SimSun" w:cs="Mangal"/>
          <w:kern w:val="1"/>
          <w:sz w:val="24"/>
          <w:szCs w:val="24"/>
          <w:lang w:eastAsia="zh-CN" w:bidi="hi-IN"/>
        </w:rPr>
      </w:pPr>
      <w:r w:rsidRPr="008E3C9D">
        <w:rPr>
          <w:sz w:val="24"/>
          <w:szCs w:val="24"/>
        </w:rPr>
        <w:t>Многофункциональный центр</w:t>
      </w:r>
      <w:r w:rsidRPr="008E3C9D">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E3C9D">
        <w:rPr>
          <w:sz w:val="24"/>
          <w:szCs w:val="24"/>
        </w:rPr>
        <w:t>многофункциональный центр</w:t>
      </w:r>
      <w:r w:rsidR="00063594">
        <w:rPr>
          <w:rFonts w:eastAsia="SimSun" w:cs="Mangal"/>
          <w:kern w:val="1"/>
          <w:sz w:val="24"/>
          <w:szCs w:val="24"/>
          <w:lang w:eastAsia="zh-CN" w:bidi="hi-IN"/>
        </w:rPr>
        <w:t>.</w:t>
      </w:r>
    </w:p>
    <w:p w:rsidR="007656C3" w:rsidRPr="00063594" w:rsidRDefault="007656C3" w:rsidP="00063594">
      <w:pPr>
        <w:suppressAutoHyphens/>
        <w:ind w:firstLine="709"/>
        <w:jc w:val="both"/>
        <w:rPr>
          <w:rFonts w:eastAsia="SimSun" w:cs="Mangal"/>
          <w:kern w:val="1"/>
          <w:sz w:val="24"/>
          <w:szCs w:val="24"/>
          <w:lang w:eastAsia="zh-CN" w:bidi="hi-IN"/>
        </w:rPr>
      </w:pPr>
      <w:r w:rsidRPr="008E3C9D">
        <w:rPr>
          <w:sz w:val="24"/>
          <w:szCs w:val="24"/>
        </w:rPr>
        <w:t>7.2. Срок выдачи (направления) результата предоставления муниципальной услуги заявителю составляет не более 3 календарных дня со дня принятия соответствующего решения Органом.</w:t>
      </w:r>
    </w:p>
    <w:p w:rsidR="007656C3" w:rsidRPr="008E3C9D" w:rsidRDefault="007656C3" w:rsidP="007656C3">
      <w:pPr>
        <w:suppressAutoHyphens/>
        <w:ind w:firstLine="708"/>
        <w:jc w:val="both"/>
        <w:rPr>
          <w:rFonts w:eastAsia="SimSun" w:cs="Mangal"/>
          <w:kern w:val="1"/>
          <w:sz w:val="24"/>
          <w:szCs w:val="24"/>
          <w:lang w:eastAsia="zh-CN" w:bidi="hi-IN"/>
        </w:rPr>
      </w:pPr>
      <w:r w:rsidRPr="008E3C9D">
        <w:rPr>
          <w:sz w:val="24"/>
          <w:szCs w:val="24"/>
        </w:rPr>
        <w:t xml:space="preserve">7.3. </w:t>
      </w:r>
      <w:r w:rsidRPr="008E3C9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63594" w:rsidRDefault="007656C3" w:rsidP="00063594">
      <w:pPr>
        <w:autoSpaceDE w:val="0"/>
        <w:autoSpaceDN w:val="0"/>
        <w:adjustRightInd w:val="0"/>
        <w:ind w:firstLine="709"/>
        <w:jc w:val="both"/>
        <w:rPr>
          <w:rFonts w:eastAsia="SimSun" w:cs="Mangal"/>
          <w:color w:val="000000" w:themeColor="text1"/>
          <w:kern w:val="1"/>
          <w:sz w:val="24"/>
          <w:szCs w:val="24"/>
          <w:lang w:eastAsia="zh-CN" w:bidi="hi-IN"/>
        </w:rPr>
      </w:pPr>
      <w:r w:rsidRPr="008E3C9D">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w:t>
      </w:r>
      <w:r w:rsidR="00063594">
        <w:rPr>
          <w:rFonts w:eastAsia="SimSun" w:cs="Mangal"/>
          <w:color w:val="000000" w:themeColor="text1"/>
          <w:kern w:val="1"/>
          <w:sz w:val="24"/>
          <w:szCs w:val="24"/>
          <w:lang w:eastAsia="zh-CN" w:bidi="hi-IN"/>
        </w:rPr>
        <w:t>нкциональным центром и Органом.</w:t>
      </w:r>
    </w:p>
    <w:p w:rsidR="007656C3" w:rsidRPr="00063594" w:rsidRDefault="007656C3" w:rsidP="00063594">
      <w:pPr>
        <w:autoSpaceDE w:val="0"/>
        <w:autoSpaceDN w:val="0"/>
        <w:adjustRightInd w:val="0"/>
        <w:ind w:firstLine="709"/>
        <w:jc w:val="both"/>
        <w:rPr>
          <w:rFonts w:eastAsia="SimSun" w:cs="Mangal"/>
          <w:color w:val="000000" w:themeColor="text1"/>
          <w:kern w:val="1"/>
          <w:sz w:val="24"/>
          <w:szCs w:val="24"/>
          <w:lang w:eastAsia="zh-CN" w:bidi="hi-IN"/>
        </w:rPr>
      </w:pPr>
      <w:r w:rsidRPr="008E3C9D">
        <w:rPr>
          <w:sz w:val="24"/>
          <w:szCs w:val="24"/>
        </w:rPr>
        <w:t>7.4. Срок приостановления предоставления муниципальной услуги составляет 15 календарных дней.</w:t>
      </w:r>
    </w:p>
    <w:p w:rsidR="00063594" w:rsidRDefault="00063594" w:rsidP="00063594">
      <w:pPr>
        <w:pStyle w:val="printj"/>
        <w:spacing w:before="0" w:after="0"/>
        <w:ind w:firstLine="709"/>
        <w:rPr>
          <w:rFonts w:eastAsia="Calibri"/>
        </w:rPr>
      </w:pPr>
    </w:p>
    <w:p w:rsidR="007656C3" w:rsidRPr="008E3C9D" w:rsidRDefault="007656C3" w:rsidP="00063594">
      <w:pPr>
        <w:pStyle w:val="printj"/>
        <w:spacing w:before="0" w:after="0"/>
        <w:ind w:firstLine="709"/>
        <w:rPr>
          <w:b/>
          <w:color w:val="000000"/>
        </w:rPr>
      </w:pPr>
      <w:r w:rsidRPr="008E3C9D">
        <w:rPr>
          <w:b/>
          <w:color w:val="000000"/>
        </w:rPr>
        <w:lastRenderedPageBreak/>
        <w:t>8. Перечень нормативных правовых актов, регулирующих отношения, возникающие в связи с предоставлением муниципальной услуги</w:t>
      </w:r>
    </w:p>
    <w:p w:rsidR="00063594" w:rsidRDefault="00063594" w:rsidP="007656C3">
      <w:pPr>
        <w:pStyle w:val="printj"/>
        <w:spacing w:before="0" w:after="0"/>
        <w:ind w:firstLine="709"/>
      </w:pPr>
    </w:p>
    <w:p w:rsidR="007656C3" w:rsidRPr="008E3C9D" w:rsidRDefault="007656C3" w:rsidP="007656C3">
      <w:pPr>
        <w:pStyle w:val="printj"/>
        <w:spacing w:before="0" w:after="0"/>
        <w:ind w:firstLine="709"/>
      </w:pPr>
      <w:r w:rsidRPr="008E3C9D">
        <w:t>8.1. Перечень нормативных правовых актов, регулирующих предоставление муниципальной услуги размещен на ЕПГУ, РПГУ и официальном сайте Органа.</w:t>
      </w:r>
    </w:p>
    <w:p w:rsidR="007656C3" w:rsidRPr="008E3C9D" w:rsidRDefault="007656C3" w:rsidP="007656C3">
      <w:pPr>
        <w:pStyle w:val="printj"/>
        <w:spacing w:before="0" w:after="0"/>
        <w:ind w:firstLine="709"/>
      </w:pPr>
    </w:p>
    <w:p w:rsidR="00782DD4" w:rsidRDefault="007656C3" w:rsidP="00782DD4">
      <w:pPr>
        <w:ind w:firstLine="709"/>
        <w:jc w:val="center"/>
        <w:rPr>
          <w:rFonts w:eastAsia="Times New Roman"/>
          <w:b/>
          <w:color w:val="000000"/>
          <w:sz w:val="24"/>
          <w:szCs w:val="24"/>
        </w:rPr>
      </w:pPr>
      <w:r w:rsidRPr="008E3C9D">
        <w:rPr>
          <w:rFonts w:eastAsia="Times New Roman"/>
          <w:b/>
          <w:color w:val="000000"/>
          <w:sz w:val="24"/>
          <w:szCs w:val="24"/>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00782DD4">
        <w:rPr>
          <w:rFonts w:eastAsia="Times New Roman"/>
          <w:b/>
          <w:color w:val="000000"/>
          <w:sz w:val="24"/>
          <w:szCs w:val="24"/>
        </w:rPr>
        <w:t>в том числе в электронной форме</w:t>
      </w:r>
    </w:p>
    <w:p w:rsidR="00782DD4" w:rsidRDefault="00782DD4" w:rsidP="00782DD4">
      <w:pPr>
        <w:ind w:firstLine="709"/>
        <w:jc w:val="center"/>
        <w:rPr>
          <w:rFonts w:eastAsia="Times New Roman"/>
          <w:b/>
          <w:color w:val="000000"/>
          <w:sz w:val="24"/>
          <w:szCs w:val="24"/>
        </w:rPr>
      </w:pPr>
    </w:p>
    <w:p w:rsidR="007656C3" w:rsidRPr="00782DD4" w:rsidRDefault="007656C3" w:rsidP="00782DD4">
      <w:pPr>
        <w:ind w:firstLine="709"/>
        <w:jc w:val="both"/>
        <w:rPr>
          <w:rFonts w:eastAsia="Times New Roman"/>
          <w:b/>
          <w:color w:val="000000"/>
          <w:sz w:val="24"/>
          <w:szCs w:val="24"/>
        </w:rPr>
      </w:pPr>
      <w:r w:rsidRPr="008E3C9D">
        <w:rPr>
          <w:sz w:val="24"/>
          <w:szCs w:val="24"/>
        </w:rPr>
        <w:t xml:space="preserve">9.1. Перечень документов, обязательных к предоставлению заявителем, для получения (продления/переоформления) разрешения на право организации розничного рынка: </w:t>
      </w:r>
    </w:p>
    <w:p w:rsidR="007656C3" w:rsidRPr="008E3C9D" w:rsidRDefault="007656C3" w:rsidP="00782DD4">
      <w:pPr>
        <w:pStyle w:val="1111"/>
        <w:ind w:left="0" w:firstLine="709"/>
        <w:jc w:val="both"/>
        <w:rPr>
          <w:szCs w:val="24"/>
        </w:rPr>
      </w:pPr>
      <w:r w:rsidRPr="008E3C9D">
        <w:rPr>
          <w:szCs w:val="24"/>
        </w:rPr>
        <w:t>1) заявление (Приложение №4 к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rsidR="007656C3" w:rsidRPr="008E3C9D" w:rsidRDefault="007656C3" w:rsidP="007656C3">
      <w:pPr>
        <w:pStyle w:val="1111"/>
        <w:ind w:left="0" w:firstLine="709"/>
        <w:jc w:val="both"/>
        <w:rPr>
          <w:szCs w:val="24"/>
        </w:rPr>
      </w:pPr>
      <w:r w:rsidRPr="008E3C9D">
        <w:rPr>
          <w:szCs w:val="24"/>
        </w:rPr>
        <w:t>В заявлении должны быть указаны:</w:t>
      </w:r>
    </w:p>
    <w:p w:rsidR="007656C3" w:rsidRPr="008E3C9D" w:rsidRDefault="007656C3" w:rsidP="007656C3">
      <w:pPr>
        <w:pStyle w:val="1111"/>
        <w:ind w:left="0" w:firstLine="709"/>
        <w:jc w:val="both"/>
        <w:rPr>
          <w:szCs w:val="24"/>
        </w:rPr>
      </w:pPr>
      <w:r w:rsidRPr="008E3C9D">
        <w:rPr>
          <w:szCs w:val="24"/>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656C3" w:rsidRPr="008E3C9D" w:rsidRDefault="007656C3" w:rsidP="007656C3">
      <w:pPr>
        <w:pStyle w:val="1111"/>
        <w:ind w:left="0" w:firstLine="709"/>
        <w:jc w:val="both"/>
        <w:rPr>
          <w:szCs w:val="24"/>
        </w:rPr>
      </w:pPr>
      <w:r w:rsidRPr="008E3C9D">
        <w:rPr>
          <w:szCs w:val="24"/>
        </w:rPr>
        <w:t>- идентификационный номер налогоплательщика и данные документа о постановке юридического лица на учет в налоговом органе;</w:t>
      </w:r>
    </w:p>
    <w:p w:rsidR="007656C3" w:rsidRPr="008E3C9D" w:rsidRDefault="007656C3" w:rsidP="007656C3">
      <w:pPr>
        <w:pStyle w:val="1111"/>
        <w:ind w:left="0" w:firstLine="709"/>
        <w:jc w:val="both"/>
        <w:rPr>
          <w:szCs w:val="24"/>
        </w:rPr>
      </w:pPr>
      <w:r w:rsidRPr="008E3C9D">
        <w:rPr>
          <w:szCs w:val="24"/>
        </w:rPr>
        <w:t>- тип рынка, который предполагается организовать.</w:t>
      </w:r>
    </w:p>
    <w:p w:rsidR="007656C3" w:rsidRPr="008E3C9D" w:rsidRDefault="007656C3" w:rsidP="007656C3">
      <w:pPr>
        <w:pStyle w:val="1111"/>
        <w:spacing w:after="0"/>
        <w:ind w:left="0" w:firstLine="709"/>
        <w:jc w:val="both"/>
        <w:rPr>
          <w:szCs w:val="24"/>
        </w:rPr>
      </w:pPr>
      <w:r w:rsidRPr="008E3C9D">
        <w:rPr>
          <w:szCs w:val="24"/>
        </w:rPr>
        <w:t>2) документ, удостоверяющий личность Заявителя (представителя заявителя);</w:t>
      </w:r>
    </w:p>
    <w:p w:rsidR="007656C3" w:rsidRPr="008E3C9D" w:rsidRDefault="007656C3" w:rsidP="007656C3">
      <w:pPr>
        <w:pStyle w:val="1111"/>
        <w:spacing w:after="0"/>
        <w:ind w:left="0" w:firstLine="709"/>
        <w:jc w:val="both"/>
        <w:rPr>
          <w:szCs w:val="24"/>
        </w:rPr>
      </w:pPr>
      <w:r w:rsidRPr="008E3C9D">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656C3" w:rsidRPr="008E3C9D" w:rsidRDefault="007656C3" w:rsidP="007656C3">
      <w:pPr>
        <w:pStyle w:val="1111"/>
        <w:spacing w:after="0"/>
        <w:ind w:left="0" w:firstLine="709"/>
        <w:jc w:val="both"/>
        <w:rPr>
          <w:szCs w:val="24"/>
        </w:rPr>
      </w:pPr>
      <w:r w:rsidRPr="008E3C9D">
        <w:rPr>
          <w:szCs w:val="24"/>
        </w:rPr>
        <w:t>4) документ, подтверждающий полномочия юридического лица;</w:t>
      </w:r>
    </w:p>
    <w:p w:rsidR="007656C3" w:rsidRPr="008E3C9D" w:rsidRDefault="007656C3" w:rsidP="007656C3">
      <w:pPr>
        <w:pStyle w:val="1111"/>
        <w:ind w:left="0" w:firstLine="709"/>
        <w:jc w:val="both"/>
        <w:rPr>
          <w:szCs w:val="24"/>
        </w:rPr>
      </w:pPr>
      <w:r w:rsidRPr="008E3C9D">
        <w:rPr>
          <w:szCs w:val="24"/>
        </w:rPr>
        <w:t>5) копии учредительных документов (оригиналы учредительных документов в случае, если верность копий не удостоверена нотариально);</w:t>
      </w:r>
    </w:p>
    <w:p w:rsidR="007656C3" w:rsidRPr="008E3C9D" w:rsidRDefault="007656C3" w:rsidP="007656C3">
      <w:pPr>
        <w:pStyle w:val="1111"/>
        <w:ind w:left="0" w:firstLine="709"/>
        <w:jc w:val="both"/>
        <w:rPr>
          <w:szCs w:val="24"/>
        </w:rPr>
      </w:pPr>
      <w:r w:rsidRPr="008E3C9D">
        <w:rPr>
          <w:szCs w:val="24"/>
        </w:rPr>
        <w:t>6) согласие заявителей на обработку персональных данных</w:t>
      </w:r>
    </w:p>
    <w:p w:rsidR="007656C3" w:rsidRPr="008E3C9D" w:rsidRDefault="007656C3" w:rsidP="007656C3">
      <w:pPr>
        <w:pStyle w:val="1111"/>
        <w:spacing w:after="0"/>
        <w:ind w:left="0" w:firstLine="709"/>
        <w:jc w:val="both"/>
        <w:rPr>
          <w:szCs w:val="24"/>
        </w:rPr>
      </w:pPr>
      <w:r w:rsidRPr="008E3C9D">
        <w:rPr>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82DD4" w:rsidRDefault="007656C3" w:rsidP="00782DD4">
      <w:pPr>
        <w:pStyle w:val="ConsPlusNormal"/>
        <w:ind w:firstLine="709"/>
        <w:jc w:val="both"/>
        <w:rPr>
          <w:rFonts w:ascii="Times New Roman" w:hAnsi="Times New Roman" w:cs="Times New Roman"/>
          <w:sz w:val="24"/>
          <w:szCs w:val="24"/>
        </w:rPr>
      </w:pPr>
      <w:r w:rsidRPr="008E3C9D">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w:t>
      </w:r>
      <w:r w:rsidR="00782DD4">
        <w:rPr>
          <w:rFonts w:ascii="Times New Roman" w:hAnsi="Times New Roman" w:cs="Times New Roman"/>
          <w:sz w:val="24"/>
          <w:szCs w:val="24"/>
        </w:rPr>
        <w:t>У, в многофункциональный центр.</w:t>
      </w:r>
    </w:p>
    <w:p w:rsidR="00782DD4" w:rsidRDefault="007656C3" w:rsidP="00782DD4">
      <w:pPr>
        <w:pStyle w:val="ConsPlusNormal"/>
        <w:ind w:firstLine="709"/>
        <w:jc w:val="both"/>
        <w:rPr>
          <w:rFonts w:ascii="Times New Roman" w:hAnsi="Times New Roman" w:cs="Times New Roman"/>
          <w:sz w:val="24"/>
          <w:szCs w:val="24"/>
        </w:rPr>
      </w:pPr>
      <w:r w:rsidRPr="00782DD4">
        <w:rPr>
          <w:rFonts w:ascii="Times New Roman" w:hAnsi="Times New Roman" w:cs="Times New Roman"/>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782DD4">
        <w:rPr>
          <w:rFonts w:ascii="Times New Roman" w:eastAsia="SimSun" w:hAnsi="Times New Roman" w:cs="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782DD4">
        <w:rPr>
          <w:rFonts w:ascii="Times New Roman" w:hAnsi="Times New Roman" w:cs="Times New Roman"/>
          <w:sz w:val="24"/>
          <w:szCs w:val="24"/>
        </w:rPr>
        <w:t xml:space="preserve">муниципальной </w:t>
      </w:r>
      <w:r w:rsidRPr="00782DD4">
        <w:rPr>
          <w:rFonts w:ascii="Times New Roman" w:eastAsia="SimSun" w:hAnsi="Times New Roman" w:cs="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82DD4">
        <w:rPr>
          <w:rFonts w:ascii="Times New Roman" w:hAnsi="Times New Roman" w:cs="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w:t>
      </w:r>
      <w:r w:rsidRPr="00782DD4">
        <w:rPr>
          <w:rFonts w:ascii="Times New Roman" w:hAnsi="Times New Roman" w:cs="Times New Roman"/>
          <w:sz w:val="24"/>
          <w:szCs w:val="24"/>
        </w:rPr>
        <w:lastRenderedPageBreak/>
        <w:t>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82DD4" w:rsidRDefault="00782DD4" w:rsidP="00782DD4">
      <w:pPr>
        <w:pStyle w:val="ConsPlusNormal"/>
        <w:ind w:firstLine="709"/>
        <w:jc w:val="both"/>
        <w:rPr>
          <w:rFonts w:ascii="Times New Roman" w:hAnsi="Times New Roman" w:cs="Times New Roman"/>
          <w:sz w:val="24"/>
          <w:szCs w:val="24"/>
        </w:rPr>
      </w:pPr>
    </w:p>
    <w:p w:rsidR="00782DD4" w:rsidRDefault="007656C3" w:rsidP="00782DD4">
      <w:pPr>
        <w:pStyle w:val="ConsPlusNormal"/>
        <w:ind w:firstLine="709"/>
        <w:jc w:val="both"/>
        <w:rPr>
          <w:rFonts w:ascii="Times New Roman" w:hAnsi="Times New Roman" w:cs="Times New Roman"/>
          <w:b/>
          <w:sz w:val="24"/>
          <w:szCs w:val="24"/>
        </w:rPr>
      </w:pPr>
      <w:r w:rsidRPr="00782DD4">
        <w:rPr>
          <w:rFonts w:ascii="Times New Roman" w:hAnsi="Times New Roman" w:cs="Times New Roman"/>
          <w:b/>
          <w:sz w:val="24"/>
          <w:szCs w:val="24"/>
        </w:rPr>
        <w:t>10. Исчерпывающий перечень документов, необходимых в соответствии с нормативными</w:t>
      </w:r>
      <w:r w:rsidRPr="00782DD4">
        <w:rPr>
          <w:rFonts w:ascii="Times New Roman" w:hAnsi="Times New Roman" w:cs="Times New Roman"/>
          <w:sz w:val="24"/>
          <w:szCs w:val="24"/>
        </w:rPr>
        <w:t xml:space="preserve"> </w:t>
      </w:r>
      <w:r w:rsidRPr="00782DD4">
        <w:rPr>
          <w:rFonts w:ascii="Times New Roman" w:hAnsi="Times New Roman" w:cs="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82DD4" w:rsidRDefault="00782DD4" w:rsidP="00782DD4">
      <w:pPr>
        <w:pStyle w:val="ConsPlusNormal"/>
        <w:ind w:firstLine="709"/>
        <w:jc w:val="both"/>
        <w:rPr>
          <w:rFonts w:ascii="Times New Roman" w:hAnsi="Times New Roman" w:cs="Times New Roman"/>
          <w:b/>
          <w:sz w:val="24"/>
          <w:szCs w:val="24"/>
        </w:rPr>
      </w:pPr>
    </w:p>
    <w:p w:rsidR="007656C3" w:rsidRPr="00782DD4" w:rsidRDefault="007656C3" w:rsidP="00782DD4">
      <w:pPr>
        <w:pStyle w:val="ConsPlusNormal"/>
        <w:ind w:firstLine="709"/>
        <w:jc w:val="both"/>
        <w:rPr>
          <w:rFonts w:ascii="Times New Roman" w:hAnsi="Times New Roman" w:cs="Times New Roman"/>
          <w:sz w:val="24"/>
          <w:szCs w:val="24"/>
        </w:rPr>
      </w:pPr>
      <w:r w:rsidRPr="00782DD4">
        <w:rPr>
          <w:rFonts w:ascii="Times New Roman" w:hAnsi="Times New Roman" w:cs="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656C3" w:rsidRPr="00782DD4" w:rsidRDefault="007656C3" w:rsidP="007656C3">
      <w:pPr>
        <w:pStyle w:val="a3"/>
        <w:ind w:firstLine="709"/>
        <w:jc w:val="both"/>
        <w:rPr>
          <w:sz w:val="24"/>
          <w:szCs w:val="24"/>
        </w:rPr>
      </w:pPr>
      <w:r w:rsidRPr="00782DD4">
        <w:rPr>
          <w:sz w:val="24"/>
          <w:szCs w:val="24"/>
        </w:rPr>
        <w:t xml:space="preserve">1) Выписка из Единого государственного реестра юридических лиц (Межрайонная ИФНС России № </w:t>
      </w:r>
      <w:r w:rsidR="00782DD4">
        <w:rPr>
          <w:sz w:val="24"/>
          <w:szCs w:val="24"/>
        </w:rPr>
        <w:t>1</w:t>
      </w:r>
      <w:r w:rsidRPr="00782DD4">
        <w:rPr>
          <w:sz w:val="24"/>
          <w:szCs w:val="24"/>
        </w:rPr>
        <w:t xml:space="preserve"> по Республике Крым);</w:t>
      </w:r>
    </w:p>
    <w:p w:rsidR="00782DD4" w:rsidRDefault="007656C3" w:rsidP="00782DD4">
      <w:pPr>
        <w:pStyle w:val="a3"/>
        <w:ind w:firstLine="709"/>
        <w:jc w:val="both"/>
        <w:rPr>
          <w:sz w:val="24"/>
          <w:szCs w:val="24"/>
        </w:rPr>
      </w:pPr>
      <w:r w:rsidRPr="008E3C9D">
        <w:rPr>
          <w:sz w:val="24"/>
          <w:szCs w:val="24"/>
        </w:rPr>
        <w:t xml:space="preserve">2) Документ, подтверждающий право на объект или объекты недвижимости, расположенные на территории, в пределах которой предполагается организовать рынок, Государственного комитета по государственной регистрации и кадастру) </w:t>
      </w:r>
    </w:p>
    <w:p w:rsidR="00782DD4" w:rsidRDefault="007656C3" w:rsidP="00782DD4">
      <w:pPr>
        <w:pStyle w:val="a3"/>
        <w:ind w:firstLine="709"/>
        <w:jc w:val="both"/>
        <w:rPr>
          <w:sz w:val="24"/>
          <w:szCs w:val="24"/>
        </w:rPr>
      </w:pPr>
      <w:r w:rsidRPr="008E3C9D">
        <w:rPr>
          <w:sz w:val="24"/>
          <w:szCs w:val="24"/>
        </w:rPr>
        <w:t xml:space="preserve">10.2. Заявитель вправе, по собственной инициативе предоставить документы, предусмотренные подпунктами 1 и 2 пункта 10.1 Административного регламента. </w:t>
      </w:r>
    </w:p>
    <w:p w:rsidR="00782DD4" w:rsidRDefault="007656C3" w:rsidP="00782DD4">
      <w:pPr>
        <w:pStyle w:val="a3"/>
        <w:ind w:firstLine="709"/>
        <w:jc w:val="both"/>
        <w:rPr>
          <w:sz w:val="24"/>
          <w:szCs w:val="24"/>
        </w:rPr>
      </w:pPr>
      <w:r w:rsidRPr="008E3C9D">
        <w:rPr>
          <w:sz w:val="24"/>
          <w:szCs w:val="24"/>
        </w:rPr>
        <w:t>Не предоставление вышеуказанных документов не является причиной для отказа в предоставлении муниципальной услуги.</w:t>
      </w:r>
    </w:p>
    <w:p w:rsidR="00782DD4" w:rsidRDefault="00782DD4" w:rsidP="00782DD4">
      <w:pPr>
        <w:pStyle w:val="a3"/>
        <w:ind w:firstLine="709"/>
        <w:jc w:val="both"/>
        <w:rPr>
          <w:sz w:val="24"/>
          <w:szCs w:val="24"/>
        </w:rPr>
      </w:pPr>
    </w:p>
    <w:p w:rsidR="007656C3" w:rsidRPr="00782DD4" w:rsidRDefault="007656C3" w:rsidP="00782DD4">
      <w:pPr>
        <w:pStyle w:val="a3"/>
        <w:ind w:firstLine="709"/>
        <w:jc w:val="center"/>
        <w:rPr>
          <w:sz w:val="24"/>
          <w:szCs w:val="24"/>
        </w:rPr>
      </w:pPr>
      <w:r w:rsidRPr="00782DD4">
        <w:rPr>
          <w:b/>
          <w:sz w:val="24"/>
          <w:szCs w:val="24"/>
        </w:rPr>
        <w:t>11. Указание на запрет требовать от заявителя</w:t>
      </w:r>
    </w:p>
    <w:p w:rsidR="00782DD4" w:rsidRDefault="00782DD4" w:rsidP="007656C3">
      <w:pPr>
        <w:pStyle w:val="printj"/>
        <w:spacing w:before="0" w:after="0"/>
        <w:ind w:firstLine="709"/>
      </w:pPr>
    </w:p>
    <w:p w:rsidR="007656C3" w:rsidRPr="008E3C9D" w:rsidRDefault="007656C3" w:rsidP="007656C3">
      <w:pPr>
        <w:pStyle w:val="printj"/>
        <w:spacing w:before="0" w:after="0"/>
        <w:ind w:firstLine="709"/>
      </w:pPr>
      <w:r w:rsidRPr="008E3C9D">
        <w:t>11.1. Орган, предоставляющий муниципальную услугу не вправе:</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656C3" w:rsidRPr="008E3C9D" w:rsidRDefault="007656C3" w:rsidP="007656C3">
      <w:pPr>
        <w:autoSpaceDE w:val="0"/>
        <w:autoSpaceDN w:val="0"/>
        <w:adjustRightInd w:val="0"/>
        <w:ind w:firstLine="709"/>
        <w:jc w:val="both"/>
        <w:rPr>
          <w:sz w:val="24"/>
          <w:szCs w:val="24"/>
        </w:rPr>
      </w:pPr>
      <w:r w:rsidRPr="008E3C9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656C3" w:rsidRPr="008E3C9D" w:rsidRDefault="007656C3" w:rsidP="007656C3">
      <w:pPr>
        <w:pStyle w:val="printj"/>
        <w:spacing w:before="0" w:after="0"/>
        <w:ind w:firstLine="709"/>
      </w:pPr>
    </w:p>
    <w:p w:rsidR="007656C3" w:rsidRPr="008E3C9D" w:rsidRDefault="007656C3" w:rsidP="007656C3">
      <w:pPr>
        <w:pStyle w:val="printj"/>
        <w:spacing w:before="0" w:after="0"/>
        <w:ind w:firstLine="709"/>
        <w:jc w:val="center"/>
      </w:pPr>
      <w:r w:rsidRPr="008E3C9D">
        <w:rPr>
          <w:b/>
        </w:rPr>
        <w:t>12. Исчерпывающий перечень оснований для отказа в приеме документов, необходимых для предоставления муниципальной услуги</w:t>
      </w:r>
    </w:p>
    <w:p w:rsidR="00782DD4" w:rsidRDefault="00782DD4" w:rsidP="007656C3">
      <w:pPr>
        <w:pStyle w:val="printj"/>
        <w:spacing w:before="0" w:after="0"/>
        <w:ind w:firstLine="709"/>
      </w:pPr>
    </w:p>
    <w:p w:rsidR="00782DD4" w:rsidRDefault="007656C3" w:rsidP="00782DD4">
      <w:pPr>
        <w:pStyle w:val="printj"/>
        <w:spacing w:before="0" w:after="0"/>
        <w:ind w:firstLine="709"/>
      </w:pPr>
      <w:r w:rsidRPr="008E3C9D">
        <w:t>12.1. Основания для отказа в приеме документов необходимых для предос</w:t>
      </w:r>
      <w:r w:rsidR="00782DD4">
        <w:t>тавления муниципальной услуги:</w:t>
      </w:r>
    </w:p>
    <w:p w:rsidR="00782DD4" w:rsidRDefault="007656C3" w:rsidP="00782DD4">
      <w:pPr>
        <w:pStyle w:val="printj"/>
        <w:spacing w:before="0" w:after="0"/>
        <w:ind w:firstLine="709"/>
      </w:pPr>
      <w:r w:rsidRPr="008E3C9D">
        <w:t xml:space="preserve">1) заявитель не соответствует требованиям, указанным в п. 2.1. Административного регламента; </w:t>
      </w:r>
    </w:p>
    <w:p w:rsidR="00782DD4" w:rsidRDefault="007656C3" w:rsidP="00782DD4">
      <w:pPr>
        <w:pStyle w:val="printj"/>
        <w:spacing w:before="0" w:after="0"/>
        <w:ind w:firstLine="709"/>
      </w:pPr>
      <w:r w:rsidRPr="008E3C9D">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82DD4" w:rsidRDefault="007656C3" w:rsidP="00782DD4">
      <w:pPr>
        <w:pStyle w:val="printj"/>
        <w:spacing w:before="0" w:after="0"/>
        <w:ind w:firstLine="709"/>
        <w:rPr>
          <w:rFonts w:eastAsia="SimSun"/>
          <w:color w:val="000000"/>
          <w:kern w:val="1"/>
          <w:lang w:eastAsia="zh-CN" w:bidi="hi-IN"/>
        </w:rPr>
      </w:pPr>
      <w:r w:rsidRPr="008E3C9D">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82DD4" w:rsidRDefault="00782DD4" w:rsidP="00782DD4">
      <w:pPr>
        <w:pStyle w:val="printj"/>
        <w:spacing w:before="0" w:after="0"/>
        <w:ind w:firstLine="709"/>
        <w:rPr>
          <w:rFonts w:eastAsia="SimSun"/>
          <w:color w:val="000000"/>
          <w:kern w:val="1"/>
          <w:lang w:eastAsia="zh-CN" w:bidi="hi-IN"/>
        </w:rPr>
      </w:pPr>
    </w:p>
    <w:p w:rsidR="007656C3" w:rsidRPr="00782DD4" w:rsidRDefault="007656C3" w:rsidP="00782DD4">
      <w:pPr>
        <w:pStyle w:val="printj"/>
        <w:spacing w:before="0" w:after="0"/>
        <w:ind w:firstLine="709"/>
        <w:jc w:val="center"/>
      </w:pPr>
      <w:r w:rsidRPr="008E3C9D">
        <w:rPr>
          <w:b/>
        </w:rPr>
        <w:t>13. Исчерпывающий перечень оснований для приостановления или отказа в предоставлении муниципальной услуги</w:t>
      </w:r>
    </w:p>
    <w:p w:rsidR="00782DD4" w:rsidRDefault="00782DD4" w:rsidP="007656C3">
      <w:pPr>
        <w:ind w:firstLine="709"/>
        <w:jc w:val="both"/>
        <w:rPr>
          <w:rFonts w:eastAsia="Times New Roman"/>
          <w:sz w:val="24"/>
          <w:szCs w:val="24"/>
        </w:rPr>
      </w:pPr>
    </w:p>
    <w:p w:rsidR="007656C3" w:rsidRPr="008E3C9D" w:rsidRDefault="007656C3" w:rsidP="007656C3">
      <w:pPr>
        <w:ind w:firstLine="709"/>
        <w:jc w:val="both"/>
        <w:rPr>
          <w:rFonts w:eastAsia="Times New Roman"/>
          <w:sz w:val="24"/>
          <w:szCs w:val="24"/>
        </w:rPr>
      </w:pPr>
      <w:r w:rsidRPr="008E3C9D">
        <w:rPr>
          <w:rFonts w:eastAsia="Times New Roman"/>
          <w:sz w:val="24"/>
          <w:szCs w:val="24"/>
        </w:rPr>
        <w:t>13.1. Основанием для приостановления предоставления муниципальной услуги является:</w:t>
      </w:r>
    </w:p>
    <w:p w:rsidR="00782DD4" w:rsidRDefault="007656C3" w:rsidP="00782DD4">
      <w:pPr>
        <w:autoSpaceDE w:val="0"/>
        <w:autoSpaceDN w:val="0"/>
        <w:adjustRightInd w:val="0"/>
        <w:ind w:firstLine="709"/>
        <w:jc w:val="both"/>
        <w:rPr>
          <w:sz w:val="24"/>
          <w:szCs w:val="24"/>
        </w:rPr>
      </w:pPr>
      <w:r w:rsidRPr="008E3C9D">
        <w:rPr>
          <w:sz w:val="24"/>
          <w:szCs w:val="24"/>
        </w:rPr>
        <w:t>1) заявление оформлено не в соответствии с требованиями подпункта 1 пункта 9.1 административного регламента, а в приложении к нему отсутствуют документ/документы, указанны</w:t>
      </w:r>
      <w:r w:rsidR="00782DD4">
        <w:rPr>
          <w:sz w:val="24"/>
          <w:szCs w:val="24"/>
        </w:rPr>
        <w:t>е в подпунктах 2 – 5 пункта 9.1;</w:t>
      </w:r>
    </w:p>
    <w:p w:rsidR="00782DD4" w:rsidRDefault="007656C3" w:rsidP="00782DD4">
      <w:pPr>
        <w:autoSpaceDE w:val="0"/>
        <w:autoSpaceDN w:val="0"/>
        <w:adjustRightInd w:val="0"/>
        <w:ind w:firstLine="709"/>
        <w:jc w:val="both"/>
        <w:rPr>
          <w:sz w:val="24"/>
          <w:szCs w:val="24"/>
        </w:rPr>
      </w:pPr>
      <w:r w:rsidRPr="008E3C9D">
        <w:rPr>
          <w:rFonts w:eastAsia="Times New Roman"/>
          <w:sz w:val="24"/>
          <w:szCs w:val="24"/>
        </w:rPr>
        <w:t>13.2. Основаниями для отказа в предоставлении муниципальной услуги являются:</w:t>
      </w:r>
    </w:p>
    <w:p w:rsidR="00782DD4" w:rsidRDefault="007656C3" w:rsidP="00782DD4">
      <w:pPr>
        <w:autoSpaceDE w:val="0"/>
        <w:autoSpaceDN w:val="0"/>
        <w:adjustRightInd w:val="0"/>
        <w:ind w:firstLine="709"/>
        <w:jc w:val="both"/>
        <w:rPr>
          <w:sz w:val="24"/>
          <w:szCs w:val="24"/>
        </w:rPr>
      </w:pPr>
      <w:r w:rsidRPr="008E3C9D">
        <w:rPr>
          <w:sz w:val="24"/>
          <w:szCs w:val="24"/>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Республики Крым планом, предусматривающим организацию розничных рынков на территории Республики Крым;</w:t>
      </w:r>
    </w:p>
    <w:p w:rsidR="00782DD4" w:rsidRDefault="007656C3" w:rsidP="00782DD4">
      <w:pPr>
        <w:autoSpaceDE w:val="0"/>
        <w:autoSpaceDN w:val="0"/>
        <w:adjustRightInd w:val="0"/>
        <w:ind w:firstLine="709"/>
        <w:jc w:val="both"/>
        <w:rPr>
          <w:sz w:val="24"/>
          <w:szCs w:val="24"/>
        </w:rPr>
      </w:pPr>
      <w:r w:rsidRPr="008E3C9D">
        <w:rPr>
          <w:sz w:val="24"/>
          <w:szCs w:val="24"/>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82DD4" w:rsidRDefault="007656C3" w:rsidP="00782DD4">
      <w:pPr>
        <w:autoSpaceDE w:val="0"/>
        <w:autoSpaceDN w:val="0"/>
        <w:adjustRightInd w:val="0"/>
        <w:ind w:firstLine="709"/>
        <w:jc w:val="both"/>
        <w:rPr>
          <w:sz w:val="24"/>
          <w:szCs w:val="24"/>
        </w:rPr>
      </w:pPr>
      <w:r w:rsidRPr="008E3C9D">
        <w:rPr>
          <w:sz w:val="24"/>
          <w:szCs w:val="24"/>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r w:rsidRPr="008E3C9D">
        <w:rPr>
          <w:color w:val="000000" w:themeColor="text1"/>
          <w:sz w:val="24"/>
          <w:szCs w:val="24"/>
        </w:rPr>
        <w:t xml:space="preserve"> </w:t>
      </w:r>
    </w:p>
    <w:p w:rsidR="00782DD4" w:rsidRDefault="007656C3" w:rsidP="00782DD4">
      <w:pPr>
        <w:autoSpaceDE w:val="0"/>
        <w:autoSpaceDN w:val="0"/>
        <w:adjustRightInd w:val="0"/>
        <w:ind w:firstLine="709"/>
        <w:jc w:val="both"/>
        <w:rPr>
          <w:sz w:val="24"/>
          <w:szCs w:val="24"/>
        </w:rPr>
      </w:pPr>
      <w:r w:rsidRPr="008E3C9D">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82DD4" w:rsidRDefault="007656C3" w:rsidP="00782DD4">
      <w:pPr>
        <w:autoSpaceDE w:val="0"/>
        <w:autoSpaceDN w:val="0"/>
        <w:adjustRightInd w:val="0"/>
        <w:ind w:firstLine="709"/>
        <w:jc w:val="both"/>
        <w:rPr>
          <w:sz w:val="24"/>
          <w:szCs w:val="24"/>
        </w:rPr>
      </w:pPr>
      <w:r w:rsidRPr="008E3C9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82DD4" w:rsidRDefault="00782DD4" w:rsidP="00782DD4">
      <w:pPr>
        <w:autoSpaceDE w:val="0"/>
        <w:autoSpaceDN w:val="0"/>
        <w:adjustRightInd w:val="0"/>
        <w:ind w:firstLine="709"/>
        <w:jc w:val="both"/>
        <w:rPr>
          <w:sz w:val="24"/>
          <w:szCs w:val="24"/>
        </w:rPr>
      </w:pPr>
    </w:p>
    <w:p w:rsidR="007656C3" w:rsidRDefault="007656C3" w:rsidP="00782DD4">
      <w:pPr>
        <w:autoSpaceDE w:val="0"/>
        <w:autoSpaceDN w:val="0"/>
        <w:adjustRightInd w:val="0"/>
        <w:ind w:firstLine="709"/>
        <w:jc w:val="both"/>
        <w:rPr>
          <w:b/>
          <w:sz w:val="24"/>
          <w:szCs w:val="24"/>
        </w:rPr>
      </w:pPr>
      <w:r w:rsidRPr="00782DD4">
        <w:rPr>
          <w:b/>
          <w:sz w:val="24"/>
          <w:szCs w:val="24"/>
        </w:rPr>
        <w:t>14. Перечень услуг, которые являются необходимыми и обязательными для предоставления муниципальной услуги</w:t>
      </w:r>
    </w:p>
    <w:p w:rsidR="00782DD4" w:rsidRPr="00782DD4" w:rsidRDefault="00782DD4" w:rsidP="00782DD4">
      <w:pPr>
        <w:autoSpaceDE w:val="0"/>
        <w:autoSpaceDN w:val="0"/>
        <w:adjustRightInd w:val="0"/>
        <w:ind w:firstLine="709"/>
        <w:jc w:val="both"/>
        <w:rPr>
          <w:sz w:val="24"/>
          <w:szCs w:val="24"/>
        </w:rPr>
      </w:pPr>
    </w:p>
    <w:p w:rsidR="007656C3" w:rsidRPr="008E3C9D" w:rsidRDefault="007656C3" w:rsidP="007656C3">
      <w:pPr>
        <w:pStyle w:val="printj"/>
        <w:spacing w:before="0" w:after="0"/>
        <w:ind w:firstLine="709"/>
      </w:pPr>
      <w:r w:rsidRPr="008E3C9D">
        <w:lastRenderedPageBreak/>
        <w:t>14.1. Услуги, которые являются необходимыми и обязательными для предоставления муниципальной услуги отсутствуют.</w:t>
      </w:r>
    </w:p>
    <w:p w:rsidR="007656C3" w:rsidRPr="008E3C9D" w:rsidRDefault="007656C3" w:rsidP="007656C3">
      <w:pPr>
        <w:pStyle w:val="printj"/>
        <w:spacing w:before="0" w:after="0"/>
        <w:ind w:firstLine="709"/>
      </w:pPr>
    </w:p>
    <w:p w:rsidR="007656C3" w:rsidRPr="008E3C9D" w:rsidRDefault="007656C3" w:rsidP="007656C3">
      <w:pPr>
        <w:pStyle w:val="printj"/>
        <w:spacing w:before="0" w:after="0"/>
        <w:ind w:firstLine="709"/>
        <w:jc w:val="center"/>
        <w:rPr>
          <w:b/>
        </w:rPr>
      </w:pPr>
      <w:r w:rsidRPr="008E3C9D">
        <w:rPr>
          <w:b/>
        </w:rPr>
        <w:t>15. Порядок, размер и основания взимания государственной пошлины или иной платы, взимаемой за предоставление муниципальной услуги</w:t>
      </w:r>
    </w:p>
    <w:p w:rsidR="00782DD4" w:rsidRDefault="00782DD4" w:rsidP="007656C3">
      <w:pPr>
        <w:pStyle w:val="printj"/>
        <w:spacing w:before="0" w:after="0"/>
        <w:ind w:firstLine="709"/>
      </w:pPr>
    </w:p>
    <w:p w:rsidR="007656C3" w:rsidRPr="008E3C9D" w:rsidRDefault="007656C3" w:rsidP="007656C3">
      <w:pPr>
        <w:pStyle w:val="printj"/>
        <w:spacing w:before="0" w:after="0"/>
        <w:ind w:firstLine="709"/>
      </w:pPr>
      <w:r w:rsidRPr="008E3C9D">
        <w:t>15.1. Плата за предоставление муниципальной услуги не взимается.</w:t>
      </w:r>
    </w:p>
    <w:p w:rsidR="00782DD4" w:rsidRDefault="00782DD4" w:rsidP="007656C3">
      <w:pPr>
        <w:autoSpaceDE w:val="0"/>
        <w:autoSpaceDN w:val="0"/>
        <w:adjustRightInd w:val="0"/>
        <w:ind w:firstLine="709"/>
        <w:jc w:val="center"/>
        <w:rPr>
          <w:sz w:val="24"/>
          <w:szCs w:val="24"/>
        </w:rPr>
      </w:pPr>
    </w:p>
    <w:p w:rsidR="007656C3" w:rsidRPr="008E3C9D" w:rsidRDefault="007656C3" w:rsidP="007656C3">
      <w:pPr>
        <w:autoSpaceDE w:val="0"/>
        <w:autoSpaceDN w:val="0"/>
        <w:adjustRightInd w:val="0"/>
        <w:ind w:firstLine="709"/>
        <w:jc w:val="center"/>
        <w:rPr>
          <w:b/>
          <w:bCs/>
          <w:sz w:val="24"/>
          <w:szCs w:val="24"/>
        </w:rPr>
      </w:pPr>
      <w:r w:rsidRPr="008E3C9D">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82DD4" w:rsidRDefault="00782DD4" w:rsidP="007656C3">
      <w:pPr>
        <w:autoSpaceDE w:val="0"/>
        <w:autoSpaceDN w:val="0"/>
        <w:adjustRightInd w:val="0"/>
        <w:ind w:firstLine="709"/>
        <w:jc w:val="both"/>
        <w:rPr>
          <w:bCs/>
          <w:sz w:val="24"/>
          <w:szCs w:val="24"/>
        </w:rPr>
      </w:pPr>
    </w:p>
    <w:p w:rsidR="00782DD4" w:rsidRDefault="007656C3" w:rsidP="00782DD4">
      <w:pPr>
        <w:autoSpaceDE w:val="0"/>
        <w:autoSpaceDN w:val="0"/>
        <w:adjustRightInd w:val="0"/>
        <w:ind w:firstLine="709"/>
        <w:jc w:val="both"/>
        <w:rPr>
          <w:bCs/>
          <w:sz w:val="24"/>
          <w:szCs w:val="24"/>
        </w:rPr>
      </w:pPr>
      <w:r w:rsidRPr="008E3C9D">
        <w:rPr>
          <w:bCs/>
          <w:sz w:val="24"/>
          <w:szCs w:val="24"/>
        </w:rPr>
        <w:t>16.1. Плата за предоставление услуг, которые являются необходимыми и обязательными для предоставления му</w:t>
      </w:r>
      <w:r w:rsidR="00782DD4">
        <w:rPr>
          <w:bCs/>
          <w:sz w:val="24"/>
          <w:szCs w:val="24"/>
        </w:rPr>
        <w:t>ниципальной услуги отсутствует.</w:t>
      </w:r>
    </w:p>
    <w:p w:rsidR="00782DD4" w:rsidRDefault="00782DD4" w:rsidP="00782DD4">
      <w:pPr>
        <w:autoSpaceDE w:val="0"/>
        <w:autoSpaceDN w:val="0"/>
        <w:adjustRightInd w:val="0"/>
        <w:ind w:firstLine="709"/>
        <w:jc w:val="both"/>
        <w:rPr>
          <w:bCs/>
          <w:sz w:val="24"/>
          <w:szCs w:val="24"/>
        </w:rPr>
      </w:pPr>
    </w:p>
    <w:p w:rsidR="007656C3" w:rsidRPr="00782DD4" w:rsidRDefault="007656C3" w:rsidP="00782DD4">
      <w:pPr>
        <w:autoSpaceDE w:val="0"/>
        <w:autoSpaceDN w:val="0"/>
        <w:adjustRightInd w:val="0"/>
        <w:ind w:firstLine="709"/>
        <w:jc w:val="center"/>
        <w:rPr>
          <w:bCs/>
          <w:sz w:val="24"/>
          <w:szCs w:val="24"/>
        </w:rPr>
      </w:pPr>
      <w:r w:rsidRPr="008E3C9D">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82DD4" w:rsidRDefault="00782DD4" w:rsidP="007656C3">
      <w:pPr>
        <w:ind w:firstLine="709"/>
        <w:jc w:val="both"/>
        <w:rPr>
          <w:rFonts w:eastAsia="Times New Roman"/>
          <w:sz w:val="24"/>
          <w:szCs w:val="24"/>
        </w:rPr>
      </w:pPr>
    </w:p>
    <w:p w:rsidR="00782DD4" w:rsidRDefault="007656C3" w:rsidP="00782DD4">
      <w:pPr>
        <w:ind w:firstLine="709"/>
        <w:jc w:val="both"/>
        <w:rPr>
          <w:rFonts w:eastAsia="Times New Roman"/>
          <w:sz w:val="24"/>
          <w:szCs w:val="24"/>
        </w:rPr>
      </w:pPr>
      <w:r w:rsidRPr="008E3C9D">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782DD4">
        <w:rPr>
          <w:rFonts w:eastAsia="Times New Roman"/>
          <w:sz w:val="24"/>
          <w:szCs w:val="24"/>
        </w:rPr>
        <w:t>и не должно превышать 15 минут.</w:t>
      </w:r>
    </w:p>
    <w:p w:rsidR="00782DD4" w:rsidRDefault="00782DD4" w:rsidP="00782DD4">
      <w:pPr>
        <w:ind w:firstLine="709"/>
        <w:jc w:val="center"/>
        <w:rPr>
          <w:rFonts w:eastAsia="Times New Roman"/>
          <w:sz w:val="24"/>
          <w:szCs w:val="24"/>
        </w:rPr>
      </w:pPr>
    </w:p>
    <w:p w:rsidR="00782DD4" w:rsidRDefault="007656C3" w:rsidP="00782DD4">
      <w:pPr>
        <w:ind w:firstLine="709"/>
        <w:jc w:val="center"/>
        <w:rPr>
          <w:rFonts w:eastAsia="Times New Roman"/>
          <w:sz w:val="24"/>
          <w:szCs w:val="24"/>
        </w:rPr>
      </w:pPr>
      <w:r w:rsidRPr="008E3C9D">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82DD4" w:rsidRDefault="00782DD4" w:rsidP="00782DD4">
      <w:pPr>
        <w:ind w:firstLine="709"/>
        <w:jc w:val="center"/>
        <w:rPr>
          <w:rFonts w:eastAsia="Times New Roman"/>
          <w:sz w:val="24"/>
          <w:szCs w:val="24"/>
        </w:rPr>
      </w:pPr>
    </w:p>
    <w:p w:rsidR="00782DD4" w:rsidRDefault="007656C3" w:rsidP="00782DD4">
      <w:pPr>
        <w:ind w:firstLine="709"/>
        <w:jc w:val="both"/>
        <w:rPr>
          <w:rFonts w:eastAsia="Times New Roman"/>
          <w:sz w:val="24"/>
          <w:szCs w:val="24"/>
        </w:rPr>
      </w:pPr>
      <w:r w:rsidRPr="008E3C9D">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82DD4" w:rsidRDefault="007656C3" w:rsidP="00782DD4">
      <w:pPr>
        <w:ind w:firstLine="709"/>
        <w:jc w:val="both"/>
        <w:rPr>
          <w:rFonts w:eastAsia="Times New Roman"/>
          <w:sz w:val="24"/>
          <w:szCs w:val="24"/>
        </w:rPr>
      </w:pPr>
      <w:r w:rsidRPr="008E3C9D">
        <w:rPr>
          <w:rFonts w:eastAsia="Times New Roman"/>
          <w:bCs/>
          <w:sz w:val="24"/>
          <w:szCs w:val="24"/>
          <w:lang w:eastAsia="ar-SA"/>
        </w:rPr>
        <w:t xml:space="preserve">18.2. Заявление и документы, подаваемые через </w:t>
      </w:r>
      <w:r w:rsidRPr="008E3C9D">
        <w:rPr>
          <w:sz w:val="24"/>
          <w:szCs w:val="24"/>
        </w:rPr>
        <w:t>многофункциональный центр</w:t>
      </w:r>
      <w:r w:rsidRPr="008E3C9D">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782DD4" w:rsidRDefault="007656C3" w:rsidP="00782DD4">
      <w:pPr>
        <w:ind w:firstLine="709"/>
        <w:jc w:val="both"/>
        <w:rPr>
          <w:rFonts w:eastAsia="Times New Roman"/>
          <w:sz w:val="24"/>
          <w:szCs w:val="24"/>
        </w:rPr>
      </w:pPr>
      <w:r w:rsidRPr="008E3C9D">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82DD4" w:rsidRDefault="00782DD4" w:rsidP="00782DD4">
      <w:pPr>
        <w:ind w:firstLine="709"/>
        <w:jc w:val="both"/>
        <w:rPr>
          <w:rFonts w:eastAsia="Times New Roman"/>
          <w:sz w:val="24"/>
          <w:szCs w:val="24"/>
        </w:rPr>
      </w:pPr>
    </w:p>
    <w:p w:rsidR="00782DD4" w:rsidRDefault="007656C3" w:rsidP="00782DD4">
      <w:pPr>
        <w:ind w:firstLine="709"/>
        <w:jc w:val="both"/>
        <w:rPr>
          <w:rFonts w:eastAsia="Times New Roman"/>
          <w:sz w:val="24"/>
          <w:szCs w:val="24"/>
        </w:rPr>
      </w:pPr>
      <w:r w:rsidRPr="008E3C9D">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2DD4" w:rsidRDefault="00782DD4" w:rsidP="00782DD4">
      <w:pPr>
        <w:ind w:firstLine="709"/>
        <w:jc w:val="both"/>
        <w:rPr>
          <w:rFonts w:eastAsia="Times New Roman"/>
          <w:sz w:val="24"/>
          <w:szCs w:val="24"/>
        </w:rPr>
      </w:pPr>
    </w:p>
    <w:p w:rsidR="00782DD4" w:rsidRDefault="007656C3" w:rsidP="00782DD4">
      <w:pPr>
        <w:ind w:firstLine="709"/>
        <w:jc w:val="both"/>
        <w:rPr>
          <w:rFonts w:eastAsia="Times New Roman"/>
          <w:sz w:val="24"/>
          <w:szCs w:val="24"/>
        </w:rPr>
      </w:pPr>
      <w:r w:rsidRPr="008E3C9D">
        <w:rPr>
          <w:rFonts w:eastAsia="Times New Roman"/>
          <w:bCs/>
          <w:sz w:val="24"/>
          <w:szCs w:val="24"/>
          <w:lang w:eastAsia="ar-SA"/>
        </w:rPr>
        <w:t>19.1.</w:t>
      </w:r>
      <w:r w:rsidRPr="008E3C9D">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82DD4" w:rsidRDefault="007656C3" w:rsidP="00782DD4">
      <w:pPr>
        <w:ind w:firstLine="709"/>
        <w:jc w:val="both"/>
        <w:rPr>
          <w:rFonts w:eastAsia="Times New Roman"/>
          <w:sz w:val="24"/>
          <w:szCs w:val="24"/>
        </w:rPr>
      </w:pPr>
      <w:r w:rsidRPr="008E3C9D">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8E3C9D">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82DD4" w:rsidRDefault="007656C3" w:rsidP="00782DD4">
      <w:pPr>
        <w:ind w:firstLine="709"/>
        <w:jc w:val="both"/>
        <w:rPr>
          <w:rFonts w:eastAsia="Times New Roman"/>
          <w:sz w:val="24"/>
          <w:szCs w:val="24"/>
        </w:rPr>
      </w:pPr>
      <w:r w:rsidRPr="008E3C9D">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82DD4" w:rsidRDefault="007656C3" w:rsidP="00782DD4">
      <w:pPr>
        <w:ind w:firstLine="709"/>
        <w:jc w:val="both"/>
        <w:rPr>
          <w:rFonts w:eastAsia="Times New Roman"/>
          <w:sz w:val="24"/>
          <w:szCs w:val="24"/>
        </w:rPr>
      </w:pPr>
      <w:r w:rsidRPr="008E3C9D">
        <w:rPr>
          <w:rFonts w:eastAsia="Times New Roman"/>
          <w:sz w:val="24"/>
          <w:szCs w:val="24"/>
          <w:lang w:eastAsia="ar-SA"/>
        </w:rPr>
        <w:t>Заявители, обратившиеся в Орган, непосредственно информируются:</w:t>
      </w:r>
    </w:p>
    <w:p w:rsidR="00782DD4"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82DD4"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82DD4"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о правильности оформления документов, необходимых для предоставления муниципальной услуги;</w:t>
      </w:r>
    </w:p>
    <w:p w:rsidR="00782DD4"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782DD4"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656C3" w:rsidRPr="008E3C9D" w:rsidRDefault="00782DD4" w:rsidP="00782DD4">
      <w:pPr>
        <w:ind w:firstLine="709"/>
        <w:jc w:val="both"/>
        <w:rPr>
          <w:rFonts w:eastAsia="Times New Roman"/>
          <w:sz w:val="24"/>
          <w:szCs w:val="24"/>
        </w:rPr>
      </w:pPr>
      <w:r>
        <w:rPr>
          <w:rFonts w:eastAsia="Times New Roman"/>
          <w:sz w:val="24"/>
          <w:szCs w:val="24"/>
          <w:lang w:eastAsia="ar-SA"/>
        </w:rPr>
        <w:t xml:space="preserve">- </w:t>
      </w:r>
      <w:r w:rsidR="007656C3" w:rsidRPr="008E3C9D">
        <w:rPr>
          <w:rFonts w:eastAsia="Times New Roman"/>
          <w:sz w:val="24"/>
          <w:szCs w:val="24"/>
          <w:lang w:eastAsia="ar-SA"/>
        </w:rPr>
        <w:t>об исчерпывающем перечне оснований для отказа в предоставлении муниципальной услуги.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iCs/>
          <w:color w:val="000000"/>
          <w:sz w:val="24"/>
          <w:szCs w:val="24"/>
        </w:rPr>
        <w:t xml:space="preserve">19.2. </w:t>
      </w:r>
      <w:r w:rsidRPr="008E3C9D">
        <w:rPr>
          <w:rFonts w:eastAsia="Times New Roman"/>
          <w:color w:val="000000"/>
          <w:sz w:val="24"/>
          <w:szCs w:val="24"/>
          <w:bdr w:val="none" w:sz="0" w:space="0" w:color="auto" w:frame="1"/>
        </w:rPr>
        <w:t>Помещения, в которых предоставляется муниципальная услуга:</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56C3" w:rsidRPr="008E3C9D" w:rsidRDefault="007656C3" w:rsidP="007656C3">
      <w:pPr>
        <w:shd w:val="clear" w:color="auto" w:fill="FFFFFF"/>
        <w:ind w:firstLine="709"/>
        <w:jc w:val="both"/>
        <w:textAlignment w:val="baseline"/>
        <w:rPr>
          <w:rFonts w:eastAsia="Times New Roman"/>
          <w:color w:val="000000"/>
          <w:sz w:val="24"/>
          <w:szCs w:val="24"/>
          <w:bdr w:val="none" w:sz="0" w:space="0" w:color="auto" w:frame="1"/>
        </w:rPr>
      </w:pPr>
      <w:r w:rsidRPr="008E3C9D">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sz w:val="24"/>
          <w:szCs w:val="24"/>
        </w:rPr>
        <w:t>-  оборудуются световым информационным табло;</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656C3" w:rsidRPr="008E3C9D" w:rsidRDefault="007656C3" w:rsidP="007656C3">
      <w:pPr>
        <w:pStyle w:val="ConsPlusNormal"/>
        <w:ind w:firstLine="709"/>
        <w:jc w:val="both"/>
        <w:rPr>
          <w:rFonts w:ascii="Times New Roman" w:hAnsi="Times New Roman" w:cs="Times New Roman"/>
          <w:sz w:val="24"/>
          <w:szCs w:val="24"/>
        </w:rPr>
      </w:pPr>
      <w:r w:rsidRPr="008E3C9D">
        <w:rPr>
          <w:rFonts w:ascii="Times New Roman" w:eastAsia="Times New Roman" w:hAnsi="Times New Roman" w:cs="Times New Roman"/>
          <w:color w:val="000000"/>
          <w:sz w:val="24"/>
          <w:szCs w:val="24"/>
          <w:bdr w:val="none" w:sz="0" w:space="0" w:color="auto" w:frame="1"/>
        </w:rPr>
        <w:t xml:space="preserve">- </w:t>
      </w:r>
      <w:r w:rsidRPr="008E3C9D">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E3C9D">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iCs/>
          <w:color w:val="000000"/>
          <w:sz w:val="24"/>
          <w:szCs w:val="24"/>
        </w:rPr>
        <w:t>19.3. Требования к залу ожидания.</w:t>
      </w:r>
    </w:p>
    <w:p w:rsidR="007656C3" w:rsidRPr="008E3C9D" w:rsidRDefault="007656C3" w:rsidP="00782DD4">
      <w:pPr>
        <w:shd w:val="clear" w:color="auto" w:fill="FFFFFF"/>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7656C3" w:rsidRPr="008E3C9D" w:rsidRDefault="007656C3" w:rsidP="00782DD4">
      <w:pPr>
        <w:shd w:val="clear" w:color="auto" w:fill="FFFFFF"/>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iCs/>
          <w:color w:val="000000"/>
          <w:sz w:val="24"/>
          <w:szCs w:val="24"/>
        </w:rPr>
        <w:t xml:space="preserve">19.4. Требования к местам для заполнения запросов о предоставлении </w:t>
      </w:r>
      <w:r w:rsidRPr="008E3C9D">
        <w:rPr>
          <w:rFonts w:eastAsia="Times New Roman"/>
          <w:color w:val="000000"/>
          <w:sz w:val="24"/>
          <w:szCs w:val="24"/>
          <w:bdr w:val="none" w:sz="0" w:space="0" w:color="auto" w:frame="1"/>
        </w:rPr>
        <w:t xml:space="preserve">муниципальной </w:t>
      </w:r>
      <w:r w:rsidRPr="008E3C9D">
        <w:rPr>
          <w:rFonts w:eastAsia="Times New Roman"/>
          <w:iCs/>
          <w:color w:val="000000"/>
          <w:sz w:val="24"/>
          <w:szCs w:val="24"/>
        </w:rPr>
        <w:t>услуги.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E3C9D">
        <w:rPr>
          <w:rFonts w:eastAsia="Times New Roman"/>
          <w:color w:val="000000"/>
          <w:sz w:val="24"/>
          <w:szCs w:val="24"/>
          <w:bdr w:val="none" w:sz="0" w:space="0" w:color="auto" w:frame="1"/>
        </w:rPr>
        <w:t xml:space="preserve">муниципальной </w:t>
      </w:r>
      <w:r w:rsidRPr="008E3C9D">
        <w:rPr>
          <w:rFonts w:eastAsia="Times New Roman"/>
          <w:iCs/>
          <w:color w:val="000000"/>
          <w:sz w:val="24"/>
          <w:szCs w:val="24"/>
        </w:rPr>
        <w:t>услуги.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w:t>
      </w:r>
      <w:r w:rsidRPr="008E3C9D">
        <w:rPr>
          <w:rFonts w:eastAsia="Times New Roman"/>
          <w:color w:val="000000"/>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656C3" w:rsidRPr="008E3C9D" w:rsidRDefault="007656C3" w:rsidP="007656C3">
      <w:pPr>
        <w:shd w:val="clear" w:color="auto" w:fill="FFFFFF"/>
        <w:ind w:firstLine="709"/>
        <w:jc w:val="both"/>
        <w:textAlignment w:val="baseline"/>
        <w:rPr>
          <w:sz w:val="24"/>
          <w:szCs w:val="24"/>
        </w:rPr>
      </w:pPr>
      <w:r w:rsidRPr="008E3C9D">
        <w:rPr>
          <w:sz w:val="24"/>
          <w:szCs w:val="24"/>
        </w:rPr>
        <w:t xml:space="preserve">- </w:t>
      </w:r>
      <w:r w:rsidRPr="008E3C9D">
        <w:rPr>
          <w:color w:val="000000"/>
          <w:sz w:val="24"/>
          <w:szCs w:val="24"/>
        </w:rPr>
        <w:t xml:space="preserve">условия для </w:t>
      </w:r>
      <w:r w:rsidRPr="008E3C9D">
        <w:rPr>
          <w:sz w:val="24"/>
          <w:szCs w:val="24"/>
        </w:rPr>
        <w:t>беспрепятственного доступа к объектам,</w:t>
      </w:r>
      <w:r w:rsidRPr="008E3C9D">
        <w:rPr>
          <w:color w:val="000000"/>
          <w:sz w:val="24"/>
          <w:szCs w:val="24"/>
        </w:rPr>
        <w:t xml:space="preserve"> местам отдыха </w:t>
      </w:r>
      <w:r w:rsidRPr="008E3C9D">
        <w:rPr>
          <w:sz w:val="24"/>
          <w:szCs w:val="24"/>
        </w:rPr>
        <w:t>и к предоставляемым в них услугам;</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с</w:t>
      </w:r>
      <w:r w:rsidR="00782DD4">
        <w:rPr>
          <w:rFonts w:eastAsia="Times New Roman"/>
          <w:color w:val="000000"/>
          <w:sz w:val="24"/>
          <w:szCs w:val="24"/>
          <w:bdr w:val="none" w:sz="0" w:space="0" w:color="auto" w:frame="1"/>
        </w:rPr>
        <w:t>опровождение инвалидов, имеющих</w:t>
      </w:r>
      <w:r w:rsidRPr="008E3C9D">
        <w:rPr>
          <w:rFonts w:eastAsia="Times New Roman"/>
          <w:color w:val="000000"/>
          <w:sz w:val="24"/>
          <w:szCs w:val="24"/>
          <w:bdr w:val="none" w:sz="0" w:space="0" w:color="auto" w:frame="1"/>
        </w:rPr>
        <w:t xml:space="preserve"> стойк</w:t>
      </w:r>
      <w:r w:rsidR="00782DD4">
        <w:rPr>
          <w:rFonts w:eastAsia="Times New Roman"/>
          <w:color w:val="000000"/>
          <w:sz w:val="24"/>
          <w:szCs w:val="24"/>
          <w:bdr w:val="none" w:sz="0" w:space="0" w:color="auto" w:frame="1"/>
        </w:rPr>
        <w:t>ие расстройства функции зрения</w:t>
      </w:r>
      <w:r w:rsidRPr="008E3C9D">
        <w:rPr>
          <w:rFonts w:eastAsia="Times New Roman"/>
          <w:color w:val="000000"/>
          <w:sz w:val="24"/>
          <w:szCs w:val="24"/>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656C3" w:rsidRPr="008E3C9D" w:rsidRDefault="007656C3" w:rsidP="007656C3">
      <w:pPr>
        <w:shd w:val="clear" w:color="auto" w:fill="FFFFFF"/>
        <w:ind w:firstLine="709"/>
        <w:jc w:val="both"/>
        <w:textAlignment w:val="baseline"/>
        <w:rPr>
          <w:rFonts w:eastAsia="Times New Roman"/>
          <w:color w:val="000000"/>
          <w:sz w:val="24"/>
          <w:szCs w:val="24"/>
        </w:rPr>
      </w:pPr>
      <w:r w:rsidRPr="008E3C9D">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56C3" w:rsidRPr="008E3C9D" w:rsidRDefault="007656C3" w:rsidP="007656C3">
      <w:pPr>
        <w:shd w:val="clear" w:color="auto" w:fill="FFFFFF"/>
        <w:ind w:firstLine="709"/>
        <w:jc w:val="both"/>
        <w:textAlignment w:val="baseline"/>
        <w:rPr>
          <w:rFonts w:eastAsia="Times New Roman"/>
          <w:color w:val="000000"/>
          <w:sz w:val="24"/>
          <w:szCs w:val="24"/>
          <w:bdr w:val="none" w:sz="0" w:space="0" w:color="auto" w:frame="1"/>
        </w:rPr>
      </w:pPr>
      <w:r w:rsidRPr="008E3C9D">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56C3" w:rsidRPr="008E3C9D" w:rsidRDefault="007656C3" w:rsidP="007656C3">
      <w:pPr>
        <w:shd w:val="clear" w:color="auto" w:fill="FFFFFF"/>
        <w:ind w:firstLine="709"/>
        <w:jc w:val="both"/>
        <w:textAlignment w:val="baseline"/>
        <w:rPr>
          <w:color w:val="000000"/>
          <w:sz w:val="24"/>
          <w:szCs w:val="24"/>
        </w:rPr>
      </w:pPr>
      <w:r w:rsidRPr="008E3C9D">
        <w:rPr>
          <w:color w:val="000000"/>
          <w:sz w:val="24"/>
          <w:szCs w:val="24"/>
          <w:bdr w:val="none" w:sz="0" w:space="0" w:color="auto" w:frame="1"/>
        </w:rPr>
        <w:t xml:space="preserve">- оказание </w:t>
      </w:r>
      <w:r w:rsidRPr="008E3C9D">
        <w:rPr>
          <w:rFonts w:eastAsia="Times New Roman"/>
          <w:color w:val="000000"/>
          <w:sz w:val="24"/>
          <w:szCs w:val="24"/>
          <w:bdr w:val="none" w:sz="0" w:space="0" w:color="auto" w:frame="1"/>
        </w:rPr>
        <w:t>должностными лицами</w:t>
      </w:r>
      <w:r w:rsidRPr="008E3C9D">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656C3" w:rsidRPr="008E3C9D" w:rsidRDefault="007656C3" w:rsidP="007656C3">
      <w:pPr>
        <w:shd w:val="clear" w:color="auto" w:fill="FFFFFF"/>
        <w:ind w:firstLine="709"/>
        <w:jc w:val="both"/>
        <w:textAlignment w:val="baseline"/>
        <w:rPr>
          <w:rFonts w:eastAsia="Times New Roman"/>
          <w:color w:val="000000"/>
          <w:sz w:val="24"/>
          <w:szCs w:val="24"/>
          <w:bdr w:val="none" w:sz="0" w:space="0" w:color="auto" w:frame="1"/>
        </w:rPr>
      </w:pPr>
      <w:r w:rsidRPr="008E3C9D">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56C3" w:rsidRPr="008E3C9D" w:rsidRDefault="007656C3" w:rsidP="007656C3">
      <w:pPr>
        <w:shd w:val="clear" w:color="auto" w:fill="FFFFFF"/>
        <w:ind w:firstLine="709"/>
        <w:jc w:val="both"/>
        <w:textAlignment w:val="baseline"/>
        <w:rPr>
          <w:rFonts w:eastAsia="Times New Roman"/>
          <w:color w:val="000000"/>
          <w:sz w:val="24"/>
          <w:szCs w:val="24"/>
          <w:bdr w:val="none" w:sz="0" w:space="0" w:color="auto" w:frame="1"/>
        </w:rPr>
      </w:pPr>
      <w:r w:rsidRPr="008E3C9D">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656C3" w:rsidRPr="008E3C9D" w:rsidRDefault="007656C3" w:rsidP="007656C3">
      <w:pPr>
        <w:pStyle w:val="ConsPlusNormal"/>
        <w:ind w:firstLine="709"/>
        <w:jc w:val="both"/>
        <w:rPr>
          <w:rFonts w:ascii="Times New Roman" w:hAnsi="Times New Roman" w:cs="Times New Roman"/>
          <w:bCs/>
          <w:color w:val="000000"/>
          <w:sz w:val="24"/>
          <w:szCs w:val="24"/>
        </w:rPr>
      </w:pPr>
      <w:r w:rsidRPr="008E3C9D">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82DD4" w:rsidRDefault="007656C3" w:rsidP="00782DD4">
      <w:pPr>
        <w:pStyle w:val="ab"/>
        <w:spacing w:after="0" w:line="240" w:lineRule="auto"/>
        <w:ind w:firstLine="709"/>
        <w:jc w:val="both"/>
        <w:rPr>
          <w:color w:val="000000"/>
          <w:shd w:val="clear" w:color="auto" w:fill="FFFFFF"/>
        </w:rPr>
      </w:pPr>
      <w:r w:rsidRPr="008E3C9D">
        <w:rPr>
          <w:rFonts w:eastAsia="Times New Roman"/>
          <w:color w:val="000000"/>
          <w:bdr w:val="none" w:sz="0" w:space="0" w:color="auto" w:frame="1"/>
        </w:rPr>
        <w:t>19.7. Должностные лица</w:t>
      </w:r>
      <w:r w:rsidRPr="008E3C9D">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w:t>
      </w:r>
      <w:r w:rsidR="00782DD4">
        <w:rPr>
          <w:color w:val="000000"/>
          <w:shd w:val="clear" w:color="auto" w:fill="FFFFFF"/>
        </w:rPr>
        <w:t>спортной инфраструктур и услуг.</w:t>
      </w:r>
    </w:p>
    <w:p w:rsidR="00782DD4" w:rsidRDefault="00782DD4" w:rsidP="00782DD4">
      <w:pPr>
        <w:pStyle w:val="ab"/>
        <w:spacing w:after="0" w:line="240" w:lineRule="auto"/>
        <w:ind w:firstLine="709"/>
        <w:jc w:val="both"/>
        <w:rPr>
          <w:color w:val="000000"/>
          <w:shd w:val="clear" w:color="auto" w:fill="FFFFFF"/>
        </w:rPr>
      </w:pPr>
    </w:p>
    <w:p w:rsidR="00782DD4" w:rsidRDefault="007656C3" w:rsidP="00782DD4">
      <w:pPr>
        <w:pStyle w:val="ab"/>
        <w:spacing w:after="0" w:line="240" w:lineRule="auto"/>
        <w:ind w:firstLine="709"/>
        <w:jc w:val="both"/>
        <w:rPr>
          <w:rFonts w:eastAsia="Times New Roman"/>
          <w:b/>
          <w:lang w:eastAsia="ar-SA"/>
        </w:rPr>
      </w:pPr>
      <w:r w:rsidRPr="008E3C9D">
        <w:rPr>
          <w:rFonts w:eastAsia="Times New Roman"/>
          <w:b/>
          <w:lang w:eastAsia="ar-SA"/>
        </w:rPr>
        <w:t>20. Показатели доступности и качества муниципальной услуги</w:t>
      </w:r>
    </w:p>
    <w:p w:rsidR="00782DD4" w:rsidRDefault="00782DD4" w:rsidP="00782DD4">
      <w:pPr>
        <w:pStyle w:val="ab"/>
        <w:spacing w:after="0" w:line="240" w:lineRule="auto"/>
        <w:ind w:firstLine="709"/>
        <w:jc w:val="both"/>
        <w:rPr>
          <w:rFonts w:eastAsia="Times New Roman"/>
          <w:b/>
          <w:lang w:eastAsia="ar-SA"/>
        </w:rPr>
      </w:pPr>
    </w:p>
    <w:p w:rsidR="00782DD4" w:rsidRDefault="00782DD4" w:rsidP="00782DD4">
      <w:pPr>
        <w:pStyle w:val="ab"/>
        <w:spacing w:after="0" w:line="240" w:lineRule="auto"/>
        <w:ind w:firstLine="709"/>
        <w:jc w:val="both"/>
        <w:rPr>
          <w:rFonts w:eastAsia="Times New Roman"/>
          <w:lang w:eastAsia="ar-SA"/>
        </w:rPr>
      </w:pPr>
      <w:r w:rsidRPr="00782DD4">
        <w:rPr>
          <w:rFonts w:eastAsia="Times New Roman"/>
          <w:lang w:eastAsia="ar-SA"/>
        </w:rPr>
        <w:t xml:space="preserve">20.1. Показателями доступности предоставления муниципальной услуги являются: </w:t>
      </w:r>
    </w:p>
    <w:p w:rsidR="00782DD4" w:rsidRDefault="00782DD4" w:rsidP="00782DD4">
      <w:pPr>
        <w:pStyle w:val="ab"/>
        <w:spacing w:after="0" w:line="240" w:lineRule="auto"/>
        <w:ind w:firstLine="709"/>
        <w:jc w:val="both"/>
        <w:rPr>
          <w:rFonts w:eastAsia="Times New Roman"/>
          <w:lang w:eastAsia="ar-SA"/>
        </w:rPr>
      </w:pPr>
      <w:r w:rsidRPr="00782DD4">
        <w:rPr>
          <w:rFonts w:eastAsia="Times New Roman"/>
          <w:lang w:eastAsia="ar-SA"/>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82DD4" w:rsidRDefault="00782DD4" w:rsidP="00782DD4">
      <w:pPr>
        <w:pStyle w:val="ab"/>
        <w:spacing w:after="0" w:line="240" w:lineRule="auto"/>
        <w:ind w:firstLine="709"/>
        <w:jc w:val="both"/>
        <w:rPr>
          <w:rFonts w:eastAsia="Times New Roman"/>
          <w:lang w:eastAsia="ar-SA"/>
        </w:rPr>
      </w:pPr>
      <w:r w:rsidRPr="00782DD4">
        <w:rPr>
          <w:rFonts w:eastAsia="Times New Roman"/>
          <w:lang w:eastAsia="ar-SA"/>
        </w:rPr>
        <w:t xml:space="preserve">- услуга по экстерриториальному принципу через многофункциональный центр не предоставляется </w:t>
      </w:r>
    </w:p>
    <w:p w:rsidR="00782DD4" w:rsidRDefault="00782DD4" w:rsidP="00782DD4">
      <w:pPr>
        <w:pStyle w:val="ab"/>
        <w:spacing w:after="0" w:line="240" w:lineRule="auto"/>
        <w:ind w:firstLine="709"/>
        <w:jc w:val="both"/>
        <w:rPr>
          <w:rFonts w:eastAsia="Times New Roman"/>
          <w:lang w:eastAsia="ar-SA"/>
        </w:rPr>
      </w:pPr>
      <w:r w:rsidRPr="00782DD4">
        <w:rPr>
          <w:rFonts w:eastAsia="Times New Roman"/>
          <w:lang w:eastAsia="ar-SA"/>
        </w:rPr>
        <w:lastRenderedPageBreak/>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82DD4" w:rsidRDefault="00782DD4" w:rsidP="00782DD4">
      <w:pPr>
        <w:pStyle w:val="ab"/>
        <w:spacing w:after="0" w:line="240" w:lineRule="auto"/>
        <w:ind w:firstLine="709"/>
        <w:jc w:val="both"/>
        <w:rPr>
          <w:rFonts w:eastAsia="Times New Roman"/>
        </w:rPr>
      </w:pPr>
      <w:r w:rsidRPr="00782DD4">
        <w:rPr>
          <w:rFonts w:eastAsia="Times New Roman"/>
          <w:lang w:eastAsia="ar-SA"/>
        </w:rPr>
        <w:t>- возможно получить муниципальную услугу посредством запроса о предоставлении нескольких муниципальных услуг, посредством комплексного запроса.</w:t>
      </w:r>
      <w:r w:rsidR="007656C3" w:rsidRPr="008E3C9D">
        <w:rPr>
          <w:rFonts w:eastAsia="Times New Roman"/>
          <w:lang w:eastAsia="ar-SA"/>
        </w:rPr>
        <w:t xml:space="preserve">20.2. </w:t>
      </w:r>
      <w:r w:rsidR="007656C3" w:rsidRPr="008E3C9D">
        <w:rPr>
          <w:rFonts w:eastAsia="Times New Roman"/>
        </w:rPr>
        <w:t xml:space="preserve">Качество предоставления муниципальной услуги характеризуется </w:t>
      </w:r>
      <w:r w:rsidR="007656C3" w:rsidRPr="008E3C9D">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Pr>
          <w:rFonts w:eastAsia="Times New Roman"/>
        </w:rPr>
        <w:t>отсутствием:</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w:t>
      </w:r>
      <w:r w:rsidR="00782DD4">
        <w:rPr>
          <w:rFonts w:eastAsia="Times New Roman"/>
          <w:lang w:eastAsia="ar-SA"/>
        </w:rPr>
        <w:t xml:space="preserve"> </w:t>
      </w:r>
      <w:r w:rsidRPr="008E3C9D">
        <w:rPr>
          <w:rFonts w:eastAsia="Times New Roman"/>
          <w:lang w:eastAsia="ar-SA"/>
        </w:rPr>
        <w:t xml:space="preserve">безосновательных отказов в приеме </w:t>
      </w:r>
      <w:r w:rsidRPr="008E3C9D">
        <w:rPr>
          <w:rFonts w:eastAsia="Times New Roman"/>
        </w:rPr>
        <w:t>заявлений о предоставлении муниципальной услуги от заявителей</w:t>
      </w:r>
      <w:r w:rsidRPr="008E3C9D">
        <w:rPr>
          <w:rFonts w:eastAsia="Times New Roman"/>
          <w:lang w:eastAsia="ar-SA"/>
        </w:rPr>
        <w:t xml:space="preserve"> и в предоставлении муниципальной услуги;</w:t>
      </w:r>
    </w:p>
    <w:p w:rsidR="00782DD4" w:rsidRDefault="00782DD4" w:rsidP="00782DD4">
      <w:pPr>
        <w:pStyle w:val="ab"/>
        <w:spacing w:after="0" w:line="240" w:lineRule="auto"/>
        <w:ind w:firstLine="709"/>
        <w:jc w:val="both"/>
        <w:rPr>
          <w:rFonts w:eastAsia="Times New Roman"/>
          <w:lang w:eastAsia="ar-SA"/>
        </w:rPr>
      </w:pPr>
      <w:r>
        <w:rPr>
          <w:rFonts w:eastAsia="Times New Roman"/>
          <w:lang w:eastAsia="ar-SA"/>
        </w:rPr>
        <w:t xml:space="preserve">- </w:t>
      </w:r>
      <w:r w:rsidR="007656C3" w:rsidRPr="008E3C9D">
        <w:rPr>
          <w:rFonts w:eastAsia="Times New Roman"/>
          <w:lang w:eastAsia="ar-SA"/>
        </w:rPr>
        <w:t>нарушений сроков предоставления муниципальной услуги;</w:t>
      </w:r>
    </w:p>
    <w:p w:rsidR="00782DD4" w:rsidRDefault="00782DD4" w:rsidP="00782DD4">
      <w:pPr>
        <w:pStyle w:val="ab"/>
        <w:spacing w:after="0" w:line="240" w:lineRule="auto"/>
        <w:ind w:firstLine="709"/>
        <w:jc w:val="both"/>
        <w:rPr>
          <w:rFonts w:eastAsia="Times New Roman"/>
        </w:rPr>
      </w:pPr>
      <w:r>
        <w:rPr>
          <w:rFonts w:eastAsia="Times New Roman"/>
        </w:rPr>
        <w:t xml:space="preserve">- </w:t>
      </w:r>
      <w:r w:rsidR="007656C3" w:rsidRPr="008E3C9D">
        <w:rPr>
          <w:rFonts w:eastAsia="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82DD4" w:rsidRDefault="00782DD4" w:rsidP="00782DD4">
      <w:pPr>
        <w:pStyle w:val="ab"/>
        <w:spacing w:after="0" w:line="240" w:lineRule="auto"/>
        <w:ind w:firstLine="709"/>
        <w:jc w:val="both"/>
        <w:rPr>
          <w:rFonts w:eastAsia="Times New Roman"/>
          <w:lang w:eastAsia="ar-SA"/>
        </w:rPr>
      </w:pPr>
      <w:r>
        <w:rPr>
          <w:rFonts w:eastAsia="Times New Roman"/>
        </w:rPr>
        <w:t xml:space="preserve">- </w:t>
      </w:r>
      <w:r w:rsidR="007656C3" w:rsidRPr="008E3C9D">
        <w:rPr>
          <w:rFonts w:eastAsia="Times New Roman"/>
          <w:lang w:eastAsia="ar-SA"/>
        </w:rPr>
        <w:t>некомпетентности специалистов;</w:t>
      </w:r>
    </w:p>
    <w:p w:rsidR="00782DD4" w:rsidRDefault="00782DD4" w:rsidP="00782DD4">
      <w:pPr>
        <w:pStyle w:val="ab"/>
        <w:spacing w:after="0" w:line="240" w:lineRule="auto"/>
        <w:ind w:firstLine="709"/>
        <w:jc w:val="both"/>
        <w:rPr>
          <w:rFonts w:eastAsia="Times New Roman"/>
        </w:rPr>
      </w:pPr>
      <w:r>
        <w:rPr>
          <w:rFonts w:eastAsia="Times New Roman"/>
        </w:rPr>
        <w:t xml:space="preserve">- </w:t>
      </w:r>
      <w:r w:rsidR="007656C3" w:rsidRPr="008E3C9D">
        <w:rPr>
          <w:rFonts w:eastAsia="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82DD4" w:rsidRDefault="00782DD4" w:rsidP="00782DD4">
      <w:pPr>
        <w:pStyle w:val="ab"/>
        <w:spacing w:after="0" w:line="240" w:lineRule="auto"/>
        <w:ind w:firstLine="709"/>
        <w:jc w:val="both"/>
        <w:rPr>
          <w:rFonts w:eastAsia="Times New Roman"/>
        </w:rPr>
      </w:pPr>
    </w:p>
    <w:p w:rsidR="00782DD4" w:rsidRDefault="007656C3" w:rsidP="00782DD4">
      <w:pPr>
        <w:pStyle w:val="ab"/>
        <w:spacing w:after="0" w:line="240" w:lineRule="auto"/>
        <w:ind w:firstLine="709"/>
        <w:jc w:val="both"/>
        <w:rPr>
          <w:rFonts w:eastAsia="Times New Roman"/>
          <w:b/>
          <w:lang w:eastAsia="ar-SA"/>
        </w:rPr>
      </w:pPr>
      <w:r w:rsidRPr="008E3C9D">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2DD4" w:rsidRDefault="00782DD4" w:rsidP="00782DD4">
      <w:pPr>
        <w:pStyle w:val="ab"/>
        <w:spacing w:after="0" w:line="240" w:lineRule="auto"/>
        <w:ind w:firstLine="709"/>
        <w:jc w:val="both"/>
        <w:rPr>
          <w:rFonts w:eastAsia="Times New Roman"/>
          <w:b/>
          <w:lang w:eastAsia="ar-SA"/>
        </w:rPr>
      </w:pPr>
    </w:p>
    <w:p w:rsidR="00782DD4" w:rsidRDefault="00782DD4" w:rsidP="00782DD4">
      <w:pPr>
        <w:pStyle w:val="ab"/>
        <w:spacing w:after="0" w:line="240" w:lineRule="auto"/>
        <w:ind w:firstLine="709"/>
        <w:jc w:val="both"/>
        <w:rPr>
          <w:rFonts w:eastAsia="Times New Roman"/>
          <w:lang w:eastAsia="ar-SA"/>
        </w:rPr>
      </w:pPr>
      <w:r w:rsidRPr="00782DD4">
        <w:rPr>
          <w:rFonts w:eastAsia="Times New Roman"/>
          <w:lang w:eastAsia="ar-SA"/>
        </w:rPr>
        <w:t>21.1. по экстерриториальному принципу муниципальная услуга не предоставляется</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21.2. Особенности предоставления муниципальной услуги в электронном виде.</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82DD4" w:rsidRDefault="007656C3" w:rsidP="00782DD4">
      <w:pPr>
        <w:pStyle w:val="ab"/>
        <w:spacing w:after="0" w:line="240" w:lineRule="auto"/>
        <w:ind w:firstLine="709"/>
        <w:jc w:val="both"/>
        <w:rPr>
          <w:rFonts w:eastAsia="Times New Roman"/>
          <w:lang w:eastAsia="ar-SA"/>
        </w:rPr>
      </w:pPr>
      <w:r w:rsidRPr="008E3C9D">
        <w:rPr>
          <w:rFonts w:eastAsia="Times New Roman"/>
          <w:lang w:eastAsia="ar-SA"/>
        </w:rPr>
        <w:t xml:space="preserve">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w:t>
      </w:r>
      <w:r w:rsidRPr="008E3C9D">
        <w:rPr>
          <w:rFonts w:eastAsia="Times New Roman"/>
          <w:lang w:eastAsia="ar-SA"/>
        </w:rPr>
        <w:lastRenderedPageBreak/>
        <w:t>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04FBE" w:rsidRDefault="007656C3" w:rsidP="00004FBE">
      <w:pPr>
        <w:pStyle w:val="ab"/>
        <w:spacing w:after="0" w:line="240" w:lineRule="auto"/>
        <w:ind w:firstLine="709"/>
        <w:jc w:val="both"/>
        <w:rPr>
          <w:rFonts w:eastAsia="Times New Roman"/>
          <w:lang w:eastAsia="ar-SA"/>
        </w:rPr>
      </w:pPr>
      <w:r w:rsidRPr="008E3C9D">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4FBE" w:rsidRDefault="007656C3" w:rsidP="00004FBE">
      <w:pPr>
        <w:pStyle w:val="ab"/>
        <w:spacing w:after="0" w:line="240" w:lineRule="auto"/>
        <w:ind w:firstLine="709"/>
        <w:jc w:val="both"/>
        <w:rPr>
          <w:rFonts w:eastAsia="Times New Roman"/>
          <w:b/>
          <w:lang w:eastAsia="ar-SA"/>
        </w:rPr>
      </w:pPr>
      <w:r w:rsidRPr="008E3C9D">
        <w:rPr>
          <w:rFonts w:eastAsia="Times New Roman"/>
          <w:b/>
          <w:lang w:val="en-US" w:eastAsia="ar-SA"/>
        </w:rPr>
        <w:t>III</w:t>
      </w:r>
      <w:r w:rsidRPr="008E3C9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04FBE" w:rsidRDefault="00004FBE" w:rsidP="00004FBE">
      <w:pPr>
        <w:pStyle w:val="ab"/>
        <w:spacing w:after="0" w:line="240" w:lineRule="auto"/>
        <w:ind w:firstLine="709"/>
        <w:jc w:val="both"/>
        <w:rPr>
          <w:rFonts w:eastAsia="Times New Roman"/>
          <w:b/>
          <w:lang w:eastAsia="ar-SA"/>
        </w:rPr>
      </w:pPr>
    </w:p>
    <w:p w:rsidR="00004FBE" w:rsidRDefault="007656C3" w:rsidP="00004FBE">
      <w:pPr>
        <w:pStyle w:val="ab"/>
        <w:spacing w:after="0" w:line="240" w:lineRule="auto"/>
        <w:ind w:firstLine="709"/>
        <w:jc w:val="both"/>
        <w:rPr>
          <w:rFonts w:eastAsia="Times New Roman"/>
          <w:b/>
          <w:lang w:eastAsia="ar-SA"/>
        </w:rPr>
      </w:pPr>
      <w:r w:rsidRPr="008E3C9D">
        <w:rPr>
          <w:rFonts w:eastAsia="Times New Roman"/>
          <w:b/>
          <w:lang w:eastAsia="ar-SA"/>
        </w:rPr>
        <w:t>22. Исчерпывающий перечень административных процедур при предоставлении муниципальной услуги</w:t>
      </w:r>
    </w:p>
    <w:p w:rsidR="00004FBE" w:rsidRDefault="00004FBE" w:rsidP="00004FBE">
      <w:pPr>
        <w:pStyle w:val="ab"/>
        <w:spacing w:after="0" w:line="240" w:lineRule="auto"/>
        <w:ind w:firstLine="709"/>
        <w:jc w:val="both"/>
        <w:rPr>
          <w:rFonts w:eastAsia="Times New Roman"/>
          <w:lang w:eastAsia="ar-SA"/>
        </w:rPr>
      </w:pPr>
    </w:p>
    <w:p w:rsidR="00004FBE" w:rsidRDefault="007656C3" w:rsidP="00004FBE">
      <w:pPr>
        <w:pStyle w:val="ab"/>
        <w:spacing w:after="0" w:line="240" w:lineRule="auto"/>
        <w:ind w:firstLine="709"/>
        <w:jc w:val="both"/>
        <w:rPr>
          <w:rFonts w:eastAsia="Times New Roman"/>
          <w:lang w:eastAsia="ar-SA"/>
        </w:rPr>
      </w:pPr>
      <w:r w:rsidRPr="008E3C9D">
        <w:rPr>
          <w:rFonts w:eastAsia="Times New Roman"/>
          <w:lang w:eastAsia="ar-SA"/>
        </w:rPr>
        <w:t>22.1. Предоставление муниципальной услуги включает в себя следующие административные процедуры:</w:t>
      </w:r>
    </w:p>
    <w:p w:rsidR="00004FBE" w:rsidRDefault="007656C3" w:rsidP="00004FBE">
      <w:pPr>
        <w:pStyle w:val="ab"/>
        <w:spacing w:after="0" w:line="240" w:lineRule="auto"/>
        <w:ind w:firstLine="709"/>
        <w:jc w:val="both"/>
      </w:pPr>
      <w:r w:rsidRPr="008E3C9D">
        <w:t xml:space="preserve">1) прием и регистрация заявления и документов, обязательных к предоставлению; </w:t>
      </w:r>
    </w:p>
    <w:p w:rsidR="00004FBE" w:rsidRDefault="007656C3" w:rsidP="00004FBE">
      <w:pPr>
        <w:pStyle w:val="ab"/>
        <w:spacing w:after="0" w:line="240" w:lineRule="auto"/>
        <w:ind w:firstLine="709"/>
        <w:jc w:val="both"/>
      </w:pPr>
      <w:r w:rsidRPr="008E3C9D">
        <w:t xml:space="preserve">2) рассмотрение представленных документов; </w:t>
      </w:r>
    </w:p>
    <w:p w:rsidR="00004FBE" w:rsidRDefault="007656C3" w:rsidP="00004FBE">
      <w:pPr>
        <w:pStyle w:val="ab"/>
        <w:spacing w:after="0" w:line="240" w:lineRule="auto"/>
        <w:ind w:firstLine="709"/>
        <w:jc w:val="both"/>
      </w:pPr>
      <w:r w:rsidRPr="008E3C9D">
        <w:t>3) формирование и направление межведомственных запросов;</w:t>
      </w:r>
    </w:p>
    <w:p w:rsidR="00004FBE" w:rsidRDefault="007656C3" w:rsidP="00004FBE">
      <w:pPr>
        <w:pStyle w:val="ab"/>
        <w:spacing w:after="0" w:line="240" w:lineRule="auto"/>
        <w:ind w:firstLine="709"/>
        <w:jc w:val="both"/>
      </w:pPr>
      <w:r w:rsidRPr="008E3C9D">
        <w:t xml:space="preserve">4) принятие решения о предоставлении муниципальной услуги; </w:t>
      </w:r>
    </w:p>
    <w:p w:rsidR="007656C3" w:rsidRPr="00004FBE" w:rsidRDefault="007656C3" w:rsidP="00004FBE">
      <w:pPr>
        <w:pStyle w:val="ab"/>
        <w:spacing w:after="0" w:line="240" w:lineRule="auto"/>
        <w:ind w:firstLine="709"/>
        <w:jc w:val="both"/>
        <w:rPr>
          <w:color w:val="000000"/>
          <w:shd w:val="clear" w:color="auto" w:fill="FFFFFF"/>
        </w:rPr>
      </w:pPr>
      <w:r w:rsidRPr="008E3C9D">
        <w:t>5) выдача или направление заявителю результата предоставления муниципальной услуги. Внесение информации в Реестр рынков.</w:t>
      </w:r>
    </w:p>
    <w:p w:rsidR="007656C3" w:rsidRPr="008E3C9D" w:rsidRDefault="007656C3" w:rsidP="007656C3">
      <w:pPr>
        <w:widowControl w:val="0"/>
        <w:autoSpaceDE w:val="0"/>
        <w:autoSpaceDN w:val="0"/>
        <w:adjustRightInd w:val="0"/>
        <w:ind w:firstLine="709"/>
        <w:jc w:val="both"/>
        <w:rPr>
          <w:rFonts w:eastAsia="Times New Roman"/>
          <w:sz w:val="24"/>
          <w:szCs w:val="24"/>
        </w:rPr>
      </w:pPr>
    </w:p>
    <w:p w:rsidR="007656C3" w:rsidRPr="008E3C9D" w:rsidRDefault="007656C3" w:rsidP="007656C3">
      <w:pPr>
        <w:widowControl w:val="0"/>
        <w:autoSpaceDE w:val="0"/>
        <w:autoSpaceDN w:val="0"/>
        <w:adjustRightInd w:val="0"/>
        <w:ind w:firstLine="709"/>
        <w:jc w:val="center"/>
        <w:rPr>
          <w:b/>
          <w:sz w:val="24"/>
          <w:szCs w:val="24"/>
        </w:rPr>
      </w:pPr>
      <w:r w:rsidRPr="008E3C9D">
        <w:rPr>
          <w:b/>
          <w:sz w:val="24"/>
          <w:szCs w:val="24"/>
        </w:rPr>
        <w:t>23. Прием и регистрация заявления и документов, обязательных к предоставлению</w:t>
      </w:r>
    </w:p>
    <w:p w:rsidR="00004FBE" w:rsidRDefault="00004FBE" w:rsidP="007656C3">
      <w:pPr>
        <w:suppressAutoHyphens/>
        <w:ind w:firstLine="709"/>
        <w:jc w:val="both"/>
        <w:rPr>
          <w:rFonts w:eastAsia="Times New Roman"/>
          <w:sz w:val="24"/>
          <w:szCs w:val="24"/>
        </w:rPr>
      </w:pPr>
    </w:p>
    <w:p w:rsidR="007656C3" w:rsidRPr="008E3C9D" w:rsidRDefault="007656C3" w:rsidP="007656C3">
      <w:pPr>
        <w:suppressAutoHyphens/>
        <w:ind w:firstLine="709"/>
        <w:jc w:val="both"/>
      </w:pPr>
      <w:r w:rsidRPr="008E3C9D">
        <w:rPr>
          <w:rFonts w:eastAsia="Times New Roman"/>
          <w:sz w:val="24"/>
          <w:szCs w:val="24"/>
        </w:rPr>
        <w:t xml:space="preserve">23.1. </w:t>
      </w:r>
      <w:r w:rsidRPr="008E3C9D">
        <w:rPr>
          <w:sz w:val="24"/>
          <w:szCs w:val="24"/>
        </w:rPr>
        <w:t xml:space="preserve">Основанием для начала административной процедуры является поступление в Отдел соответствующего заявления. </w:t>
      </w:r>
      <w:r w:rsidRPr="008E3C9D">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8E3C9D">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8E3C9D">
        <w:rPr>
          <w:rFonts w:eastAsia="SimSun" w:cs="Mangal"/>
          <w:sz w:val="24"/>
          <w:szCs w:val="24"/>
          <w:lang w:eastAsia="zh-CN" w:bidi="hi-IN"/>
        </w:rPr>
        <w:t>.</w:t>
      </w: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(Приложение №4 к Административному регламенту), и приложенных к нему документов лично от заявителя или его законного представителя. </w:t>
      </w:r>
      <w:r w:rsidRPr="008E3C9D">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56C3" w:rsidRPr="008E3C9D" w:rsidRDefault="007656C3" w:rsidP="007656C3">
      <w:pPr>
        <w:suppressAutoHyphen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E3C9D">
        <w:rPr>
          <w:rFonts w:eastAsia="SimSun"/>
          <w:kern w:val="1"/>
          <w:sz w:val="24"/>
          <w:szCs w:val="24"/>
          <w:lang w:eastAsia="zh-CN" w:bidi="hi-IN"/>
        </w:rPr>
        <w:t>(листа записи Единого государственного реестра юридических лиц)</w:t>
      </w:r>
      <w:r w:rsidRPr="008E3C9D">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rFonts w:eastAsia="SimSu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w:t>
      </w:r>
      <w:r w:rsidRPr="008E3C9D">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 xml:space="preserve">В ходе приема заявления и прилагаемых к нему документов специалист осуществляет их проверку на: </w:t>
      </w:r>
    </w:p>
    <w:p w:rsidR="007656C3" w:rsidRPr="008E3C9D" w:rsidRDefault="00004FBE" w:rsidP="007656C3">
      <w:pPr>
        <w:widowControl w:val="0"/>
        <w:autoSpaceDE w:val="0"/>
        <w:autoSpaceDN w:val="0"/>
        <w:adjustRightInd w:val="0"/>
        <w:ind w:firstLine="709"/>
        <w:jc w:val="both"/>
        <w:rPr>
          <w:sz w:val="24"/>
          <w:szCs w:val="24"/>
        </w:rPr>
      </w:pPr>
      <w:r>
        <w:rPr>
          <w:sz w:val="24"/>
          <w:szCs w:val="24"/>
        </w:rPr>
        <w:t xml:space="preserve">- </w:t>
      </w:r>
      <w:r w:rsidR="007656C3" w:rsidRPr="008E3C9D">
        <w:rPr>
          <w:sz w:val="24"/>
          <w:szCs w:val="24"/>
        </w:rPr>
        <w:t xml:space="preserve">правильность оформления заявления; </w:t>
      </w:r>
    </w:p>
    <w:p w:rsidR="007656C3" w:rsidRPr="008E3C9D" w:rsidRDefault="00004FBE" w:rsidP="007656C3">
      <w:pPr>
        <w:widowControl w:val="0"/>
        <w:autoSpaceDE w:val="0"/>
        <w:autoSpaceDN w:val="0"/>
        <w:adjustRightInd w:val="0"/>
        <w:ind w:firstLine="709"/>
        <w:jc w:val="both"/>
        <w:rPr>
          <w:sz w:val="24"/>
          <w:szCs w:val="24"/>
        </w:rPr>
      </w:pPr>
      <w:r>
        <w:rPr>
          <w:sz w:val="24"/>
          <w:szCs w:val="24"/>
        </w:rPr>
        <w:t xml:space="preserve">- </w:t>
      </w:r>
      <w:r w:rsidR="007656C3" w:rsidRPr="008E3C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56C3" w:rsidRPr="008E3C9D" w:rsidRDefault="00004FBE" w:rsidP="007656C3">
      <w:pPr>
        <w:widowControl w:val="0"/>
        <w:autoSpaceDE w:val="0"/>
        <w:autoSpaceDN w:val="0"/>
        <w:adjustRightInd w:val="0"/>
        <w:ind w:firstLine="709"/>
        <w:jc w:val="both"/>
        <w:rPr>
          <w:sz w:val="24"/>
          <w:szCs w:val="24"/>
        </w:rPr>
      </w:pPr>
      <w:r>
        <w:rPr>
          <w:sz w:val="24"/>
          <w:szCs w:val="24"/>
        </w:rPr>
        <w:lastRenderedPageBreak/>
        <w:t xml:space="preserve">- </w:t>
      </w:r>
      <w:r w:rsidR="007656C3" w:rsidRPr="008E3C9D">
        <w:rPr>
          <w:sz w:val="24"/>
          <w:szCs w:val="24"/>
        </w:rPr>
        <w:t xml:space="preserve">отсутствие в заявлении и прилагаемых к заявлению документах записей, выполненных карандашом. </w:t>
      </w:r>
    </w:p>
    <w:p w:rsidR="007656C3" w:rsidRPr="008E3C9D" w:rsidRDefault="007656C3" w:rsidP="007656C3">
      <w:pPr>
        <w:autoSpaceDE w:val="0"/>
        <w:autoSpaceDN w:val="0"/>
        <w:adjustRightInd w:val="0"/>
        <w:ind w:firstLine="709"/>
        <w:jc w:val="both"/>
        <w:rPr>
          <w:sz w:val="24"/>
          <w:szCs w:val="24"/>
        </w:rPr>
      </w:pPr>
      <w:r w:rsidRPr="008E3C9D">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656C3" w:rsidRPr="008E3C9D" w:rsidRDefault="007656C3" w:rsidP="007656C3">
      <w:pPr>
        <w:autoSpaceDE w:val="0"/>
        <w:autoSpaceDN w:val="0"/>
        <w:adjustRightInd w:val="0"/>
        <w:ind w:firstLine="709"/>
        <w:jc w:val="both"/>
        <w:rPr>
          <w:sz w:val="24"/>
          <w:szCs w:val="24"/>
        </w:rPr>
      </w:pPr>
      <w:r w:rsidRPr="008E3C9D">
        <w:rPr>
          <w:sz w:val="24"/>
          <w:szCs w:val="24"/>
        </w:rPr>
        <w:t xml:space="preserve">23.2. 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sz w:val="24"/>
          <w:szCs w:val="24"/>
        </w:rPr>
        <w:t xml:space="preserve">23.3. </w:t>
      </w:r>
      <w:r w:rsidRPr="008E3C9D">
        <w:rPr>
          <w:rFonts w:eastAsia="SimSun" w:cs="Mangal"/>
          <w:kern w:val="1"/>
          <w:sz w:val="24"/>
          <w:szCs w:val="24"/>
          <w:lang w:eastAsia="zh-CN" w:bidi="hi-IN"/>
        </w:rPr>
        <w:t>В случае, если заявление и документы, указанные в пунктах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23.4. Получение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Сообщение о получении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656C3" w:rsidRPr="008E3C9D" w:rsidRDefault="007656C3" w:rsidP="007656C3">
      <w:pPr>
        <w:suppressAutoHyphens/>
        <w:ind w:firstLine="709"/>
        <w:jc w:val="both"/>
        <w:rPr>
          <w:sz w:val="24"/>
          <w:szCs w:val="24"/>
        </w:rPr>
      </w:pPr>
      <w:r w:rsidRPr="008E3C9D">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23.9. Процедуры, устанавливаемые пунктами 23.1. – 23.2. осуществляются в течение 15 минут.</w:t>
      </w:r>
    </w:p>
    <w:p w:rsidR="00004FBE" w:rsidRDefault="007656C3" w:rsidP="00004FBE">
      <w:pPr>
        <w:widowControl w:val="0"/>
        <w:autoSpaceDE w:val="0"/>
        <w:autoSpaceDN w:val="0"/>
        <w:adjustRightInd w:val="0"/>
        <w:ind w:firstLine="709"/>
        <w:jc w:val="both"/>
        <w:rPr>
          <w:sz w:val="24"/>
          <w:szCs w:val="24"/>
        </w:rPr>
      </w:pPr>
      <w:r w:rsidRPr="008E3C9D">
        <w:rPr>
          <w:sz w:val="24"/>
          <w:szCs w:val="24"/>
        </w:rPr>
        <w:t>Регистрация заявления</w:t>
      </w:r>
      <w:r w:rsidR="00004FBE">
        <w:rPr>
          <w:sz w:val="24"/>
          <w:szCs w:val="24"/>
        </w:rPr>
        <w:t>,</w:t>
      </w:r>
      <w:r w:rsidRPr="008E3C9D">
        <w:rPr>
          <w:sz w:val="24"/>
          <w:szCs w:val="24"/>
        </w:rPr>
        <w:t xml:space="preserve"> поступившего в Орган от </w:t>
      </w:r>
      <w:r w:rsidRPr="008E3C9D">
        <w:rPr>
          <w:rFonts w:eastAsia="SimSun" w:cs="Mangal"/>
          <w:kern w:val="1"/>
          <w:sz w:val="24"/>
          <w:szCs w:val="24"/>
          <w:lang w:eastAsia="zh-CN" w:bidi="hi-IN"/>
        </w:rPr>
        <w:t>многофункционального центр</w:t>
      </w:r>
      <w:r w:rsidRPr="008E3C9D">
        <w:rPr>
          <w:sz w:val="24"/>
          <w:szCs w:val="24"/>
        </w:rPr>
        <w:t xml:space="preserve">а осуществляется в течение 1 календарного дня или на следующий день с момента его </w:t>
      </w:r>
      <w:r w:rsidR="00004FBE">
        <w:rPr>
          <w:sz w:val="24"/>
          <w:szCs w:val="24"/>
        </w:rPr>
        <w:t>поступления в Отдел.</w:t>
      </w:r>
    </w:p>
    <w:p w:rsidR="00004FBE" w:rsidRDefault="00004FBE" w:rsidP="00004FBE">
      <w:pPr>
        <w:widowControl w:val="0"/>
        <w:autoSpaceDE w:val="0"/>
        <w:autoSpaceDN w:val="0"/>
        <w:adjustRightInd w:val="0"/>
        <w:ind w:firstLine="709"/>
        <w:jc w:val="both"/>
        <w:rPr>
          <w:sz w:val="24"/>
          <w:szCs w:val="24"/>
        </w:rPr>
      </w:pPr>
    </w:p>
    <w:p w:rsidR="00004FBE" w:rsidRDefault="007656C3" w:rsidP="00004FBE">
      <w:pPr>
        <w:widowControl w:val="0"/>
        <w:autoSpaceDE w:val="0"/>
        <w:autoSpaceDN w:val="0"/>
        <w:adjustRightInd w:val="0"/>
        <w:ind w:firstLine="709"/>
        <w:jc w:val="both"/>
        <w:rPr>
          <w:sz w:val="24"/>
          <w:szCs w:val="24"/>
        </w:rPr>
      </w:pPr>
      <w:r w:rsidRPr="008E3C9D">
        <w:rPr>
          <w:b/>
          <w:sz w:val="24"/>
          <w:szCs w:val="24"/>
        </w:rPr>
        <w:t>24. Рассмотрение представленных документов</w:t>
      </w:r>
    </w:p>
    <w:p w:rsidR="00004FBE" w:rsidRDefault="00004FBE" w:rsidP="00004FBE">
      <w:pPr>
        <w:widowControl w:val="0"/>
        <w:autoSpaceDE w:val="0"/>
        <w:autoSpaceDN w:val="0"/>
        <w:adjustRightInd w:val="0"/>
        <w:ind w:firstLine="709"/>
        <w:jc w:val="both"/>
        <w:rPr>
          <w:sz w:val="24"/>
          <w:szCs w:val="24"/>
        </w:rPr>
      </w:pPr>
    </w:p>
    <w:p w:rsidR="00004FBE" w:rsidRDefault="007656C3" w:rsidP="00004FBE">
      <w:pPr>
        <w:widowControl w:val="0"/>
        <w:autoSpaceDE w:val="0"/>
        <w:autoSpaceDN w:val="0"/>
        <w:adjustRightInd w:val="0"/>
        <w:ind w:firstLine="709"/>
        <w:jc w:val="both"/>
        <w:rPr>
          <w:sz w:val="24"/>
          <w:szCs w:val="24"/>
        </w:rPr>
      </w:pPr>
      <w:r w:rsidRPr="008E3C9D">
        <w:rPr>
          <w:sz w:val="24"/>
          <w:szCs w:val="24"/>
        </w:rPr>
        <w:t xml:space="preserve">24.1. </w:t>
      </w:r>
      <w:r w:rsidRPr="008E3C9D">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w:t>
      </w:r>
      <w:r w:rsidRPr="008E3C9D">
        <w:rPr>
          <w:rFonts w:eastAsia="Times New Roman"/>
          <w:spacing w:val="2"/>
          <w:sz w:val="24"/>
          <w:szCs w:val="24"/>
        </w:rPr>
        <w:lastRenderedPageBreak/>
        <w:t>прием документов, заявления с комплектом прилагаемых документов.</w:t>
      </w:r>
    </w:p>
    <w:p w:rsidR="007656C3" w:rsidRPr="00004FBE" w:rsidRDefault="007656C3" w:rsidP="00004FBE">
      <w:pPr>
        <w:widowControl w:val="0"/>
        <w:autoSpaceDE w:val="0"/>
        <w:autoSpaceDN w:val="0"/>
        <w:adjustRightInd w:val="0"/>
        <w:ind w:firstLine="709"/>
        <w:jc w:val="both"/>
        <w:rPr>
          <w:sz w:val="24"/>
          <w:szCs w:val="24"/>
        </w:rPr>
      </w:pPr>
      <w:r w:rsidRPr="008E3C9D">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7656C3" w:rsidRPr="008E3C9D" w:rsidRDefault="007656C3" w:rsidP="007656C3">
      <w:pPr>
        <w:autoSpaceDE w:val="0"/>
        <w:autoSpaceDN w:val="0"/>
        <w:adjustRightInd w:val="0"/>
        <w:ind w:firstLine="709"/>
        <w:jc w:val="both"/>
        <w:rPr>
          <w:sz w:val="24"/>
          <w:szCs w:val="24"/>
        </w:rPr>
      </w:pPr>
      <w:r w:rsidRPr="008E3C9D">
        <w:rPr>
          <w:sz w:val="24"/>
          <w:szCs w:val="24"/>
        </w:rPr>
        <w:t>В день поступления заявления и прилагаемых к нему документов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 (Приложение №7).</w:t>
      </w:r>
    </w:p>
    <w:p w:rsidR="00004FBE" w:rsidRDefault="007656C3" w:rsidP="00004FBE">
      <w:pPr>
        <w:autoSpaceDE w:val="0"/>
        <w:autoSpaceDN w:val="0"/>
        <w:adjustRightInd w:val="0"/>
        <w:ind w:firstLine="709"/>
        <w:jc w:val="both"/>
        <w:rPr>
          <w:sz w:val="24"/>
          <w:szCs w:val="24"/>
        </w:rPr>
      </w:pPr>
      <w:r w:rsidRPr="008E3C9D">
        <w:rPr>
          <w:sz w:val="24"/>
          <w:szCs w:val="24"/>
        </w:rPr>
        <w:t>В случае если указанное заявление оформлено не в соответствии с требованиями подпункта 1 пункта 9.1.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№5 к</w:t>
      </w:r>
      <w:r w:rsidR="00004FBE">
        <w:rPr>
          <w:sz w:val="24"/>
          <w:szCs w:val="24"/>
        </w:rPr>
        <w:t xml:space="preserve"> Административному регламенту).</w:t>
      </w:r>
    </w:p>
    <w:p w:rsidR="00004FBE" w:rsidRDefault="007656C3" w:rsidP="00004FBE">
      <w:pPr>
        <w:autoSpaceDE w:val="0"/>
        <w:autoSpaceDN w:val="0"/>
        <w:adjustRightInd w:val="0"/>
        <w:ind w:firstLine="709"/>
        <w:jc w:val="both"/>
        <w:rPr>
          <w:sz w:val="24"/>
          <w:szCs w:val="24"/>
        </w:rPr>
      </w:pPr>
      <w:r w:rsidRPr="008E3C9D">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04FBE" w:rsidRDefault="007656C3" w:rsidP="00004FBE">
      <w:pPr>
        <w:autoSpaceDE w:val="0"/>
        <w:autoSpaceDN w:val="0"/>
        <w:adjustRightInd w:val="0"/>
        <w:ind w:firstLine="709"/>
        <w:jc w:val="both"/>
        <w:rPr>
          <w:sz w:val="24"/>
          <w:szCs w:val="24"/>
        </w:rPr>
      </w:pPr>
      <w:r w:rsidRPr="008E3C9D">
        <w:rPr>
          <w:rFonts w:eastAsia="Times New Roman"/>
          <w:spacing w:val="2"/>
          <w:sz w:val="24"/>
          <w:szCs w:val="24"/>
        </w:rPr>
        <w:t>Должностное лицо, ответственное за рассмотрение поступившего заявления:</w:t>
      </w:r>
    </w:p>
    <w:p w:rsidR="00004FBE" w:rsidRDefault="007656C3" w:rsidP="00004FBE">
      <w:pPr>
        <w:autoSpaceDE w:val="0"/>
        <w:autoSpaceDN w:val="0"/>
        <w:adjustRightInd w:val="0"/>
        <w:ind w:firstLine="709"/>
        <w:jc w:val="both"/>
        <w:rPr>
          <w:sz w:val="24"/>
          <w:szCs w:val="24"/>
        </w:rPr>
      </w:pPr>
      <w:r w:rsidRPr="008E3C9D">
        <w:rPr>
          <w:rFonts w:eastAsia="Times New Roman"/>
          <w:spacing w:val="2"/>
          <w:sz w:val="24"/>
          <w:szCs w:val="24"/>
        </w:rPr>
        <w:t xml:space="preserve">- проверяет комплектность </w:t>
      </w:r>
      <w:r w:rsidRPr="008E3C9D">
        <w:rPr>
          <w:rFonts w:eastAsia="Times New Roman"/>
          <w:color w:val="000000" w:themeColor="text1"/>
          <w:spacing w:val="2"/>
          <w:sz w:val="24"/>
          <w:szCs w:val="24"/>
        </w:rPr>
        <w:t>полученных документов и сведений, в них содержащихся;</w:t>
      </w:r>
    </w:p>
    <w:p w:rsidR="00004FBE" w:rsidRDefault="007656C3" w:rsidP="00004FBE">
      <w:pPr>
        <w:autoSpaceDE w:val="0"/>
        <w:autoSpaceDN w:val="0"/>
        <w:adjustRightInd w:val="0"/>
        <w:ind w:firstLine="709"/>
        <w:jc w:val="both"/>
        <w:rPr>
          <w:sz w:val="24"/>
          <w:szCs w:val="24"/>
        </w:rPr>
      </w:pPr>
      <w:r w:rsidRPr="008E3C9D">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8E3C9D">
        <w:rPr>
          <w:rFonts w:eastAsia="Times New Roman"/>
          <w:spacing w:val="2"/>
          <w:sz w:val="24"/>
          <w:szCs w:val="24"/>
        </w:rPr>
        <w:t>10.1.</w:t>
      </w:r>
      <w:r w:rsidRPr="008E3C9D">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8E3C9D">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7656C3" w:rsidRPr="00004FBE" w:rsidRDefault="007656C3" w:rsidP="00004FBE">
      <w:pPr>
        <w:autoSpaceDE w:val="0"/>
        <w:autoSpaceDN w:val="0"/>
        <w:adjustRightInd w:val="0"/>
        <w:ind w:firstLine="709"/>
        <w:jc w:val="both"/>
        <w:rPr>
          <w:sz w:val="24"/>
          <w:szCs w:val="24"/>
        </w:rPr>
      </w:pPr>
      <w:r w:rsidRPr="008E3C9D">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Учетное дело подлежит хранению в Органе в установленном порядке, в соответствии с действующим законодательством.</w:t>
      </w:r>
    </w:p>
    <w:p w:rsidR="007656C3" w:rsidRPr="008E3C9D" w:rsidRDefault="007656C3" w:rsidP="007656C3">
      <w:pPr>
        <w:ind w:firstLine="709"/>
        <w:jc w:val="both"/>
        <w:rPr>
          <w:sz w:val="24"/>
          <w:szCs w:val="24"/>
        </w:rPr>
      </w:pPr>
      <w:r w:rsidRPr="008E3C9D">
        <w:rPr>
          <w:sz w:val="24"/>
          <w:szCs w:val="24"/>
        </w:rPr>
        <w:t xml:space="preserve">24.3. Критерием принятия решения является </w:t>
      </w:r>
      <w:r w:rsidRPr="008E3C9D">
        <w:rPr>
          <w:rFonts w:eastAsia="Times New Roman"/>
          <w:color w:val="000000" w:themeColor="text1"/>
          <w:spacing w:val="2"/>
          <w:sz w:val="24"/>
          <w:szCs w:val="24"/>
        </w:rPr>
        <w:t>отсутствия оснований для отказа в приеме документов</w:t>
      </w:r>
      <w:r w:rsidRPr="008E3C9D">
        <w:rPr>
          <w:sz w:val="24"/>
          <w:szCs w:val="24"/>
        </w:rPr>
        <w:t>.</w:t>
      </w:r>
    </w:p>
    <w:p w:rsidR="007656C3" w:rsidRPr="008E3C9D" w:rsidRDefault="007656C3" w:rsidP="007656C3">
      <w:pPr>
        <w:ind w:firstLine="709"/>
        <w:jc w:val="both"/>
        <w:rPr>
          <w:sz w:val="24"/>
          <w:szCs w:val="24"/>
        </w:rPr>
      </w:pPr>
      <w:r w:rsidRPr="008E3C9D">
        <w:rPr>
          <w:sz w:val="24"/>
          <w:szCs w:val="24"/>
        </w:rPr>
        <w:t>24.4. Результатом исполнения административной процедуры является формирование учетного дела заявителя.</w:t>
      </w:r>
    </w:p>
    <w:p w:rsidR="00004FBE" w:rsidRDefault="007656C3" w:rsidP="00004FBE">
      <w:pPr>
        <w:ind w:firstLine="709"/>
        <w:jc w:val="both"/>
        <w:rPr>
          <w:sz w:val="24"/>
          <w:szCs w:val="24"/>
        </w:rPr>
      </w:pPr>
      <w:r w:rsidRPr="008E3C9D">
        <w:rPr>
          <w:sz w:val="24"/>
          <w:szCs w:val="24"/>
        </w:rPr>
        <w:t>24.5. Способом фиксации результата административной процедуры является сформированное учетное дело заявителя, с присвое</w:t>
      </w:r>
      <w:r w:rsidR="00004FBE">
        <w:rPr>
          <w:sz w:val="24"/>
          <w:szCs w:val="24"/>
        </w:rPr>
        <w:t>нным личным порядковым номером.</w:t>
      </w:r>
    </w:p>
    <w:p w:rsidR="00004FBE" w:rsidRDefault="007656C3" w:rsidP="00004FBE">
      <w:pPr>
        <w:ind w:firstLine="709"/>
        <w:jc w:val="both"/>
        <w:rPr>
          <w:sz w:val="24"/>
          <w:szCs w:val="24"/>
        </w:rPr>
      </w:pPr>
      <w:r w:rsidRPr="008E3C9D">
        <w:rPr>
          <w:rFonts w:eastAsia="Times New Roman"/>
          <w:spacing w:val="2"/>
          <w:sz w:val="24"/>
          <w:szCs w:val="24"/>
        </w:rPr>
        <w:t>Максимальный срок выполнения административной процедуры составляет 1 календарный день.</w:t>
      </w:r>
    </w:p>
    <w:p w:rsidR="00004FBE" w:rsidRDefault="00004FBE" w:rsidP="00004FBE">
      <w:pPr>
        <w:ind w:firstLine="709"/>
        <w:jc w:val="both"/>
        <w:rPr>
          <w:sz w:val="24"/>
          <w:szCs w:val="24"/>
        </w:rPr>
      </w:pPr>
    </w:p>
    <w:p w:rsidR="00004FBE" w:rsidRDefault="007656C3" w:rsidP="00004FBE">
      <w:pPr>
        <w:ind w:firstLine="709"/>
        <w:jc w:val="both"/>
        <w:rPr>
          <w:sz w:val="24"/>
          <w:szCs w:val="24"/>
        </w:rPr>
      </w:pPr>
      <w:r w:rsidRPr="008E3C9D">
        <w:rPr>
          <w:b/>
          <w:sz w:val="24"/>
          <w:szCs w:val="24"/>
        </w:rPr>
        <w:t>25. Формирование и направление межведомственных запросов</w:t>
      </w:r>
    </w:p>
    <w:p w:rsidR="00004FBE" w:rsidRDefault="00004FBE" w:rsidP="00004FBE">
      <w:pPr>
        <w:ind w:firstLine="709"/>
        <w:jc w:val="both"/>
        <w:rPr>
          <w:sz w:val="24"/>
          <w:szCs w:val="24"/>
        </w:rPr>
      </w:pPr>
    </w:p>
    <w:p w:rsidR="00004FBE" w:rsidRDefault="007656C3" w:rsidP="00004FBE">
      <w:pPr>
        <w:ind w:firstLine="709"/>
        <w:jc w:val="both"/>
        <w:rPr>
          <w:sz w:val="24"/>
          <w:szCs w:val="24"/>
        </w:rPr>
      </w:pPr>
      <w:r w:rsidRPr="008E3C9D">
        <w:rPr>
          <w:sz w:val="24"/>
          <w:szCs w:val="24"/>
        </w:rPr>
        <w:t xml:space="preserve">25.1. Основанием для начала административной процедуры является поступление заявления </w:t>
      </w:r>
      <w:r w:rsidRPr="008E3C9D">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8E3C9D">
        <w:rPr>
          <w:rFonts w:eastAsia="Times New Roman"/>
          <w:spacing w:val="2"/>
          <w:sz w:val="24"/>
          <w:szCs w:val="24"/>
        </w:rPr>
        <w:t>10.1.</w:t>
      </w:r>
      <w:r w:rsidRPr="008E3C9D">
        <w:rPr>
          <w:rFonts w:eastAsia="Times New Roman"/>
          <w:color w:val="000000" w:themeColor="text1"/>
          <w:spacing w:val="2"/>
          <w:sz w:val="24"/>
          <w:szCs w:val="24"/>
        </w:rPr>
        <w:t xml:space="preserve"> Административного регламента.</w:t>
      </w:r>
    </w:p>
    <w:p w:rsidR="007656C3" w:rsidRPr="008E3C9D" w:rsidRDefault="007656C3" w:rsidP="00004FBE">
      <w:pPr>
        <w:ind w:firstLine="709"/>
        <w:jc w:val="both"/>
        <w:rPr>
          <w:sz w:val="24"/>
          <w:szCs w:val="24"/>
        </w:rPr>
      </w:pPr>
      <w:r w:rsidRPr="008E3C9D">
        <w:rPr>
          <w:sz w:val="24"/>
          <w:szCs w:val="24"/>
        </w:rPr>
        <w:t xml:space="preserve">Для рассмотрения заявления о выдаче разрешения на право организации розничных рынков,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656C3" w:rsidRPr="008E3C9D" w:rsidRDefault="007656C3" w:rsidP="007656C3">
      <w:pPr>
        <w:pStyle w:val="a3"/>
        <w:ind w:firstLine="709"/>
        <w:jc w:val="both"/>
        <w:rPr>
          <w:sz w:val="24"/>
          <w:szCs w:val="24"/>
        </w:rPr>
      </w:pPr>
      <w:r w:rsidRPr="008E3C9D">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004FBE">
        <w:rPr>
          <w:sz w:val="24"/>
          <w:szCs w:val="24"/>
        </w:rPr>
        <w:t>1</w:t>
      </w:r>
      <w:r w:rsidRPr="008E3C9D">
        <w:rPr>
          <w:sz w:val="24"/>
          <w:szCs w:val="24"/>
        </w:rPr>
        <w:t xml:space="preserve"> по Республике Крым);</w:t>
      </w:r>
    </w:p>
    <w:p w:rsidR="00004FBE" w:rsidRDefault="007656C3" w:rsidP="00004FBE">
      <w:pPr>
        <w:pStyle w:val="a3"/>
        <w:ind w:firstLine="709"/>
        <w:jc w:val="both"/>
        <w:rPr>
          <w:sz w:val="24"/>
          <w:szCs w:val="24"/>
        </w:rPr>
      </w:pPr>
      <w:r w:rsidRPr="008E3C9D">
        <w:rPr>
          <w:sz w:val="24"/>
          <w:szCs w:val="24"/>
        </w:rPr>
        <w:t xml:space="preserve">2) Документ, подтверждающий право на объект или объекты недвижимости, расположенные на территории, в пределах которой предполагается организовать рынок, Государственного комитета по государственной регистрации и </w:t>
      </w:r>
      <w:r w:rsidRPr="008E3C9D">
        <w:rPr>
          <w:i/>
        </w:rPr>
        <w:t xml:space="preserve"> </w:t>
      </w:r>
      <w:r w:rsidR="00004FBE">
        <w:rPr>
          <w:sz w:val="24"/>
          <w:szCs w:val="24"/>
        </w:rPr>
        <w:t>кадастру</w:t>
      </w:r>
      <w:r w:rsidRPr="008E3C9D">
        <w:rPr>
          <w:sz w:val="24"/>
          <w:szCs w:val="24"/>
        </w:rPr>
        <w:t>.</w:t>
      </w:r>
    </w:p>
    <w:p w:rsidR="00004FBE" w:rsidRDefault="007656C3" w:rsidP="00004FBE">
      <w:pPr>
        <w:pStyle w:val="a3"/>
        <w:ind w:firstLine="709"/>
        <w:jc w:val="both"/>
        <w:rPr>
          <w:color w:val="000000" w:themeColor="text1"/>
          <w:spacing w:val="2"/>
          <w:sz w:val="24"/>
          <w:szCs w:val="24"/>
        </w:rPr>
      </w:pPr>
      <w:r w:rsidRPr="008E3C9D">
        <w:rPr>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w:t>
      </w:r>
      <w:r w:rsidRPr="008E3C9D">
        <w:rPr>
          <w:color w:val="000000" w:themeColor="text1"/>
          <w:spacing w:val="2"/>
          <w:sz w:val="24"/>
          <w:szCs w:val="24"/>
        </w:rPr>
        <w:lastRenderedPageBreak/>
        <w:t>запрошенных документов, в том числе в форме электронного документа.</w:t>
      </w:r>
    </w:p>
    <w:p w:rsidR="00004FBE" w:rsidRDefault="007656C3" w:rsidP="00004FBE">
      <w:pPr>
        <w:pStyle w:val="a3"/>
        <w:ind w:firstLine="709"/>
        <w:jc w:val="both"/>
        <w:rPr>
          <w:color w:val="000000" w:themeColor="text1"/>
          <w:spacing w:val="2"/>
          <w:sz w:val="24"/>
          <w:szCs w:val="24"/>
        </w:rPr>
      </w:pPr>
      <w:r w:rsidRPr="008E3C9D">
        <w:rPr>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8E3C9D">
          <w:rPr>
            <w:color w:val="000000" w:themeColor="text1"/>
            <w:spacing w:val="2"/>
            <w:sz w:val="24"/>
            <w:szCs w:val="24"/>
          </w:rPr>
          <w:t>Федерального закона № 210-ФЗ</w:t>
        </w:r>
      </w:hyperlink>
      <w:r w:rsidRPr="008E3C9D">
        <w:rPr>
          <w:color w:val="000000" w:themeColor="text1"/>
          <w:spacing w:val="2"/>
          <w:sz w:val="24"/>
          <w:szCs w:val="24"/>
        </w:rPr>
        <w:t>.</w:t>
      </w:r>
    </w:p>
    <w:p w:rsidR="007656C3" w:rsidRPr="00004FBE" w:rsidRDefault="007656C3" w:rsidP="00004FBE">
      <w:pPr>
        <w:pStyle w:val="a3"/>
        <w:ind w:firstLine="709"/>
        <w:jc w:val="both"/>
        <w:rPr>
          <w:sz w:val="24"/>
          <w:szCs w:val="24"/>
        </w:rPr>
      </w:pPr>
      <w:r w:rsidRPr="008E3C9D">
        <w:rPr>
          <w:color w:val="000000" w:themeColor="text1"/>
          <w:spacing w:val="2"/>
          <w:sz w:val="24"/>
          <w:szCs w:val="24"/>
        </w:rPr>
        <w:t xml:space="preserve">В случае представления заявителем документов, предусмотренных подпунктами </w:t>
      </w:r>
      <w:r w:rsidRPr="008E3C9D">
        <w:rPr>
          <w:spacing w:val="2"/>
          <w:sz w:val="24"/>
          <w:szCs w:val="24"/>
        </w:rPr>
        <w:t>1 и 2 пункта 10.1</w:t>
      </w:r>
      <w:r w:rsidRPr="008E3C9D">
        <w:rPr>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04FBE" w:rsidRDefault="007656C3" w:rsidP="00004FBE">
      <w:pPr>
        <w:suppressAutoHyphens/>
        <w:ind w:firstLine="709"/>
        <w:jc w:val="both"/>
        <w:rPr>
          <w:rFonts w:eastAsia="Times New Roman"/>
          <w:color w:val="000000" w:themeColor="text1"/>
          <w:spacing w:val="2"/>
          <w:sz w:val="24"/>
          <w:szCs w:val="24"/>
        </w:rPr>
      </w:pPr>
      <w:r w:rsidRPr="008E3C9D">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E3C9D">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8E3C9D">
        <w:rPr>
          <w:rFonts w:eastAsia="Times New Roman"/>
          <w:color w:val="000000" w:themeColor="text1"/>
          <w:spacing w:val="2"/>
          <w:sz w:val="24"/>
          <w:szCs w:val="24"/>
        </w:rPr>
        <w:t xml:space="preserve"> и приобщаются к мате</w:t>
      </w:r>
      <w:r w:rsidR="00004FBE">
        <w:rPr>
          <w:rFonts w:eastAsia="Times New Roman"/>
          <w:color w:val="000000" w:themeColor="text1"/>
          <w:spacing w:val="2"/>
          <w:sz w:val="24"/>
          <w:szCs w:val="24"/>
        </w:rPr>
        <w:t xml:space="preserve">риалам личного дела заявителя. </w:t>
      </w:r>
    </w:p>
    <w:p w:rsidR="00004FBE" w:rsidRDefault="007656C3" w:rsidP="00004FBE">
      <w:pPr>
        <w:suppressAutoHyphens/>
        <w:ind w:firstLine="709"/>
        <w:jc w:val="both"/>
        <w:rPr>
          <w:rFonts w:eastAsia="Times New Roman"/>
          <w:color w:val="000000" w:themeColor="text1"/>
          <w:spacing w:val="2"/>
          <w:sz w:val="24"/>
          <w:szCs w:val="24"/>
        </w:rPr>
      </w:pPr>
      <w:r w:rsidRPr="008E3C9D">
        <w:rPr>
          <w:rFonts w:eastAsia="Times New Roman"/>
          <w:color w:val="000000" w:themeColor="text1"/>
          <w:spacing w:val="2"/>
          <w:sz w:val="24"/>
          <w:szCs w:val="24"/>
        </w:rPr>
        <w:t xml:space="preserve">25.2. </w:t>
      </w:r>
      <w:r w:rsidRPr="008E3C9D">
        <w:rPr>
          <w:sz w:val="24"/>
          <w:szCs w:val="24"/>
        </w:rPr>
        <w:t>Критерием принятия решения является необходимость формирования и направления межведомственных запросов.</w:t>
      </w:r>
    </w:p>
    <w:p w:rsidR="00004FBE" w:rsidRDefault="007656C3" w:rsidP="00004FBE">
      <w:pPr>
        <w:suppressAutoHyphens/>
        <w:ind w:firstLine="709"/>
        <w:jc w:val="both"/>
        <w:rPr>
          <w:rFonts w:eastAsia="Times New Roman"/>
          <w:color w:val="000000" w:themeColor="text1"/>
          <w:spacing w:val="2"/>
          <w:sz w:val="24"/>
          <w:szCs w:val="24"/>
        </w:rPr>
      </w:pPr>
      <w:r w:rsidRPr="008E3C9D">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04FBE" w:rsidRDefault="007656C3" w:rsidP="00004FBE">
      <w:pPr>
        <w:suppressAutoHyphens/>
        <w:ind w:firstLine="709"/>
        <w:jc w:val="both"/>
        <w:rPr>
          <w:rFonts w:eastAsia="Times New Roman"/>
          <w:color w:val="000000" w:themeColor="text1"/>
          <w:spacing w:val="2"/>
          <w:sz w:val="24"/>
          <w:szCs w:val="24"/>
        </w:rPr>
      </w:pPr>
      <w:r w:rsidRPr="008E3C9D">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656C3" w:rsidRPr="00004FBE" w:rsidRDefault="007656C3" w:rsidP="00004FBE">
      <w:pPr>
        <w:suppressAutoHyphens/>
        <w:ind w:firstLine="709"/>
        <w:jc w:val="both"/>
        <w:rPr>
          <w:rFonts w:eastAsia="Times New Roman"/>
          <w:color w:val="000000" w:themeColor="text1"/>
          <w:spacing w:val="2"/>
          <w:sz w:val="24"/>
          <w:szCs w:val="24"/>
        </w:rPr>
      </w:pPr>
      <w:r w:rsidRPr="008E3C9D">
        <w:rPr>
          <w:rFonts w:eastAsia="Times New Roman"/>
          <w:spacing w:val="2"/>
          <w:sz w:val="24"/>
          <w:szCs w:val="24"/>
        </w:rPr>
        <w:t>Максимальный срок административной процедуры составляет 7 календарных дней.</w:t>
      </w:r>
    </w:p>
    <w:p w:rsidR="00004FBE" w:rsidRDefault="00004FBE" w:rsidP="00004FBE">
      <w:pPr>
        <w:widowControl w:val="0"/>
        <w:autoSpaceDE w:val="0"/>
        <w:ind w:firstLine="709"/>
        <w:rPr>
          <w:sz w:val="24"/>
          <w:szCs w:val="24"/>
        </w:rPr>
      </w:pPr>
    </w:p>
    <w:p w:rsidR="007656C3" w:rsidRPr="008E3C9D" w:rsidRDefault="007656C3" w:rsidP="00004FBE">
      <w:pPr>
        <w:widowControl w:val="0"/>
        <w:autoSpaceDE w:val="0"/>
        <w:ind w:firstLine="709"/>
        <w:rPr>
          <w:b/>
          <w:bCs/>
          <w:sz w:val="24"/>
          <w:szCs w:val="24"/>
        </w:rPr>
      </w:pPr>
      <w:r w:rsidRPr="008E3C9D">
        <w:rPr>
          <w:b/>
          <w:sz w:val="24"/>
          <w:szCs w:val="24"/>
        </w:rPr>
        <w:t>26. Принятие решения о предоставлении муниципальной услуги</w:t>
      </w:r>
    </w:p>
    <w:p w:rsidR="00004FBE" w:rsidRDefault="00004FBE" w:rsidP="007656C3">
      <w:pPr>
        <w:ind w:firstLineChars="300" w:firstLine="720"/>
        <w:jc w:val="both"/>
        <w:rPr>
          <w:sz w:val="24"/>
          <w:szCs w:val="24"/>
        </w:rPr>
      </w:pPr>
    </w:p>
    <w:p w:rsidR="007656C3" w:rsidRPr="008E3C9D" w:rsidRDefault="007656C3" w:rsidP="007656C3">
      <w:pPr>
        <w:ind w:firstLineChars="300" w:firstLine="720"/>
        <w:jc w:val="both"/>
        <w:rPr>
          <w:sz w:val="24"/>
          <w:szCs w:val="24"/>
        </w:rPr>
      </w:pPr>
      <w:r w:rsidRPr="008E3C9D">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xml:space="preserve">Решение о предоставлении разрешения принимается на основании Плана организации рынков. Специалист Отдела на основании сведений: </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принимает решение о предоставлении (об отказе в предоставлении) муниципальной услуги;</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готовит проект постановления Органа о выдаче (об отказе в выдаче) разрешения (продления/переоформления) на право организации розничного рынка (далее Постановление);</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согласовывает проект Постановления с уполномоченным должностным лицом Органа;</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направляет проект Постановления Главе Органа для подписания;</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направляет подписанное Постановление для регистрации в канцелярии, а также в учетное дело.</w:t>
      </w:r>
    </w:p>
    <w:p w:rsidR="007656C3" w:rsidRPr="008E3C9D" w:rsidRDefault="007656C3" w:rsidP="007656C3">
      <w:pPr>
        <w:autoSpaceDE w:val="0"/>
        <w:autoSpaceDN w:val="0"/>
        <w:adjustRightInd w:val="0"/>
        <w:ind w:firstLineChars="300" w:firstLine="720"/>
        <w:jc w:val="both"/>
        <w:rPr>
          <w:sz w:val="24"/>
          <w:szCs w:val="24"/>
        </w:rPr>
      </w:pPr>
      <w:r w:rsidRPr="008E3C9D">
        <w:rPr>
          <w:sz w:val="24"/>
          <w:szCs w:val="24"/>
        </w:rPr>
        <w:t xml:space="preserve">После подписания и регистрации Постановления, специалист оформляет уведомление о выдаче разрешения (продления/переоформления) на право организации розничного рынка (Приложение № 2 к Административному регламенту) с приложением проекта разрешения (продления/переоформления) на право организации розничного рынка (Приложение № 1 к Административному регламенту) или уведомление об отказе в предоставлении муниципальной услуги (Приложение №3 к Административному регламенту), с указанием причин отказа. После </w:t>
      </w:r>
      <w:r w:rsidRPr="008E3C9D">
        <w:rPr>
          <w:sz w:val="24"/>
          <w:szCs w:val="24"/>
        </w:rPr>
        <w:lastRenderedPageBreak/>
        <w:t>подписания Главой Органа, результат предоставления муниципальной услуги регистрируется в журнале регистрации и учетном деле.</w:t>
      </w:r>
    </w:p>
    <w:p w:rsidR="007656C3" w:rsidRPr="008E3C9D" w:rsidRDefault="007656C3" w:rsidP="007656C3">
      <w:pPr>
        <w:autoSpaceDE w:val="0"/>
        <w:autoSpaceDN w:val="0"/>
        <w:adjustRightInd w:val="0"/>
        <w:ind w:firstLine="709"/>
        <w:jc w:val="both"/>
        <w:rPr>
          <w:sz w:val="24"/>
          <w:szCs w:val="24"/>
        </w:rPr>
      </w:pPr>
      <w:r w:rsidRPr="008E3C9D">
        <w:rPr>
          <w:sz w:val="24"/>
          <w:szCs w:val="24"/>
        </w:rPr>
        <w:t>В разрешении указываются:</w:t>
      </w:r>
    </w:p>
    <w:p w:rsidR="007656C3" w:rsidRPr="008E3C9D" w:rsidRDefault="007656C3" w:rsidP="007656C3">
      <w:pPr>
        <w:autoSpaceDE w:val="0"/>
        <w:autoSpaceDN w:val="0"/>
        <w:adjustRightInd w:val="0"/>
        <w:ind w:firstLine="709"/>
        <w:jc w:val="both"/>
        <w:rPr>
          <w:sz w:val="24"/>
          <w:szCs w:val="24"/>
        </w:rPr>
      </w:pPr>
      <w:r w:rsidRPr="008E3C9D">
        <w:rPr>
          <w:sz w:val="24"/>
          <w:szCs w:val="24"/>
        </w:rPr>
        <w:t>1) наименование Органа, выдавшего разрешение;</w:t>
      </w:r>
    </w:p>
    <w:p w:rsidR="007656C3" w:rsidRPr="008E3C9D" w:rsidRDefault="007656C3" w:rsidP="007656C3">
      <w:pPr>
        <w:autoSpaceDE w:val="0"/>
        <w:autoSpaceDN w:val="0"/>
        <w:adjustRightInd w:val="0"/>
        <w:ind w:firstLine="709"/>
        <w:jc w:val="both"/>
        <w:rPr>
          <w:sz w:val="24"/>
          <w:szCs w:val="24"/>
        </w:rPr>
      </w:pPr>
      <w:r w:rsidRPr="008E3C9D">
        <w:rPr>
          <w:sz w:val="24"/>
          <w:szCs w:val="24"/>
        </w:rPr>
        <w:t>2) полное и (в случае, если имеется) сокращенное наименования, в том числе фирменное наименование, и организационно - 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656C3" w:rsidRPr="008E3C9D" w:rsidRDefault="007656C3" w:rsidP="007656C3">
      <w:pPr>
        <w:autoSpaceDE w:val="0"/>
        <w:autoSpaceDN w:val="0"/>
        <w:adjustRightInd w:val="0"/>
        <w:ind w:firstLine="709"/>
        <w:jc w:val="both"/>
        <w:rPr>
          <w:sz w:val="24"/>
          <w:szCs w:val="24"/>
        </w:rPr>
      </w:pPr>
      <w:r w:rsidRPr="008E3C9D">
        <w:rPr>
          <w:sz w:val="24"/>
          <w:szCs w:val="24"/>
        </w:rPr>
        <w:t>3) тип рынка;</w:t>
      </w:r>
    </w:p>
    <w:p w:rsidR="007656C3" w:rsidRPr="008E3C9D" w:rsidRDefault="007656C3" w:rsidP="007656C3">
      <w:pPr>
        <w:autoSpaceDE w:val="0"/>
        <w:autoSpaceDN w:val="0"/>
        <w:adjustRightInd w:val="0"/>
        <w:ind w:firstLine="709"/>
        <w:jc w:val="both"/>
        <w:rPr>
          <w:sz w:val="24"/>
          <w:szCs w:val="24"/>
        </w:rPr>
      </w:pPr>
      <w:r w:rsidRPr="008E3C9D">
        <w:rPr>
          <w:sz w:val="24"/>
          <w:szCs w:val="24"/>
        </w:rPr>
        <w:t>4) срок действия разрешения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7656C3" w:rsidRPr="008E3C9D" w:rsidRDefault="007656C3" w:rsidP="007656C3">
      <w:pPr>
        <w:autoSpaceDE w:val="0"/>
        <w:autoSpaceDN w:val="0"/>
        <w:adjustRightInd w:val="0"/>
        <w:ind w:firstLine="709"/>
        <w:jc w:val="both"/>
        <w:rPr>
          <w:sz w:val="24"/>
          <w:szCs w:val="24"/>
        </w:rPr>
      </w:pPr>
      <w:r w:rsidRPr="008E3C9D">
        <w:rPr>
          <w:sz w:val="24"/>
          <w:szCs w:val="24"/>
        </w:rPr>
        <w:t>5) идентификационный номер налогоплательщика;</w:t>
      </w:r>
    </w:p>
    <w:p w:rsidR="007656C3" w:rsidRPr="008E3C9D" w:rsidRDefault="007656C3" w:rsidP="007656C3">
      <w:pPr>
        <w:autoSpaceDE w:val="0"/>
        <w:autoSpaceDN w:val="0"/>
        <w:adjustRightInd w:val="0"/>
        <w:ind w:firstLine="709"/>
        <w:jc w:val="both"/>
        <w:rPr>
          <w:sz w:val="24"/>
          <w:szCs w:val="24"/>
        </w:rPr>
      </w:pPr>
      <w:r w:rsidRPr="008E3C9D">
        <w:rPr>
          <w:sz w:val="24"/>
          <w:szCs w:val="24"/>
        </w:rPr>
        <w:t>6) номер разрешения;</w:t>
      </w:r>
    </w:p>
    <w:p w:rsidR="007656C3" w:rsidRPr="008E3C9D" w:rsidRDefault="007656C3" w:rsidP="007656C3">
      <w:pPr>
        <w:autoSpaceDE w:val="0"/>
        <w:autoSpaceDN w:val="0"/>
        <w:adjustRightInd w:val="0"/>
        <w:ind w:firstLine="709"/>
        <w:jc w:val="both"/>
        <w:rPr>
          <w:sz w:val="24"/>
          <w:szCs w:val="24"/>
        </w:rPr>
      </w:pPr>
      <w:r w:rsidRPr="008E3C9D">
        <w:rPr>
          <w:sz w:val="24"/>
          <w:szCs w:val="24"/>
        </w:rPr>
        <w:t>7) дата принятия решения о предоставлении разрешения.</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cs="Mangal"/>
          <w:kern w:val="1"/>
          <w:sz w:val="24"/>
          <w:szCs w:val="24"/>
          <w:lang w:eastAsia="zh-CN" w:bidi="hi-IN"/>
        </w:rPr>
        <w:t>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статьи 6 настоящего Федерального закона.</w:t>
      </w:r>
    </w:p>
    <w:p w:rsidR="00004FBE" w:rsidRDefault="007656C3" w:rsidP="00004FBE">
      <w:pPr>
        <w:autoSpaceDE w:val="0"/>
        <w:autoSpaceDN w:val="0"/>
        <w:adjustRightInd w:val="0"/>
        <w:ind w:firstLineChars="300" w:firstLine="720"/>
        <w:jc w:val="both"/>
        <w:rPr>
          <w:sz w:val="24"/>
          <w:szCs w:val="24"/>
        </w:rPr>
      </w:pPr>
      <w:r w:rsidRPr="008E3C9D">
        <w:rPr>
          <w:sz w:val="24"/>
          <w:szCs w:val="24"/>
        </w:rPr>
        <w:t>26.2. О принятом решении Орган обязан уведомить заявителя в письменной форме в срок не позднее дня, следующего за днем принятия указанного решени</w:t>
      </w:r>
      <w:r w:rsidR="00004FBE">
        <w:rPr>
          <w:sz w:val="24"/>
          <w:szCs w:val="24"/>
        </w:rPr>
        <w:t>я.</w:t>
      </w:r>
    </w:p>
    <w:p w:rsidR="00004FBE" w:rsidRDefault="007656C3" w:rsidP="00004FBE">
      <w:pPr>
        <w:autoSpaceDE w:val="0"/>
        <w:autoSpaceDN w:val="0"/>
        <w:adjustRightInd w:val="0"/>
        <w:ind w:firstLineChars="300" w:firstLine="726"/>
        <w:jc w:val="both"/>
        <w:rPr>
          <w:sz w:val="24"/>
          <w:szCs w:val="24"/>
        </w:rPr>
      </w:pPr>
      <w:r w:rsidRPr="008E3C9D">
        <w:rPr>
          <w:rFonts w:eastAsia="Times New Roman"/>
          <w:color w:val="000000" w:themeColor="text1"/>
          <w:spacing w:val="2"/>
          <w:sz w:val="24"/>
          <w:szCs w:val="24"/>
        </w:rPr>
        <w:t>Нарушение Органом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пункте 13.2. Административного регламента, отказ в предоставлении этого разрешения могут быть обжалованы в порядке, установленном действующим законодательством.</w:t>
      </w:r>
    </w:p>
    <w:p w:rsidR="00004FBE" w:rsidRDefault="007656C3" w:rsidP="00004FBE">
      <w:pPr>
        <w:autoSpaceDE w:val="0"/>
        <w:autoSpaceDN w:val="0"/>
        <w:adjustRightInd w:val="0"/>
        <w:ind w:firstLineChars="300" w:firstLine="726"/>
        <w:jc w:val="both"/>
        <w:rPr>
          <w:sz w:val="24"/>
          <w:szCs w:val="24"/>
        </w:rPr>
      </w:pPr>
      <w:r w:rsidRPr="008E3C9D">
        <w:rPr>
          <w:rFonts w:eastAsia="Times New Roman"/>
          <w:color w:val="000000" w:themeColor="text1"/>
          <w:spacing w:val="2"/>
          <w:sz w:val="24"/>
          <w:szCs w:val="24"/>
        </w:rPr>
        <w:t xml:space="preserve">26.3. </w:t>
      </w:r>
      <w:r w:rsidRPr="008E3C9D">
        <w:rPr>
          <w:sz w:val="24"/>
          <w:szCs w:val="24"/>
        </w:rPr>
        <w:t>Критерием принятия решения является отсутствие оснований для отказа в предоставлении муниципальной услуги.</w:t>
      </w:r>
    </w:p>
    <w:p w:rsidR="007656C3" w:rsidRPr="00004FBE" w:rsidRDefault="007656C3" w:rsidP="00004FBE">
      <w:pPr>
        <w:autoSpaceDE w:val="0"/>
        <w:autoSpaceDN w:val="0"/>
        <w:adjustRightInd w:val="0"/>
        <w:ind w:firstLineChars="300" w:firstLine="726"/>
        <w:jc w:val="both"/>
        <w:rPr>
          <w:sz w:val="24"/>
          <w:szCs w:val="24"/>
        </w:rPr>
      </w:pPr>
      <w:r w:rsidRPr="008E3C9D">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7656C3" w:rsidRPr="008E3C9D" w:rsidRDefault="007656C3" w:rsidP="007656C3">
      <w:pPr>
        <w:autoSpaceDE w:val="0"/>
        <w:autoSpaceDN w:val="0"/>
        <w:adjustRightInd w:val="0"/>
        <w:ind w:firstLine="709"/>
        <w:jc w:val="both"/>
        <w:rPr>
          <w:sz w:val="24"/>
          <w:szCs w:val="24"/>
        </w:rPr>
      </w:pPr>
      <w:r w:rsidRPr="008E3C9D">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 и учетном деле</w:t>
      </w:r>
      <w:r w:rsidRPr="008E3C9D">
        <w:rPr>
          <w:sz w:val="24"/>
          <w:szCs w:val="24"/>
        </w:rPr>
        <w:t xml:space="preserve"> результата предоставления муниципальной услуги.</w:t>
      </w:r>
    </w:p>
    <w:p w:rsidR="007656C3" w:rsidRPr="008E3C9D" w:rsidRDefault="007656C3" w:rsidP="007656C3">
      <w:pPr>
        <w:autoSpaceDE w:val="0"/>
        <w:autoSpaceDN w:val="0"/>
        <w:adjustRightInd w:val="0"/>
        <w:ind w:firstLine="709"/>
        <w:jc w:val="both"/>
        <w:rPr>
          <w:sz w:val="24"/>
          <w:szCs w:val="24"/>
        </w:rPr>
      </w:pPr>
      <w:r w:rsidRPr="008E3C9D">
        <w:rPr>
          <w:sz w:val="24"/>
          <w:szCs w:val="24"/>
        </w:rPr>
        <w:t>Процедура, устанавливаемая настоящим пунктом, осуществляется в течение 18</w:t>
      </w:r>
      <w:r w:rsidRPr="008E3C9D">
        <w:rPr>
          <w:color w:val="FF0000"/>
          <w:sz w:val="24"/>
          <w:szCs w:val="24"/>
        </w:rPr>
        <w:t xml:space="preserve"> </w:t>
      </w:r>
      <w:r w:rsidRPr="008E3C9D">
        <w:rPr>
          <w:sz w:val="24"/>
          <w:szCs w:val="24"/>
        </w:rPr>
        <w:t>календарных дней (3 календарных дня, в случае обращения заявителя для продления/переоформления разрешения) с момента поступления ответов на запросы.</w:t>
      </w:r>
    </w:p>
    <w:p w:rsidR="007656C3" w:rsidRPr="008E3C9D" w:rsidRDefault="007656C3" w:rsidP="007656C3">
      <w:pPr>
        <w:suppressAutoHyphens/>
        <w:autoSpaceDE w:val="0"/>
        <w:autoSpaceDN w:val="0"/>
        <w:adjustRightInd w:val="0"/>
        <w:ind w:firstLine="709"/>
        <w:jc w:val="both"/>
        <w:rPr>
          <w:sz w:val="24"/>
          <w:szCs w:val="24"/>
        </w:rPr>
      </w:pPr>
    </w:p>
    <w:p w:rsidR="007656C3" w:rsidRPr="008E3C9D" w:rsidRDefault="007656C3" w:rsidP="007656C3">
      <w:pPr>
        <w:ind w:firstLine="709"/>
        <w:jc w:val="center"/>
        <w:rPr>
          <w:b/>
          <w:bCs/>
          <w:sz w:val="24"/>
          <w:szCs w:val="24"/>
        </w:rPr>
      </w:pPr>
      <w:r w:rsidRPr="008E3C9D">
        <w:rPr>
          <w:b/>
          <w:sz w:val="24"/>
          <w:szCs w:val="24"/>
        </w:rPr>
        <w:t>27. Выдача (направление) заявителю результата предоставления муниципальной услуги. Внесение информации в Реестр рынков</w:t>
      </w:r>
    </w:p>
    <w:p w:rsidR="00004FBE" w:rsidRDefault="00004FBE" w:rsidP="007656C3">
      <w:pPr>
        <w:ind w:firstLine="709"/>
        <w:jc w:val="both"/>
        <w:rPr>
          <w:sz w:val="24"/>
          <w:szCs w:val="24"/>
        </w:rPr>
      </w:pPr>
    </w:p>
    <w:p w:rsidR="007656C3" w:rsidRPr="008E3C9D" w:rsidRDefault="007656C3" w:rsidP="007656C3">
      <w:pPr>
        <w:ind w:firstLine="709"/>
        <w:jc w:val="both"/>
        <w:rPr>
          <w:bCs/>
          <w:sz w:val="24"/>
          <w:szCs w:val="24"/>
        </w:rPr>
      </w:pPr>
      <w:r w:rsidRPr="008E3C9D">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8E3C9D">
        <w:rPr>
          <w:bCs/>
          <w:sz w:val="24"/>
          <w:szCs w:val="24"/>
        </w:rPr>
        <w:t>.</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656C3" w:rsidRPr="008E3C9D" w:rsidRDefault="007656C3" w:rsidP="007656C3">
      <w:pPr>
        <w:widowControl w:val="0"/>
        <w:autoSpaceDE w:val="0"/>
        <w:autoSpaceDN w:val="0"/>
        <w:adjustRightInd w:val="0"/>
        <w:ind w:firstLine="709"/>
        <w:jc w:val="both"/>
        <w:rPr>
          <w:sz w:val="24"/>
          <w:szCs w:val="24"/>
        </w:rPr>
      </w:pPr>
      <w:r w:rsidRPr="008E3C9D">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7656C3" w:rsidRPr="008E3C9D" w:rsidRDefault="007656C3" w:rsidP="007656C3">
      <w:pPr>
        <w:suppressAutoHyphens/>
        <w:ind w:firstLine="709"/>
        <w:jc w:val="both"/>
        <w:rPr>
          <w:color w:val="00000A"/>
          <w:sz w:val="24"/>
          <w:szCs w:val="24"/>
        </w:rPr>
      </w:pPr>
      <w:r w:rsidRPr="008E3C9D">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656C3" w:rsidRPr="008E3C9D" w:rsidRDefault="007656C3" w:rsidP="007656C3">
      <w:pPr>
        <w:widowControl w:val="0"/>
        <w:autoSpaceDE w:val="0"/>
        <w:autoSpaceDN w:val="0"/>
        <w:adjustRightInd w:val="0"/>
        <w:ind w:firstLine="709"/>
        <w:jc w:val="both"/>
        <w:rPr>
          <w:rFonts w:eastAsia="SimSun" w:cs="Mangal"/>
          <w:color w:val="000000"/>
          <w:kern w:val="1"/>
          <w:sz w:val="24"/>
          <w:szCs w:val="24"/>
          <w:lang w:eastAsia="zh-CN" w:bidi="hi-IN"/>
        </w:rPr>
      </w:pPr>
      <w:r w:rsidRPr="008E3C9D">
        <w:rPr>
          <w:sz w:val="24"/>
          <w:szCs w:val="24"/>
        </w:rPr>
        <w:t xml:space="preserve">27.3. </w:t>
      </w:r>
      <w:r w:rsidRPr="008E3C9D">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56C3" w:rsidRPr="008E3C9D" w:rsidRDefault="007656C3" w:rsidP="007656C3">
      <w:pPr>
        <w:suppressAutoHyphens/>
        <w:ind w:firstLine="709"/>
        <w:jc w:val="both"/>
        <w:rPr>
          <w:rFonts w:eastAsia="SimSun" w:cs="Mangal"/>
          <w:kern w:val="1"/>
          <w:sz w:val="24"/>
          <w:szCs w:val="24"/>
          <w:lang w:eastAsia="zh-CN" w:bidi="hi-IN"/>
        </w:rPr>
      </w:pPr>
      <w:r w:rsidRPr="008E3C9D">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w:t>
      </w:r>
      <w:r w:rsidRPr="008E3C9D">
        <w:rPr>
          <w:rFonts w:eastAsia="SimSun" w:cs="Mangal"/>
          <w:kern w:val="1"/>
          <w:sz w:val="24"/>
          <w:szCs w:val="24"/>
          <w:lang w:eastAsia="zh-CN" w:bidi="hi-IN"/>
        </w:rPr>
        <w:t xml:space="preserve">. </w:t>
      </w:r>
    </w:p>
    <w:p w:rsidR="007656C3" w:rsidRPr="008E3C9D" w:rsidRDefault="007656C3" w:rsidP="007656C3">
      <w:pPr>
        <w:autoSpaceDE w:val="0"/>
        <w:autoSpaceDN w:val="0"/>
        <w:adjustRightInd w:val="0"/>
        <w:ind w:firstLine="709"/>
        <w:jc w:val="both"/>
        <w:rPr>
          <w:sz w:val="24"/>
          <w:szCs w:val="24"/>
        </w:rPr>
      </w:pPr>
      <w:r w:rsidRPr="008E3C9D">
        <w:rPr>
          <w:sz w:val="24"/>
          <w:szCs w:val="24"/>
        </w:rPr>
        <w:t>Дубликат и копии разрешения предоставляются Органом юридическому лицу, получившему разрешение, бесплатно в течение 3 рабочих дней по письменному заявлению юридического лица.</w:t>
      </w:r>
    </w:p>
    <w:p w:rsidR="007656C3" w:rsidRPr="008E3C9D" w:rsidRDefault="007656C3" w:rsidP="007656C3">
      <w:pPr>
        <w:autoSpaceDE w:val="0"/>
        <w:autoSpaceDN w:val="0"/>
        <w:adjustRightInd w:val="0"/>
        <w:ind w:firstLine="709"/>
        <w:jc w:val="both"/>
        <w:rPr>
          <w:sz w:val="24"/>
          <w:szCs w:val="24"/>
        </w:rPr>
      </w:pPr>
      <w:r w:rsidRPr="008E3C9D">
        <w:rPr>
          <w:sz w:val="24"/>
          <w:szCs w:val="24"/>
        </w:rPr>
        <w:t>27.4. Юридическое лицо, получившее разрешение, признается управляющей рынком компанией.</w:t>
      </w:r>
    </w:p>
    <w:p w:rsidR="007656C3" w:rsidRPr="008E3C9D" w:rsidRDefault="007656C3" w:rsidP="007656C3">
      <w:pPr>
        <w:autoSpaceDE w:val="0"/>
        <w:autoSpaceDN w:val="0"/>
        <w:adjustRightInd w:val="0"/>
        <w:ind w:firstLine="709"/>
        <w:jc w:val="both"/>
        <w:rPr>
          <w:sz w:val="24"/>
          <w:szCs w:val="24"/>
        </w:rPr>
      </w:pPr>
      <w:r w:rsidRPr="008E3C9D">
        <w:rPr>
          <w:sz w:val="24"/>
          <w:szCs w:val="24"/>
        </w:rPr>
        <w:t>Орган в срок, не превышающий 15 календарных дней со дня принятия решения о выдаче разрешения, переоформлении, приостановлении, возобновлении, продлении срока его действия и аннулировании направляет в Министерство промышленной политики Республики Крым информацию о выданном разрешении и содержащихся в нем сведениях, состав которых установлен пунктом 27.5. Административного регламента.</w:t>
      </w:r>
    </w:p>
    <w:p w:rsidR="007656C3" w:rsidRPr="008E3C9D" w:rsidRDefault="007656C3" w:rsidP="007656C3">
      <w:pPr>
        <w:autoSpaceDE w:val="0"/>
        <w:autoSpaceDN w:val="0"/>
        <w:adjustRightInd w:val="0"/>
        <w:ind w:firstLine="709"/>
        <w:jc w:val="both"/>
        <w:rPr>
          <w:sz w:val="24"/>
          <w:szCs w:val="24"/>
        </w:rPr>
      </w:pPr>
      <w:r w:rsidRPr="008E3C9D">
        <w:rPr>
          <w:sz w:val="24"/>
          <w:szCs w:val="24"/>
        </w:rPr>
        <w:t>Информация о принятом решении подлежит опубликованию в официальных изданиях Органа, на территории которого предполагается организация розничного рынка, а также на официальных сайтах, Органа и Министерства промышленной политики Республики Крым, расположенных на Портале Правительства Республики Крым, не позднее 15 рабочих дней со дня принятия указанного решения.</w:t>
      </w:r>
    </w:p>
    <w:p w:rsidR="007656C3" w:rsidRPr="008E3C9D" w:rsidRDefault="007656C3" w:rsidP="007656C3">
      <w:pPr>
        <w:autoSpaceDE w:val="0"/>
        <w:autoSpaceDN w:val="0"/>
        <w:adjustRightInd w:val="0"/>
        <w:ind w:firstLine="709"/>
        <w:jc w:val="both"/>
        <w:rPr>
          <w:sz w:val="24"/>
          <w:szCs w:val="24"/>
        </w:rPr>
      </w:pPr>
      <w:r w:rsidRPr="008E3C9D">
        <w:rPr>
          <w:sz w:val="24"/>
          <w:szCs w:val="24"/>
        </w:rPr>
        <w:t>27.5. Информация о выданных Органом разрешениях и содержащиеся в таких разрешениях сведения предоставляются в Министерство промышленной политики Республики Крым. На основании полученной информации Министерство промышленной политики Республики Крым в установленном им порядке формирует и ведет реестр рынков, в котором содержатся следующие сведения:</w:t>
      </w:r>
    </w:p>
    <w:p w:rsidR="007656C3" w:rsidRPr="008E3C9D" w:rsidRDefault="007656C3" w:rsidP="007656C3">
      <w:pPr>
        <w:autoSpaceDE w:val="0"/>
        <w:autoSpaceDN w:val="0"/>
        <w:adjustRightInd w:val="0"/>
        <w:ind w:firstLine="709"/>
        <w:jc w:val="both"/>
        <w:rPr>
          <w:sz w:val="24"/>
          <w:szCs w:val="24"/>
        </w:rPr>
      </w:pPr>
      <w:r w:rsidRPr="008E3C9D">
        <w:rPr>
          <w:sz w:val="24"/>
          <w:szCs w:val="24"/>
        </w:rPr>
        <w:t>1) полное и сокращенное, в случае если имеется, наименование управляющей рынком компании, ИНН;</w:t>
      </w:r>
    </w:p>
    <w:p w:rsidR="007656C3" w:rsidRPr="008E3C9D" w:rsidRDefault="007656C3" w:rsidP="007656C3">
      <w:pPr>
        <w:autoSpaceDE w:val="0"/>
        <w:autoSpaceDN w:val="0"/>
        <w:adjustRightInd w:val="0"/>
        <w:ind w:firstLine="709"/>
        <w:jc w:val="both"/>
        <w:rPr>
          <w:sz w:val="24"/>
          <w:szCs w:val="24"/>
        </w:rPr>
      </w:pPr>
      <w:r w:rsidRPr="008E3C9D">
        <w:rPr>
          <w:sz w:val="24"/>
          <w:szCs w:val="24"/>
        </w:rPr>
        <w:t>2) адрес места регистрации;</w:t>
      </w:r>
    </w:p>
    <w:p w:rsidR="007656C3" w:rsidRPr="008E3C9D" w:rsidRDefault="007656C3" w:rsidP="007656C3">
      <w:pPr>
        <w:autoSpaceDE w:val="0"/>
        <w:autoSpaceDN w:val="0"/>
        <w:adjustRightInd w:val="0"/>
        <w:ind w:firstLine="709"/>
        <w:jc w:val="both"/>
        <w:rPr>
          <w:sz w:val="24"/>
          <w:szCs w:val="24"/>
        </w:rPr>
      </w:pPr>
      <w:r w:rsidRPr="008E3C9D">
        <w:rPr>
          <w:sz w:val="24"/>
          <w:szCs w:val="24"/>
        </w:rPr>
        <w:t>3) адрес места размещения;</w:t>
      </w:r>
    </w:p>
    <w:p w:rsidR="007656C3" w:rsidRPr="008E3C9D" w:rsidRDefault="007656C3" w:rsidP="007656C3">
      <w:pPr>
        <w:autoSpaceDE w:val="0"/>
        <w:autoSpaceDN w:val="0"/>
        <w:adjustRightInd w:val="0"/>
        <w:ind w:firstLine="709"/>
        <w:jc w:val="both"/>
        <w:rPr>
          <w:sz w:val="24"/>
          <w:szCs w:val="24"/>
        </w:rPr>
      </w:pPr>
      <w:r w:rsidRPr="008E3C9D">
        <w:rPr>
          <w:sz w:val="24"/>
          <w:szCs w:val="24"/>
        </w:rPr>
        <w:t>4) ФИО руководителя, телефон, факс, адрес электронной почты;</w:t>
      </w:r>
    </w:p>
    <w:p w:rsidR="007656C3" w:rsidRPr="008E3C9D" w:rsidRDefault="007656C3" w:rsidP="007656C3">
      <w:pPr>
        <w:autoSpaceDE w:val="0"/>
        <w:autoSpaceDN w:val="0"/>
        <w:adjustRightInd w:val="0"/>
        <w:ind w:firstLine="709"/>
        <w:jc w:val="both"/>
        <w:rPr>
          <w:sz w:val="24"/>
          <w:szCs w:val="24"/>
        </w:rPr>
      </w:pPr>
      <w:r w:rsidRPr="008E3C9D">
        <w:rPr>
          <w:sz w:val="24"/>
          <w:szCs w:val="24"/>
        </w:rPr>
        <w:t>5) тип рынка;</w:t>
      </w:r>
    </w:p>
    <w:p w:rsidR="007656C3" w:rsidRPr="008E3C9D" w:rsidRDefault="007656C3" w:rsidP="007656C3">
      <w:pPr>
        <w:autoSpaceDE w:val="0"/>
        <w:autoSpaceDN w:val="0"/>
        <w:adjustRightInd w:val="0"/>
        <w:ind w:firstLine="709"/>
        <w:jc w:val="both"/>
        <w:rPr>
          <w:sz w:val="24"/>
          <w:szCs w:val="24"/>
        </w:rPr>
      </w:pPr>
      <w:r w:rsidRPr="008E3C9D">
        <w:rPr>
          <w:sz w:val="24"/>
          <w:szCs w:val="24"/>
        </w:rPr>
        <w:t>6) наличие лаборатории ветеринарно – санитарной экспертизы;</w:t>
      </w:r>
    </w:p>
    <w:p w:rsidR="007656C3" w:rsidRPr="008E3C9D" w:rsidRDefault="007656C3" w:rsidP="007656C3">
      <w:pPr>
        <w:autoSpaceDE w:val="0"/>
        <w:autoSpaceDN w:val="0"/>
        <w:adjustRightInd w:val="0"/>
        <w:ind w:firstLine="709"/>
        <w:jc w:val="both"/>
        <w:rPr>
          <w:sz w:val="24"/>
          <w:szCs w:val="24"/>
        </w:rPr>
      </w:pPr>
      <w:r w:rsidRPr="008E3C9D">
        <w:rPr>
          <w:sz w:val="24"/>
          <w:szCs w:val="24"/>
        </w:rPr>
        <w:t>7) количество мест на рынке, всего;</w:t>
      </w:r>
    </w:p>
    <w:p w:rsidR="007656C3" w:rsidRPr="008E3C9D" w:rsidRDefault="007656C3" w:rsidP="007656C3">
      <w:pPr>
        <w:autoSpaceDE w:val="0"/>
        <w:autoSpaceDN w:val="0"/>
        <w:adjustRightInd w:val="0"/>
        <w:ind w:firstLine="709"/>
        <w:jc w:val="both"/>
        <w:rPr>
          <w:sz w:val="24"/>
          <w:szCs w:val="24"/>
        </w:rPr>
      </w:pPr>
      <w:r w:rsidRPr="008E3C9D">
        <w:rPr>
          <w:sz w:val="24"/>
          <w:szCs w:val="24"/>
        </w:rPr>
        <w:t>8) количество мест для товаропроизводителей;</w:t>
      </w:r>
    </w:p>
    <w:p w:rsidR="007656C3" w:rsidRPr="008E3C9D" w:rsidRDefault="007656C3" w:rsidP="007656C3">
      <w:pPr>
        <w:autoSpaceDE w:val="0"/>
        <w:autoSpaceDN w:val="0"/>
        <w:adjustRightInd w:val="0"/>
        <w:ind w:firstLine="709"/>
        <w:jc w:val="both"/>
        <w:rPr>
          <w:sz w:val="24"/>
          <w:szCs w:val="24"/>
        </w:rPr>
      </w:pPr>
      <w:r w:rsidRPr="008E3C9D">
        <w:rPr>
          <w:sz w:val="24"/>
          <w:szCs w:val="24"/>
        </w:rPr>
        <w:t>9) свидетельство о праве собственности земельного участка, договор аренды земельного участка;</w:t>
      </w:r>
    </w:p>
    <w:p w:rsidR="007656C3" w:rsidRPr="008E3C9D" w:rsidRDefault="007656C3" w:rsidP="007656C3">
      <w:pPr>
        <w:autoSpaceDE w:val="0"/>
        <w:autoSpaceDN w:val="0"/>
        <w:adjustRightInd w:val="0"/>
        <w:ind w:firstLine="709"/>
        <w:jc w:val="both"/>
        <w:rPr>
          <w:sz w:val="24"/>
          <w:szCs w:val="24"/>
        </w:rPr>
      </w:pPr>
      <w:r w:rsidRPr="008E3C9D">
        <w:rPr>
          <w:sz w:val="24"/>
          <w:szCs w:val="24"/>
        </w:rPr>
        <w:t>10) номер и дата принятия решения о выдаче разрешения, срок действия разрешения;</w:t>
      </w:r>
    </w:p>
    <w:p w:rsidR="007656C3" w:rsidRPr="008E3C9D" w:rsidRDefault="007656C3" w:rsidP="007656C3">
      <w:pPr>
        <w:autoSpaceDE w:val="0"/>
        <w:autoSpaceDN w:val="0"/>
        <w:adjustRightInd w:val="0"/>
        <w:ind w:firstLine="709"/>
        <w:jc w:val="both"/>
        <w:rPr>
          <w:sz w:val="24"/>
          <w:szCs w:val="24"/>
        </w:rPr>
      </w:pPr>
      <w:r w:rsidRPr="008E3C9D">
        <w:rPr>
          <w:sz w:val="24"/>
          <w:szCs w:val="24"/>
        </w:rPr>
        <w:t>11) основание и срок приостановления и возобновления действия разрешения, аннулирования, продления, прекращения действия разрешения на право организации розничного рынка.</w:t>
      </w:r>
    </w:p>
    <w:p w:rsidR="00004FBE" w:rsidRDefault="007656C3" w:rsidP="00004FBE">
      <w:pPr>
        <w:autoSpaceDE w:val="0"/>
        <w:autoSpaceDN w:val="0"/>
        <w:adjustRightInd w:val="0"/>
        <w:ind w:firstLine="709"/>
        <w:jc w:val="both"/>
        <w:rPr>
          <w:sz w:val="24"/>
          <w:szCs w:val="24"/>
        </w:rPr>
      </w:pPr>
      <w:r w:rsidRPr="008E3C9D">
        <w:rPr>
          <w:sz w:val="24"/>
          <w:szCs w:val="24"/>
        </w:rPr>
        <w:t>Сведения, содержащиеся в реестре рынков, размещаются на официальном сайте Министерства промышленной политики Республики Крым, расположенного на Портале</w:t>
      </w:r>
      <w:r w:rsidR="00004FBE">
        <w:rPr>
          <w:sz w:val="24"/>
          <w:szCs w:val="24"/>
        </w:rPr>
        <w:t xml:space="preserve"> Правительства Республики Крым.</w:t>
      </w:r>
    </w:p>
    <w:p w:rsidR="00004FBE" w:rsidRDefault="007656C3" w:rsidP="00004FBE">
      <w:pPr>
        <w:autoSpaceDE w:val="0"/>
        <w:autoSpaceDN w:val="0"/>
        <w:adjustRightInd w:val="0"/>
        <w:ind w:firstLine="709"/>
        <w:jc w:val="both"/>
        <w:rPr>
          <w:sz w:val="24"/>
          <w:szCs w:val="24"/>
        </w:rPr>
      </w:pPr>
      <w:r w:rsidRPr="008E3C9D">
        <w:rPr>
          <w:rFonts w:eastAsia="Times New Roman"/>
          <w:color w:val="000000" w:themeColor="text1"/>
          <w:spacing w:val="2"/>
          <w:sz w:val="24"/>
          <w:szCs w:val="24"/>
        </w:rPr>
        <w:lastRenderedPageBreak/>
        <w:t xml:space="preserve">27.6. </w:t>
      </w:r>
      <w:r w:rsidRPr="008E3C9D">
        <w:rPr>
          <w:sz w:val="24"/>
          <w:szCs w:val="24"/>
        </w:rPr>
        <w:t>Критерием принятия решения является подписанный результат предоставления муниципальной услуги.</w:t>
      </w:r>
    </w:p>
    <w:p w:rsidR="00004FBE" w:rsidRDefault="007656C3" w:rsidP="00004FBE">
      <w:pPr>
        <w:autoSpaceDE w:val="0"/>
        <w:autoSpaceDN w:val="0"/>
        <w:adjustRightInd w:val="0"/>
        <w:ind w:firstLine="709"/>
        <w:jc w:val="both"/>
        <w:rPr>
          <w:sz w:val="24"/>
          <w:szCs w:val="24"/>
        </w:rPr>
      </w:pPr>
      <w:r w:rsidRPr="008E3C9D">
        <w:rPr>
          <w:rFonts w:eastAsia="Times New Roman"/>
          <w:color w:val="000000" w:themeColor="text1"/>
          <w:spacing w:val="2"/>
          <w:sz w:val="24"/>
          <w:szCs w:val="24"/>
        </w:rPr>
        <w:t xml:space="preserve">27.7. Результатом исполнения административной процедуры является </w:t>
      </w:r>
      <w:r w:rsidRPr="008E3C9D">
        <w:rPr>
          <w:sz w:val="24"/>
          <w:szCs w:val="24"/>
        </w:rPr>
        <w:t>выдача результата предоставления муниципальной услуги или направление его заявителю заказным письмом с уведомлением. Вн</w:t>
      </w:r>
      <w:r w:rsidR="00004FBE">
        <w:rPr>
          <w:sz w:val="24"/>
          <w:szCs w:val="24"/>
        </w:rPr>
        <w:t>есение сведений в реестр рынков.</w:t>
      </w:r>
    </w:p>
    <w:p w:rsidR="007656C3" w:rsidRPr="008E3C9D" w:rsidRDefault="007656C3" w:rsidP="00004FBE">
      <w:pPr>
        <w:autoSpaceDE w:val="0"/>
        <w:autoSpaceDN w:val="0"/>
        <w:adjustRightInd w:val="0"/>
        <w:ind w:firstLine="709"/>
        <w:jc w:val="both"/>
        <w:rPr>
          <w:sz w:val="24"/>
          <w:szCs w:val="24"/>
        </w:rPr>
      </w:pPr>
      <w:r w:rsidRPr="008E3C9D">
        <w:rPr>
          <w:rFonts w:eastAsia="Times New Roman"/>
          <w:color w:val="000000" w:themeColor="text1"/>
          <w:spacing w:val="2"/>
          <w:sz w:val="24"/>
          <w:szCs w:val="24"/>
        </w:rPr>
        <w:t xml:space="preserve">27.8. Способом фиксации результата выполнения административной процедуры является </w:t>
      </w:r>
      <w:r w:rsidRPr="008E3C9D">
        <w:rPr>
          <w:bCs/>
          <w:sz w:val="24"/>
          <w:szCs w:val="24"/>
        </w:rPr>
        <w:t>выдача заявителю результата предоставления муниципальной услуги под роспись, в журнале выданных решений.</w:t>
      </w:r>
    </w:p>
    <w:p w:rsidR="007656C3" w:rsidRPr="008E3C9D" w:rsidRDefault="007656C3" w:rsidP="007656C3">
      <w:pPr>
        <w:widowControl w:val="0"/>
        <w:autoSpaceDE w:val="0"/>
        <w:autoSpaceDN w:val="0"/>
        <w:adjustRightInd w:val="0"/>
        <w:ind w:firstLine="709"/>
        <w:jc w:val="both"/>
        <w:rPr>
          <w:sz w:val="24"/>
          <w:szCs w:val="24"/>
        </w:rPr>
      </w:pPr>
    </w:p>
    <w:p w:rsidR="007656C3" w:rsidRPr="008E3C9D" w:rsidRDefault="007656C3" w:rsidP="007656C3">
      <w:pPr>
        <w:autoSpaceDE w:val="0"/>
        <w:autoSpaceDN w:val="0"/>
        <w:adjustRightInd w:val="0"/>
        <w:ind w:firstLine="709"/>
        <w:jc w:val="center"/>
        <w:rPr>
          <w:b/>
          <w:sz w:val="24"/>
          <w:szCs w:val="24"/>
        </w:rPr>
      </w:pPr>
      <w:r w:rsidRPr="008E3C9D">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656C3" w:rsidRPr="008E3C9D" w:rsidRDefault="007656C3" w:rsidP="007656C3">
      <w:pPr>
        <w:autoSpaceDE w:val="0"/>
        <w:autoSpaceDN w:val="0"/>
        <w:adjustRightInd w:val="0"/>
        <w:ind w:firstLine="709"/>
        <w:jc w:val="center"/>
        <w:rPr>
          <w:b/>
          <w:sz w:val="24"/>
          <w:szCs w:val="24"/>
        </w:rPr>
      </w:pPr>
    </w:p>
    <w:p w:rsidR="007656C3" w:rsidRPr="008E3C9D" w:rsidRDefault="007656C3" w:rsidP="007656C3">
      <w:pPr>
        <w:autoSpaceDE w:val="0"/>
        <w:autoSpaceDN w:val="0"/>
        <w:adjustRightInd w:val="0"/>
        <w:ind w:firstLine="709"/>
        <w:jc w:val="center"/>
        <w:rPr>
          <w:rFonts w:eastAsia="SimSun"/>
          <w:b/>
          <w:color w:val="000000"/>
          <w:kern w:val="1"/>
          <w:sz w:val="24"/>
          <w:szCs w:val="24"/>
          <w:lang w:eastAsia="zh-CN" w:bidi="hi-IN"/>
        </w:rPr>
      </w:pPr>
      <w:r w:rsidRPr="008E3C9D">
        <w:rPr>
          <w:rFonts w:eastAsia="SimSun"/>
          <w:b/>
          <w:color w:val="000000"/>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004FBE" w:rsidRDefault="00004FBE" w:rsidP="007656C3">
      <w:pPr>
        <w:autoSpaceDE w:val="0"/>
        <w:autoSpaceDN w:val="0"/>
        <w:adjustRightInd w:val="0"/>
        <w:ind w:firstLine="709"/>
        <w:jc w:val="both"/>
        <w:rPr>
          <w:rFonts w:eastAsia="SimSun"/>
          <w:color w:val="000000"/>
          <w:kern w:val="1"/>
          <w:sz w:val="24"/>
          <w:szCs w:val="24"/>
          <w:lang w:eastAsia="zh-CN" w:bidi="hi-IN"/>
        </w:rPr>
      </w:pPr>
    </w:p>
    <w:p w:rsidR="007656C3" w:rsidRPr="008E3C9D" w:rsidRDefault="007656C3" w:rsidP="007656C3">
      <w:pPr>
        <w:autoSpaceDE w:val="0"/>
        <w:autoSpaceDN w:val="0"/>
        <w:adjustRightInd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На РПГУ обеспечивается:</w:t>
      </w:r>
    </w:p>
    <w:p w:rsidR="007656C3" w:rsidRPr="008E3C9D" w:rsidRDefault="007656C3" w:rsidP="007656C3">
      <w:pPr>
        <w:autoSpaceDE w:val="0"/>
        <w:autoSpaceDN w:val="0"/>
        <w:adjustRightInd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1) доступ заявителей к сведениям о государственных и муниципальных услугах;</w:t>
      </w:r>
    </w:p>
    <w:p w:rsidR="007656C3" w:rsidRPr="008E3C9D" w:rsidRDefault="007656C3" w:rsidP="007656C3">
      <w:pPr>
        <w:autoSpaceDE w:val="0"/>
        <w:autoSpaceDN w:val="0"/>
        <w:adjustRightInd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7656C3" w:rsidRPr="008E3C9D" w:rsidRDefault="007656C3" w:rsidP="007656C3">
      <w:pPr>
        <w:autoSpaceDE w:val="0"/>
        <w:autoSpaceDN w:val="0"/>
        <w:adjustRightInd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7656C3" w:rsidRPr="008E3C9D" w:rsidRDefault="007656C3" w:rsidP="007656C3">
      <w:pPr>
        <w:autoSpaceDE w:val="0"/>
        <w:autoSpaceDN w:val="0"/>
        <w:adjustRightInd w:val="0"/>
        <w:ind w:firstLine="709"/>
        <w:jc w:val="both"/>
        <w:rPr>
          <w:rFonts w:eastAsia="SimSun"/>
          <w:kern w:val="1"/>
          <w:sz w:val="24"/>
          <w:szCs w:val="24"/>
          <w:lang w:eastAsia="zh-CN" w:bidi="hi-IN"/>
        </w:rPr>
      </w:pPr>
      <w:r w:rsidRPr="008E3C9D">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7656C3" w:rsidRPr="008E3C9D" w:rsidRDefault="007656C3" w:rsidP="007656C3">
      <w:pPr>
        <w:autoSpaceDE w:val="0"/>
        <w:autoSpaceDN w:val="0"/>
        <w:adjustRightInd w:val="0"/>
        <w:ind w:firstLine="709"/>
        <w:jc w:val="both"/>
        <w:rPr>
          <w:rFonts w:eastAsia="SimSun"/>
          <w:color w:val="000000"/>
          <w:kern w:val="1"/>
          <w:sz w:val="24"/>
          <w:szCs w:val="24"/>
          <w:lang w:eastAsia="zh-CN" w:bidi="hi-IN"/>
        </w:rPr>
      </w:pPr>
      <w:r w:rsidRPr="008E3C9D">
        <w:rPr>
          <w:rFonts w:eastAsia="SimSun"/>
          <w:kern w:val="1"/>
          <w:sz w:val="24"/>
          <w:szCs w:val="24"/>
          <w:lang w:eastAsia="zh-CN" w:bidi="hi-IN"/>
        </w:rPr>
        <w:t xml:space="preserve">5) возможность </w:t>
      </w:r>
      <w:r w:rsidRPr="008E3C9D">
        <w:rPr>
          <w:rFonts w:eastAsia="SimSun"/>
          <w:color w:val="000000"/>
          <w:kern w:val="1"/>
          <w:sz w:val="24"/>
          <w:szCs w:val="24"/>
          <w:lang w:eastAsia="zh-CN" w:bidi="hi-IN"/>
        </w:rPr>
        <w:t>получения результата предоставления муниципальной услуги в электронной форме.</w:t>
      </w:r>
    </w:p>
    <w:p w:rsidR="007656C3" w:rsidRPr="008E3C9D" w:rsidRDefault="007656C3" w:rsidP="007656C3">
      <w:pPr>
        <w:autoSpaceDE w:val="0"/>
        <w:autoSpaceDN w:val="0"/>
        <w:adjustRightInd w:val="0"/>
        <w:ind w:firstLine="709"/>
        <w:rPr>
          <w:rFonts w:eastAsia="SimSun"/>
          <w:color w:val="000000"/>
          <w:kern w:val="1"/>
          <w:sz w:val="24"/>
          <w:szCs w:val="24"/>
          <w:lang w:eastAsia="zh-CN" w:bidi="hi-IN"/>
        </w:rPr>
      </w:pPr>
    </w:p>
    <w:p w:rsidR="007656C3" w:rsidRPr="008E3C9D" w:rsidRDefault="007656C3" w:rsidP="007656C3">
      <w:pPr>
        <w:autoSpaceDE w:val="0"/>
        <w:autoSpaceDN w:val="0"/>
        <w:adjustRightInd w:val="0"/>
        <w:ind w:firstLine="709"/>
        <w:jc w:val="center"/>
        <w:rPr>
          <w:rFonts w:eastAsia="SimSun"/>
          <w:b/>
          <w:color w:val="000000"/>
          <w:kern w:val="1"/>
          <w:sz w:val="24"/>
          <w:szCs w:val="24"/>
          <w:lang w:eastAsia="zh-CN" w:bidi="hi-IN"/>
        </w:rPr>
      </w:pPr>
      <w:r w:rsidRPr="008E3C9D">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04FBE" w:rsidRDefault="00004FBE" w:rsidP="007656C3">
      <w:pPr>
        <w:autoSpaceDE w:val="0"/>
        <w:autoSpaceDN w:val="0"/>
        <w:adjustRightInd w:val="0"/>
        <w:ind w:firstLine="709"/>
        <w:rPr>
          <w:rFonts w:eastAsia="SimSun"/>
          <w:color w:val="000000"/>
          <w:kern w:val="1"/>
          <w:sz w:val="24"/>
          <w:szCs w:val="24"/>
          <w:lang w:eastAsia="zh-CN" w:bidi="hi-IN"/>
        </w:rPr>
      </w:pPr>
    </w:p>
    <w:p w:rsidR="007656C3" w:rsidRPr="008E3C9D" w:rsidRDefault="007656C3" w:rsidP="007656C3">
      <w:pPr>
        <w:autoSpaceDE w:val="0"/>
        <w:autoSpaceDN w:val="0"/>
        <w:adjustRightInd w:val="0"/>
        <w:ind w:firstLine="709"/>
        <w:rPr>
          <w:rFonts w:eastAsia="SimSun"/>
          <w:color w:val="000000"/>
          <w:kern w:val="1"/>
          <w:sz w:val="24"/>
          <w:szCs w:val="24"/>
          <w:lang w:eastAsia="zh-CN" w:bidi="hi-IN"/>
        </w:rPr>
      </w:pPr>
      <w:r w:rsidRPr="008E3C9D">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7656C3" w:rsidRPr="008E3C9D" w:rsidRDefault="007656C3" w:rsidP="007656C3">
      <w:pPr>
        <w:widowControl w:val="0"/>
        <w:tabs>
          <w:tab w:val="left" w:pos="1253"/>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656C3" w:rsidRPr="008E3C9D" w:rsidRDefault="007656C3" w:rsidP="007656C3">
      <w:pPr>
        <w:widowControl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56C3" w:rsidRPr="008E3C9D" w:rsidRDefault="007656C3" w:rsidP="007656C3">
      <w:pPr>
        <w:widowControl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При формировании запроса заявителю обеспечивается:</w:t>
      </w:r>
    </w:p>
    <w:p w:rsidR="007656C3" w:rsidRPr="008E3C9D" w:rsidRDefault="007656C3" w:rsidP="007656C3">
      <w:pPr>
        <w:widowControl w:val="0"/>
        <w:tabs>
          <w:tab w:val="left" w:pos="1546"/>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7656C3" w:rsidRPr="008E3C9D" w:rsidRDefault="007656C3" w:rsidP="007656C3">
      <w:pPr>
        <w:widowControl w:val="0"/>
        <w:tabs>
          <w:tab w:val="left" w:pos="1546"/>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б) возможность печати на бумажном носителе копии электронной формы запроса;</w:t>
      </w:r>
    </w:p>
    <w:p w:rsidR="007656C3" w:rsidRPr="008E3C9D" w:rsidRDefault="007656C3" w:rsidP="007656C3">
      <w:pPr>
        <w:widowControl w:val="0"/>
        <w:tabs>
          <w:tab w:val="left" w:pos="1546"/>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56C3" w:rsidRPr="008E3C9D" w:rsidRDefault="007656C3" w:rsidP="007656C3">
      <w:pPr>
        <w:widowControl w:val="0"/>
        <w:tabs>
          <w:tab w:val="left" w:pos="1546"/>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7656C3" w:rsidRPr="008E3C9D" w:rsidRDefault="007656C3" w:rsidP="007656C3">
      <w:pPr>
        <w:widowControl w:val="0"/>
        <w:tabs>
          <w:tab w:val="left" w:pos="1546"/>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w:t>
      </w:r>
      <w:r w:rsidRPr="008E3C9D">
        <w:rPr>
          <w:rFonts w:eastAsia="SimSun"/>
          <w:color w:val="000000"/>
          <w:kern w:val="1"/>
          <w:sz w:val="24"/>
          <w:szCs w:val="24"/>
          <w:lang w:eastAsia="zh-CN" w:bidi="hi-IN"/>
        </w:rPr>
        <w:lastRenderedPageBreak/>
        <w:t>не менее 3 месяцев.</w:t>
      </w:r>
    </w:p>
    <w:p w:rsidR="007656C3" w:rsidRPr="008E3C9D" w:rsidRDefault="007656C3" w:rsidP="007656C3">
      <w:pPr>
        <w:widowControl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7656C3" w:rsidRPr="008E3C9D" w:rsidRDefault="007656C3" w:rsidP="007656C3">
      <w:pPr>
        <w:widowControl w:val="0"/>
        <w:tabs>
          <w:tab w:val="left" w:pos="1707"/>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656C3" w:rsidRPr="008E3C9D" w:rsidRDefault="007656C3" w:rsidP="007656C3">
      <w:pPr>
        <w:widowControl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656C3" w:rsidRPr="008E3C9D" w:rsidRDefault="007656C3" w:rsidP="007656C3">
      <w:pPr>
        <w:widowControl w:val="0"/>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7656C3" w:rsidRPr="008E3C9D" w:rsidRDefault="007656C3" w:rsidP="007656C3">
      <w:pPr>
        <w:widowControl w:val="0"/>
        <w:ind w:right="40" w:firstLine="709"/>
        <w:jc w:val="both"/>
        <w:rPr>
          <w:rFonts w:eastAsia="SimSun"/>
          <w:color w:val="000000"/>
          <w:kern w:val="1"/>
          <w:sz w:val="24"/>
          <w:szCs w:val="24"/>
          <w:lang w:eastAsia="zh-CN" w:bidi="hi-IN"/>
        </w:rPr>
      </w:pPr>
    </w:p>
    <w:p w:rsidR="007656C3" w:rsidRPr="008E3C9D" w:rsidRDefault="007656C3" w:rsidP="007656C3">
      <w:pPr>
        <w:widowControl w:val="0"/>
        <w:ind w:right="40" w:firstLine="709"/>
        <w:jc w:val="center"/>
        <w:rPr>
          <w:rFonts w:eastAsia="SimSun"/>
          <w:b/>
          <w:color w:val="000000"/>
          <w:kern w:val="1"/>
          <w:sz w:val="24"/>
          <w:szCs w:val="24"/>
          <w:lang w:eastAsia="zh-CN" w:bidi="hi-IN"/>
        </w:rPr>
      </w:pPr>
      <w:r w:rsidRPr="008E3C9D">
        <w:rPr>
          <w:rFonts w:eastAsia="SimSun"/>
          <w:b/>
          <w:color w:val="000000"/>
          <w:kern w:val="1"/>
          <w:sz w:val="24"/>
          <w:szCs w:val="24"/>
          <w:lang w:eastAsia="zh-CN" w:bidi="hi-IN"/>
        </w:rPr>
        <w:t xml:space="preserve">28.3. Запись на прием в Орган, </w:t>
      </w:r>
      <w:r w:rsidRPr="008E3C9D">
        <w:rPr>
          <w:rFonts w:eastAsia="SimSun"/>
          <w:b/>
          <w:kern w:val="1"/>
          <w:sz w:val="24"/>
          <w:szCs w:val="24"/>
          <w:lang w:eastAsia="zh-CN" w:bidi="hi-IN"/>
        </w:rPr>
        <w:t>многофункциональный центр</w:t>
      </w:r>
      <w:r w:rsidRPr="008E3C9D">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004FBE" w:rsidRDefault="00004FBE" w:rsidP="007656C3">
      <w:pPr>
        <w:widowControl w:val="0"/>
        <w:tabs>
          <w:tab w:val="left" w:pos="1253"/>
        </w:tabs>
        <w:ind w:firstLine="709"/>
        <w:jc w:val="both"/>
        <w:rPr>
          <w:rFonts w:eastAsia="SimSun"/>
          <w:color w:val="000000"/>
          <w:kern w:val="1"/>
          <w:sz w:val="24"/>
          <w:szCs w:val="24"/>
          <w:lang w:eastAsia="zh-CN" w:bidi="hi-IN"/>
        </w:rPr>
      </w:pPr>
    </w:p>
    <w:p w:rsidR="007656C3" w:rsidRPr="008E3C9D" w:rsidRDefault="007656C3" w:rsidP="007656C3">
      <w:pPr>
        <w:widowControl w:val="0"/>
        <w:tabs>
          <w:tab w:val="left" w:pos="1253"/>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656C3" w:rsidRPr="008E3C9D" w:rsidRDefault="007656C3" w:rsidP="007656C3">
      <w:pPr>
        <w:widowControl w:val="0"/>
        <w:ind w:right="-1"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4FBE" w:rsidRDefault="007656C3" w:rsidP="00004FBE">
      <w:pPr>
        <w:widowControl w:val="0"/>
        <w:ind w:right="-1"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 xml:space="preserve">Предварительная запись на прием в многофункциональный центр осуществляется на </w:t>
      </w:r>
      <w:r w:rsidR="00004FBE">
        <w:rPr>
          <w:rFonts w:eastAsia="SimSun"/>
          <w:color w:val="000000"/>
          <w:kern w:val="1"/>
          <w:sz w:val="24"/>
          <w:szCs w:val="24"/>
          <w:lang w:eastAsia="zh-CN" w:bidi="hi-IN"/>
        </w:rPr>
        <w:t>официальном сайте ГБУ РК «МФЦ».</w:t>
      </w:r>
    </w:p>
    <w:p w:rsidR="00004FBE" w:rsidRDefault="00004FBE" w:rsidP="00004FBE">
      <w:pPr>
        <w:widowControl w:val="0"/>
        <w:ind w:right="-1" w:firstLine="709"/>
        <w:jc w:val="both"/>
        <w:rPr>
          <w:rFonts w:eastAsia="SimSun"/>
          <w:color w:val="000000"/>
          <w:kern w:val="1"/>
          <w:sz w:val="24"/>
          <w:szCs w:val="24"/>
          <w:lang w:eastAsia="zh-CN" w:bidi="hi-IN"/>
        </w:rPr>
      </w:pPr>
    </w:p>
    <w:p w:rsidR="007656C3" w:rsidRPr="00004FBE" w:rsidRDefault="007656C3" w:rsidP="00004FBE">
      <w:pPr>
        <w:widowControl w:val="0"/>
        <w:ind w:right="-1" w:firstLine="709"/>
        <w:jc w:val="both"/>
        <w:rPr>
          <w:rFonts w:eastAsia="SimSun"/>
          <w:color w:val="000000"/>
          <w:kern w:val="1"/>
          <w:sz w:val="24"/>
          <w:szCs w:val="24"/>
          <w:lang w:eastAsia="zh-CN" w:bidi="hi-IN"/>
        </w:rPr>
      </w:pPr>
      <w:r w:rsidRPr="008E3C9D">
        <w:rPr>
          <w:rFonts w:eastAsia="SimSun"/>
          <w:b/>
          <w:color w:val="000000"/>
          <w:kern w:val="1"/>
          <w:sz w:val="24"/>
          <w:szCs w:val="24"/>
          <w:lang w:eastAsia="zh-CN" w:bidi="hi-IN"/>
        </w:rPr>
        <w:t>28.4. Получение заявителем сведений о ходе выполнения запроса о предоставлении муниципальной услуги</w:t>
      </w:r>
    </w:p>
    <w:p w:rsidR="00004FBE" w:rsidRDefault="00004FBE" w:rsidP="007656C3">
      <w:pPr>
        <w:widowControl w:val="0"/>
        <w:tabs>
          <w:tab w:val="left" w:pos="1141"/>
        </w:tabs>
        <w:ind w:right="20" w:firstLine="709"/>
        <w:jc w:val="both"/>
        <w:rPr>
          <w:rFonts w:eastAsia="SimSun"/>
          <w:color w:val="000000"/>
          <w:kern w:val="1"/>
          <w:sz w:val="24"/>
          <w:szCs w:val="24"/>
          <w:lang w:eastAsia="zh-CN" w:bidi="hi-IN"/>
        </w:rPr>
      </w:pPr>
    </w:p>
    <w:p w:rsidR="007656C3" w:rsidRPr="008E3C9D" w:rsidRDefault="007656C3" w:rsidP="007656C3">
      <w:pPr>
        <w:widowControl w:val="0"/>
        <w:tabs>
          <w:tab w:val="left" w:pos="1141"/>
        </w:tabs>
        <w:ind w:right="20"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7656C3" w:rsidRPr="008E3C9D" w:rsidRDefault="007656C3" w:rsidP="007656C3">
      <w:pPr>
        <w:widowControl w:val="0"/>
        <w:ind w:right="20"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656C3" w:rsidRPr="008E3C9D" w:rsidRDefault="007656C3" w:rsidP="007656C3">
      <w:pPr>
        <w:widowControl w:val="0"/>
        <w:tabs>
          <w:tab w:val="left" w:pos="1141"/>
        </w:tabs>
        <w:ind w:right="20"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7656C3" w:rsidRPr="008E3C9D" w:rsidRDefault="007656C3" w:rsidP="007656C3">
      <w:pPr>
        <w:widowControl w:val="0"/>
        <w:tabs>
          <w:tab w:val="left" w:pos="1141"/>
        </w:tabs>
        <w:ind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7656C3" w:rsidRPr="008E3C9D" w:rsidRDefault="007656C3" w:rsidP="007656C3">
      <w:pPr>
        <w:widowControl w:val="0"/>
        <w:tabs>
          <w:tab w:val="left" w:pos="1141"/>
        </w:tabs>
        <w:ind w:right="20"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7656C3" w:rsidRPr="008E3C9D" w:rsidRDefault="007656C3" w:rsidP="007656C3">
      <w:pPr>
        <w:widowControl w:val="0"/>
        <w:tabs>
          <w:tab w:val="left" w:pos="1141"/>
        </w:tabs>
        <w:ind w:firstLine="709"/>
        <w:rPr>
          <w:rFonts w:eastAsia="SimSun"/>
          <w:color w:val="000000"/>
          <w:kern w:val="1"/>
          <w:sz w:val="24"/>
          <w:szCs w:val="24"/>
          <w:lang w:eastAsia="zh-CN" w:bidi="hi-IN"/>
        </w:rPr>
      </w:pPr>
      <w:r w:rsidRPr="008E3C9D">
        <w:rPr>
          <w:rFonts w:eastAsia="SimSun"/>
          <w:color w:val="000000"/>
          <w:kern w:val="1"/>
          <w:sz w:val="24"/>
          <w:szCs w:val="24"/>
          <w:lang w:eastAsia="zh-CN" w:bidi="hi-IN"/>
        </w:rPr>
        <w:t>в) уведомление о принятии решения о предоставлении муниципальной услуги;</w:t>
      </w:r>
    </w:p>
    <w:p w:rsidR="007656C3" w:rsidRPr="008E3C9D" w:rsidRDefault="007656C3" w:rsidP="007656C3">
      <w:pPr>
        <w:widowControl w:val="0"/>
        <w:tabs>
          <w:tab w:val="left" w:pos="1141"/>
        </w:tabs>
        <w:ind w:right="20" w:firstLine="709"/>
        <w:rPr>
          <w:rFonts w:eastAsia="SimSun"/>
          <w:color w:val="000000"/>
          <w:kern w:val="1"/>
          <w:sz w:val="24"/>
          <w:szCs w:val="24"/>
          <w:lang w:eastAsia="zh-CN" w:bidi="hi-IN"/>
        </w:rPr>
      </w:pPr>
      <w:r w:rsidRPr="008E3C9D">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7656C3" w:rsidRPr="008E3C9D" w:rsidRDefault="007656C3" w:rsidP="007656C3">
      <w:pPr>
        <w:widowControl w:val="0"/>
        <w:tabs>
          <w:tab w:val="left" w:pos="1141"/>
        </w:tabs>
        <w:ind w:right="20" w:firstLine="709"/>
        <w:rPr>
          <w:rFonts w:eastAsia="SimSun"/>
          <w:color w:val="000000"/>
          <w:kern w:val="1"/>
          <w:sz w:val="24"/>
          <w:szCs w:val="24"/>
          <w:lang w:eastAsia="zh-CN" w:bidi="hi-IN"/>
        </w:rPr>
      </w:pPr>
    </w:p>
    <w:p w:rsidR="007656C3" w:rsidRPr="008E3C9D" w:rsidRDefault="007656C3" w:rsidP="007656C3">
      <w:pPr>
        <w:widowControl w:val="0"/>
        <w:ind w:firstLine="709"/>
        <w:jc w:val="center"/>
        <w:rPr>
          <w:rFonts w:eastAsia="SimSun"/>
          <w:b/>
          <w:color w:val="000000"/>
          <w:kern w:val="1"/>
          <w:sz w:val="24"/>
          <w:szCs w:val="24"/>
          <w:lang w:eastAsia="zh-CN" w:bidi="hi-IN"/>
        </w:rPr>
      </w:pPr>
      <w:r w:rsidRPr="008E3C9D">
        <w:rPr>
          <w:rFonts w:eastAsia="SimSun"/>
          <w:b/>
          <w:color w:val="000000"/>
          <w:kern w:val="1"/>
          <w:sz w:val="24"/>
          <w:szCs w:val="24"/>
          <w:lang w:eastAsia="zh-CN" w:bidi="hi-IN"/>
        </w:rPr>
        <w:t>28.5. Получение заявителем результата предоставления муниципальной услуги</w:t>
      </w:r>
    </w:p>
    <w:p w:rsidR="00004FBE" w:rsidRDefault="00004FBE" w:rsidP="007656C3">
      <w:pPr>
        <w:suppressAutoHyphens/>
        <w:ind w:firstLine="709"/>
        <w:jc w:val="both"/>
        <w:rPr>
          <w:rFonts w:eastAsia="SimSun"/>
          <w:kern w:val="1"/>
          <w:sz w:val="24"/>
          <w:szCs w:val="24"/>
          <w:lang w:eastAsia="zh-CN" w:bidi="hi-IN"/>
        </w:rPr>
      </w:pPr>
    </w:p>
    <w:p w:rsidR="007656C3" w:rsidRPr="008E3C9D" w:rsidRDefault="007656C3" w:rsidP="007656C3">
      <w:pPr>
        <w:suppressAutoHyphens/>
        <w:ind w:firstLine="709"/>
        <w:jc w:val="both"/>
        <w:rPr>
          <w:rFonts w:eastAsia="SimSun" w:cs="Mangal"/>
          <w:color w:val="000000"/>
          <w:kern w:val="1"/>
          <w:sz w:val="24"/>
          <w:szCs w:val="24"/>
          <w:lang w:eastAsia="zh-CN" w:bidi="hi-IN"/>
        </w:rPr>
      </w:pPr>
      <w:r w:rsidRPr="008E3C9D">
        <w:rPr>
          <w:rFonts w:eastAsia="SimSun"/>
          <w:kern w:val="1"/>
          <w:sz w:val="24"/>
          <w:szCs w:val="24"/>
          <w:lang w:eastAsia="zh-CN" w:bidi="hi-IN"/>
        </w:rPr>
        <w:t xml:space="preserve">Экземпляр, заверенный </w:t>
      </w:r>
      <w:r w:rsidRPr="008E3C9D">
        <w:rPr>
          <w:rFonts w:eastAsia="SimSun"/>
          <w:color w:val="000000"/>
          <w:kern w:val="1"/>
          <w:sz w:val="24"/>
          <w:szCs w:val="24"/>
          <w:lang w:eastAsia="zh-CN" w:bidi="hi-IN"/>
        </w:rPr>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56C3" w:rsidRPr="008E3C9D" w:rsidRDefault="007656C3" w:rsidP="007656C3">
      <w:pPr>
        <w:widowControl w:val="0"/>
        <w:tabs>
          <w:tab w:val="left" w:pos="1141"/>
        </w:tabs>
        <w:ind w:right="20" w:firstLine="709"/>
        <w:jc w:val="both"/>
        <w:rPr>
          <w:rFonts w:eastAsia="SimSun"/>
          <w:color w:val="000000"/>
          <w:kern w:val="1"/>
          <w:sz w:val="24"/>
          <w:szCs w:val="24"/>
          <w:lang w:eastAsia="zh-CN" w:bidi="hi-IN"/>
        </w:rPr>
      </w:pPr>
    </w:p>
    <w:p w:rsidR="007656C3" w:rsidRPr="008E3C9D" w:rsidRDefault="007656C3" w:rsidP="007656C3">
      <w:pPr>
        <w:widowControl w:val="0"/>
        <w:tabs>
          <w:tab w:val="left" w:pos="1141"/>
        </w:tabs>
        <w:ind w:right="20" w:firstLine="709"/>
        <w:jc w:val="center"/>
        <w:rPr>
          <w:rFonts w:eastAsia="SimSun"/>
          <w:b/>
          <w:color w:val="000000"/>
          <w:kern w:val="1"/>
          <w:sz w:val="24"/>
          <w:szCs w:val="24"/>
          <w:lang w:eastAsia="zh-CN" w:bidi="hi-IN"/>
        </w:rPr>
      </w:pPr>
      <w:r w:rsidRPr="008E3C9D">
        <w:rPr>
          <w:rFonts w:eastAsia="SimSun"/>
          <w:b/>
          <w:color w:val="000000"/>
          <w:kern w:val="1"/>
          <w:sz w:val="24"/>
          <w:szCs w:val="24"/>
          <w:lang w:eastAsia="zh-CN" w:bidi="hi-IN"/>
        </w:rPr>
        <w:t>28.6. Осуществление оценки качества предоставления муниципальной услуги</w:t>
      </w:r>
    </w:p>
    <w:p w:rsidR="00004FBE" w:rsidRDefault="00004FBE" w:rsidP="007656C3">
      <w:pPr>
        <w:widowControl w:val="0"/>
        <w:tabs>
          <w:tab w:val="left" w:pos="1141"/>
        </w:tabs>
        <w:ind w:right="20" w:firstLine="709"/>
        <w:jc w:val="both"/>
        <w:rPr>
          <w:rFonts w:eastAsia="SimSun"/>
          <w:color w:val="000000"/>
          <w:kern w:val="1"/>
          <w:sz w:val="24"/>
          <w:szCs w:val="24"/>
          <w:lang w:eastAsia="zh-CN" w:bidi="hi-IN"/>
        </w:rPr>
      </w:pPr>
    </w:p>
    <w:p w:rsidR="00004FBE" w:rsidRDefault="007656C3" w:rsidP="00004FBE">
      <w:pPr>
        <w:widowControl w:val="0"/>
        <w:tabs>
          <w:tab w:val="left" w:pos="1141"/>
        </w:tabs>
        <w:ind w:right="20" w:firstLine="709"/>
        <w:jc w:val="both"/>
        <w:rPr>
          <w:rFonts w:eastAsia="SimSun"/>
          <w:color w:val="000000"/>
          <w:kern w:val="1"/>
          <w:sz w:val="24"/>
          <w:szCs w:val="24"/>
          <w:lang w:eastAsia="zh-CN" w:bidi="hi-IN"/>
        </w:rPr>
      </w:pPr>
      <w:r w:rsidRPr="008E3C9D">
        <w:rPr>
          <w:rFonts w:eastAsia="SimSun"/>
          <w:color w:val="000000"/>
          <w:kern w:val="1"/>
          <w:sz w:val="24"/>
          <w:szCs w:val="24"/>
          <w:lang w:eastAsia="zh-CN" w:bidi="hi-IN"/>
        </w:rPr>
        <w:lastRenderedPageBreak/>
        <w:t xml:space="preserve">Заявителям обеспечивается возможность оценить доступность и качество предоставления муниципальной </w:t>
      </w:r>
      <w:r w:rsidR="00004FBE">
        <w:rPr>
          <w:rFonts w:eastAsia="SimSun"/>
          <w:color w:val="000000"/>
          <w:kern w:val="1"/>
          <w:sz w:val="24"/>
          <w:szCs w:val="24"/>
          <w:lang w:eastAsia="zh-CN" w:bidi="hi-IN"/>
        </w:rPr>
        <w:t>услуги посредством ЕПГУ и РПГУ.</w:t>
      </w:r>
    </w:p>
    <w:p w:rsidR="00004FBE" w:rsidRDefault="00004FBE" w:rsidP="00004FBE">
      <w:pPr>
        <w:widowControl w:val="0"/>
        <w:tabs>
          <w:tab w:val="left" w:pos="1141"/>
        </w:tabs>
        <w:ind w:right="20" w:firstLine="709"/>
        <w:jc w:val="both"/>
        <w:rPr>
          <w:rFonts w:eastAsia="SimSun"/>
          <w:color w:val="000000"/>
          <w:kern w:val="1"/>
          <w:sz w:val="24"/>
          <w:szCs w:val="24"/>
          <w:lang w:eastAsia="zh-CN" w:bidi="hi-IN"/>
        </w:rPr>
      </w:pPr>
    </w:p>
    <w:p w:rsidR="007656C3" w:rsidRPr="00004FBE" w:rsidRDefault="007656C3" w:rsidP="00004FBE">
      <w:pPr>
        <w:widowControl w:val="0"/>
        <w:tabs>
          <w:tab w:val="left" w:pos="1141"/>
        </w:tabs>
        <w:ind w:right="20" w:firstLine="709"/>
        <w:jc w:val="both"/>
        <w:rPr>
          <w:rFonts w:eastAsia="SimSun"/>
          <w:color w:val="000000"/>
          <w:kern w:val="1"/>
          <w:sz w:val="24"/>
          <w:szCs w:val="24"/>
          <w:lang w:eastAsia="zh-CN" w:bidi="hi-IN"/>
        </w:rPr>
      </w:pPr>
      <w:r w:rsidRPr="008E3C9D">
        <w:rPr>
          <w:rFonts w:eastAsia="SimSu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04FBE" w:rsidRDefault="00004FBE" w:rsidP="007656C3">
      <w:pPr>
        <w:autoSpaceDE w:val="0"/>
        <w:autoSpaceDN w:val="0"/>
        <w:adjustRightInd w:val="0"/>
        <w:ind w:right="-1" w:firstLine="709"/>
        <w:jc w:val="both"/>
        <w:rPr>
          <w:rFonts w:eastAsia="SimSun"/>
          <w:color w:val="000000"/>
          <w:kern w:val="1"/>
          <w:sz w:val="24"/>
          <w:szCs w:val="24"/>
          <w:lang w:eastAsia="zh-CN" w:bidi="hi-IN"/>
        </w:rPr>
      </w:pPr>
    </w:p>
    <w:p w:rsidR="007656C3" w:rsidRPr="008E3C9D" w:rsidRDefault="007656C3" w:rsidP="007656C3">
      <w:pPr>
        <w:autoSpaceDE w:val="0"/>
        <w:autoSpaceDN w:val="0"/>
        <w:adjustRightInd w:val="0"/>
        <w:ind w:right="-1" w:firstLine="709"/>
        <w:jc w:val="both"/>
        <w:rPr>
          <w:sz w:val="24"/>
          <w:szCs w:val="24"/>
        </w:rPr>
      </w:pPr>
      <w:r w:rsidRPr="008E3C9D">
        <w:rPr>
          <w:rFonts w:eastAsia="SimSu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8E3C9D">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656C3" w:rsidRPr="008E3C9D" w:rsidRDefault="007656C3" w:rsidP="007656C3">
      <w:pPr>
        <w:autoSpaceDE w:val="0"/>
        <w:autoSpaceDN w:val="0"/>
        <w:adjustRightInd w:val="0"/>
        <w:ind w:right="-1" w:firstLine="709"/>
        <w:jc w:val="both"/>
        <w:rPr>
          <w:color w:val="000000"/>
          <w:sz w:val="24"/>
          <w:szCs w:val="24"/>
        </w:rPr>
      </w:pPr>
    </w:p>
    <w:p w:rsidR="007656C3" w:rsidRPr="008E3C9D" w:rsidRDefault="007656C3" w:rsidP="007656C3">
      <w:pPr>
        <w:ind w:firstLine="709"/>
        <w:jc w:val="center"/>
        <w:rPr>
          <w:b/>
          <w:sz w:val="24"/>
          <w:szCs w:val="24"/>
        </w:rPr>
      </w:pPr>
      <w:r w:rsidRPr="008E3C9D">
        <w:rPr>
          <w:b/>
          <w:sz w:val="24"/>
          <w:szCs w:val="24"/>
        </w:rPr>
        <w:t xml:space="preserve">29. Порядок выполнения административных процедур (действий) </w:t>
      </w:r>
      <w:r w:rsidRPr="008E3C9D">
        <w:rPr>
          <w:rFonts w:eastAsia="SimSun"/>
          <w:b/>
          <w:kern w:val="1"/>
          <w:sz w:val="24"/>
          <w:szCs w:val="24"/>
          <w:lang w:eastAsia="zh-CN" w:bidi="hi-IN"/>
        </w:rPr>
        <w:t>многофункциональным центром</w:t>
      </w:r>
    </w:p>
    <w:p w:rsidR="007656C3" w:rsidRPr="008E3C9D" w:rsidRDefault="007656C3" w:rsidP="007656C3">
      <w:pPr>
        <w:ind w:firstLine="709"/>
        <w:jc w:val="center"/>
        <w:rPr>
          <w:b/>
          <w:sz w:val="24"/>
          <w:szCs w:val="24"/>
        </w:rPr>
      </w:pPr>
    </w:p>
    <w:p w:rsidR="007656C3" w:rsidRPr="008E3C9D" w:rsidRDefault="007656C3" w:rsidP="007656C3">
      <w:pPr>
        <w:ind w:firstLine="709"/>
        <w:jc w:val="center"/>
        <w:rPr>
          <w:b/>
          <w:sz w:val="24"/>
          <w:szCs w:val="24"/>
        </w:rPr>
      </w:pPr>
      <w:r w:rsidRPr="008E3C9D">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4FBE" w:rsidRDefault="00004FBE" w:rsidP="007656C3">
      <w:pPr>
        <w:ind w:firstLine="709"/>
        <w:rPr>
          <w:sz w:val="24"/>
          <w:szCs w:val="24"/>
        </w:rPr>
      </w:pPr>
    </w:p>
    <w:p w:rsidR="007656C3" w:rsidRPr="008E3C9D" w:rsidRDefault="007656C3" w:rsidP="007656C3">
      <w:pPr>
        <w:ind w:firstLine="709"/>
        <w:rPr>
          <w:sz w:val="24"/>
          <w:szCs w:val="24"/>
        </w:rPr>
      </w:pPr>
      <w:r w:rsidRPr="008E3C9D">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656C3" w:rsidRPr="008E3C9D" w:rsidRDefault="007656C3" w:rsidP="00004FBE">
      <w:pPr>
        <w:ind w:firstLine="709"/>
        <w:rPr>
          <w:sz w:val="24"/>
          <w:szCs w:val="24"/>
        </w:rPr>
      </w:pPr>
      <w:r w:rsidRPr="008E3C9D">
        <w:rPr>
          <w:sz w:val="24"/>
          <w:szCs w:val="24"/>
        </w:rPr>
        <w:t>- о сроках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 о необходимых документах для получения муниципальной услуги (по видам справок);</w:t>
      </w:r>
    </w:p>
    <w:p w:rsidR="007656C3" w:rsidRPr="008E3C9D" w:rsidRDefault="007656C3" w:rsidP="007656C3">
      <w:pPr>
        <w:ind w:firstLine="709"/>
        <w:jc w:val="both"/>
        <w:rPr>
          <w:sz w:val="24"/>
          <w:szCs w:val="24"/>
        </w:rPr>
      </w:pPr>
      <w:r w:rsidRPr="008E3C9D">
        <w:rPr>
          <w:sz w:val="24"/>
          <w:szCs w:val="24"/>
        </w:rPr>
        <w:t>- о возможном отказе в предоставлении муниципальной услуги, в случае:</w:t>
      </w:r>
    </w:p>
    <w:p w:rsidR="007656C3" w:rsidRPr="008E3C9D" w:rsidRDefault="007656C3" w:rsidP="007656C3">
      <w:pPr>
        <w:ind w:firstLine="709"/>
        <w:jc w:val="both"/>
        <w:rPr>
          <w:sz w:val="24"/>
          <w:szCs w:val="24"/>
        </w:rPr>
      </w:pPr>
      <w:r w:rsidRPr="008E3C9D">
        <w:rPr>
          <w:sz w:val="24"/>
          <w:szCs w:val="24"/>
        </w:rPr>
        <w:t>1) отсутствия документов, необходимых для предоставления муниципальной услуги;</w:t>
      </w:r>
    </w:p>
    <w:p w:rsidR="007656C3" w:rsidRPr="008E3C9D" w:rsidRDefault="007656C3" w:rsidP="007656C3">
      <w:pPr>
        <w:ind w:firstLine="709"/>
        <w:jc w:val="both"/>
        <w:rPr>
          <w:sz w:val="24"/>
          <w:szCs w:val="24"/>
        </w:rPr>
      </w:pPr>
      <w:r w:rsidRPr="008E3C9D">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7656C3" w:rsidRPr="008E3C9D" w:rsidRDefault="007656C3" w:rsidP="007656C3">
      <w:pPr>
        <w:ind w:firstLine="709"/>
        <w:jc w:val="both"/>
        <w:rPr>
          <w:sz w:val="24"/>
          <w:szCs w:val="24"/>
        </w:rPr>
      </w:pPr>
      <w:r w:rsidRPr="008E3C9D">
        <w:rPr>
          <w:sz w:val="24"/>
          <w:szCs w:val="24"/>
        </w:rPr>
        <w:t>3)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Республики Крым планом, предусматривающим организацию розничных рынков на территории Республики Крым;</w:t>
      </w:r>
    </w:p>
    <w:p w:rsidR="007656C3" w:rsidRPr="008E3C9D" w:rsidRDefault="007656C3" w:rsidP="007656C3">
      <w:pPr>
        <w:ind w:firstLine="709"/>
        <w:jc w:val="both"/>
        <w:rPr>
          <w:sz w:val="24"/>
          <w:szCs w:val="24"/>
        </w:rPr>
      </w:pPr>
      <w:r w:rsidRPr="008E3C9D">
        <w:rPr>
          <w:sz w:val="24"/>
          <w:szCs w:val="24"/>
        </w:rPr>
        <w:t>4)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656C3" w:rsidRPr="008E3C9D" w:rsidRDefault="007656C3" w:rsidP="007656C3">
      <w:pPr>
        <w:ind w:firstLine="709"/>
        <w:jc w:val="both"/>
        <w:rPr>
          <w:sz w:val="24"/>
          <w:szCs w:val="24"/>
        </w:rPr>
      </w:pPr>
      <w:r w:rsidRPr="008E3C9D">
        <w:rPr>
          <w:sz w:val="24"/>
          <w:szCs w:val="24"/>
        </w:rPr>
        <w:t>5)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7656C3" w:rsidRPr="008E3C9D" w:rsidRDefault="007656C3" w:rsidP="007656C3">
      <w:pPr>
        <w:ind w:firstLine="709"/>
        <w:jc w:val="both"/>
        <w:rPr>
          <w:sz w:val="24"/>
          <w:szCs w:val="24"/>
        </w:rPr>
      </w:pPr>
      <w:r w:rsidRPr="008E3C9D">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656C3" w:rsidRPr="008E3C9D" w:rsidRDefault="007656C3" w:rsidP="007656C3">
      <w:pPr>
        <w:ind w:firstLine="709"/>
        <w:jc w:val="both"/>
        <w:rPr>
          <w:sz w:val="24"/>
          <w:szCs w:val="24"/>
        </w:rPr>
      </w:pPr>
    </w:p>
    <w:p w:rsidR="007656C3" w:rsidRPr="008E3C9D" w:rsidRDefault="007656C3" w:rsidP="007656C3">
      <w:pPr>
        <w:ind w:firstLine="709"/>
        <w:jc w:val="center"/>
        <w:rPr>
          <w:b/>
          <w:sz w:val="24"/>
          <w:szCs w:val="24"/>
        </w:rPr>
      </w:pPr>
      <w:r w:rsidRPr="008E3C9D">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04FBE" w:rsidRDefault="00004FBE" w:rsidP="007656C3">
      <w:pPr>
        <w:ind w:firstLine="709"/>
        <w:jc w:val="both"/>
        <w:rPr>
          <w:sz w:val="24"/>
          <w:szCs w:val="24"/>
        </w:rPr>
      </w:pPr>
    </w:p>
    <w:p w:rsidR="007656C3" w:rsidRPr="008E3C9D" w:rsidRDefault="007656C3" w:rsidP="007656C3">
      <w:pPr>
        <w:ind w:firstLine="709"/>
        <w:jc w:val="both"/>
        <w:rPr>
          <w:sz w:val="24"/>
          <w:szCs w:val="24"/>
        </w:rPr>
      </w:pPr>
      <w:r w:rsidRPr="008E3C9D">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8E3C9D">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656C3" w:rsidRPr="008E3C9D" w:rsidRDefault="007656C3" w:rsidP="007656C3">
      <w:pPr>
        <w:ind w:firstLine="709"/>
        <w:jc w:val="both"/>
        <w:rPr>
          <w:sz w:val="24"/>
          <w:szCs w:val="24"/>
        </w:rPr>
      </w:pPr>
      <w:r w:rsidRPr="008E3C9D">
        <w:rPr>
          <w:sz w:val="24"/>
          <w:szCs w:val="24"/>
        </w:rPr>
        <w:t>Прием документов, полученных почтовым отправлением, либо в электронной форме не допускается.</w:t>
      </w:r>
    </w:p>
    <w:p w:rsidR="007656C3" w:rsidRPr="008E3C9D" w:rsidRDefault="007656C3" w:rsidP="007656C3">
      <w:pPr>
        <w:ind w:firstLine="709"/>
        <w:jc w:val="both"/>
        <w:rPr>
          <w:sz w:val="24"/>
          <w:szCs w:val="24"/>
        </w:rPr>
      </w:pPr>
      <w:r w:rsidRPr="008E3C9D">
        <w:rPr>
          <w:sz w:val="24"/>
          <w:szCs w:val="24"/>
        </w:rPr>
        <w:t>При обращении в многофункциональный центр заявитель предоставляет следующие документы:</w:t>
      </w:r>
    </w:p>
    <w:p w:rsidR="007656C3" w:rsidRPr="008E3C9D" w:rsidRDefault="007656C3" w:rsidP="007656C3">
      <w:pPr>
        <w:ind w:firstLine="709"/>
        <w:jc w:val="both"/>
        <w:rPr>
          <w:sz w:val="24"/>
          <w:szCs w:val="24"/>
        </w:rPr>
      </w:pPr>
      <w:r w:rsidRPr="008E3C9D">
        <w:rPr>
          <w:sz w:val="24"/>
          <w:szCs w:val="24"/>
        </w:rPr>
        <w:t>- заявление о предоставлении муниципальной услуги;</w:t>
      </w:r>
    </w:p>
    <w:p w:rsidR="007656C3" w:rsidRPr="008E3C9D" w:rsidRDefault="007656C3" w:rsidP="007656C3">
      <w:pPr>
        <w:ind w:firstLine="709"/>
        <w:jc w:val="both"/>
        <w:rPr>
          <w:sz w:val="24"/>
          <w:szCs w:val="24"/>
        </w:rPr>
      </w:pPr>
      <w:r w:rsidRPr="008E3C9D">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7656C3" w:rsidRPr="008E3C9D" w:rsidRDefault="007656C3" w:rsidP="007656C3">
      <w:pPr>
        <w:ind w:firstLine="709"/>
        <w:jc w:val="both"/>
        <w:rPr>
          <w:sz w:val="24"/>
          <w:szCs w:val="24"/>
        </w:rPr>
      </w:pPr>
      <w:r w:rsidRPr="008E3C9D">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656C3" w:rsidRPr="008E3C9D" w:rsidRDefault="007656C3" w:rsidP="007656C3">
      <w:pPr>
        <w:ind w:firstLine="709"/>
        <w:jc w:val="both"/>
        <w:rPr>
          <w:sz w:val="24"/>
          <w:szCs w:val="24"/>
        </w:rPr>
      </w:pPr>
      <w:r w:rsidRPr="008E3C9D">
        <w:rPr>
          <w:sz w:val="24"/>
          <w:szCs w:val="24"/>
        </w:rPr>
        <w:t>- решение (приказ) о назначении или об избрании физического лица на должность (в случае обращения юридического лица);</w:t>
      </w:r>
    </w:p>
    <w:p w:rsidR="007656C3" w:rsidRPr="008E3C9D" w:rsidRDefault="007656C3" w:rsidP="007656C3">
      <w:pPr>
        <w:ind w:firstLine="709"/>
        <w:jc w:val="both"/>
        <w:rPr>
          <w:sz w:val="24"/>
          <w:szCs w:val="24"/>
        </w:rPr>
      </w:pPr>
      <w:r w:rsidRPr="008E3C9D">
        <w:rPr>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7656C3" w:rsidRPr="008E3C9D" w:rsidRDefault="007656C3" w:rsidP="007656C3">
      <w:pPr>
        <w:ind w:firstLine="709"/>
        <w:jc w:val="both"/>
        <w:rPr>
          <w:sz w:val="24"/>
          <w:szCs w:val="24"/>
        </w:rPr>
      </w:pPr>
      <w:r w:rsidRPr="008E3C9D">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7656C3" w:rsidRPr="008E3C9D" w:rsidRDefault="007656C3" w:rsidP="007656C3">
      <w:pPr>
        <w:ind w:firstLine="709"/>
        <w:jc w:val="both"/>
        <w:rPr>
          <w:sz w:val="24"/>
          <w:szCs w:val="24"/>
        </w:rPr>
      </w:pPr>
      <w:r w:rsidRPr="008E3C9D">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656C3" w:rsidRPr="008E3C9D" w:rsidRDefault="007656C3" w:rsidP="007656C3">
      <w:pPr>
        <w:ind w:firstLine="709"/>
        <w:jc w:val="both"/>
        <w:rPr>
          <w:sz w:val="24"/>
          <w:szCs w:val="24"/>
        </w:rPr>
      </w:pPr>
      <w:r w:rsidRPr="008E3C9D">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7656C3" w:rsidRPr="008E3C9D" w:rsidRDefault="007656C3" w:rsidP="007656C3">
      <w:pPr>
        <w:ind w:firstLine="709"/>
        <w:jc w:val="both"/>
        <w:rPr>
          <w:sz w:val="24"/>
          <w:szCs w:val="24"/>
        </w:rPr>
      </w:pPr>
      <w:r w:rsidRPr="008E3C9D">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E3C9D">
        <w:rPr>
          <w:rFonts w:eastAsia="SimSun" w:cs="Mangal"/>
          <w:color w:val="000000" w:themeColor="text1"/>
          <w:kern w:val="1"/>
          <w:sz w:val="24"/>
          <w:szCs w:val="24"/>
          <w:lang w:eastAsia="zh-CN" w:bidi="hi-IN"/>
        </w:rPr>
        <w:t>многофункционального центра</w:t>
      </w:r>
      <w:r w:rsidRPr="008E3C9D">
        <w:rPr>
          <w:sz w:val="24"/>
          <w:szCs w:val="24"/>
        </w:rPr>
        <w:t>, заполняет заявление в электронном виде.</w:t>
      </w:r>
    </w:p>
    <w:p w:rsidR="007656C3" w:rsidRPr="008E3C9D" w:rsidRDefault="007656C3" w:rsidP="007656C3">
      <w:pPr>
        <w:ind w:firstLine="709"/>
        <w:jc w:val="both"/>
        <w:rPr>
          <w:sz w:val="24"/>
          <w:szCs w:val="24"/>
        </w:rPr>
      </w:pPr>
      <w:r w:rsidRPr="008E3C9D">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656C3" w:rsidRPr="008E3C9D" w:rsidRDefault="007656C3" w:rsidP="007656C3">
      <w:pPr>
        <w:ind w:firstLine="709"/>
        <w:jc w:val="both"/>
        <w:rPr>
          <w:sz w:val="24"/>
          <w:szCs w:val="24"/>
        </w:rPr>
      </w:pPr>
      <w:r w:rsidRPr="008E3C9D">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656C3" w:rsidRPr="008E3C9D" w:rsidRDefault="007656C3" w:rsidP="007656C3">
      <w:pPr>
        <w:ind w:firstLine="709"/>
        <w:jc w:val="both"/>
        <w:rPr>
          <w:sz w:val="24"/>
          <w:szCs w:val="24"/>
        </w:rPr>
      </w:pPr>
      <w:r w:rsidRPr="008E3C9D">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656C3" w:rsidRPr="008E3C9D" w:rsidRDefault="007656C3" w:rsidP="007656C3">
      <w:pPr>
        <w:ind w:firstLine="709"/>
        <w:jc w:val="both"/>
        <w:rPr>
          <w:sz w:val="24"/>
          <w:szCs w:val="24"/>
        </w:rPr>
      </w:pPr>
      <w:r w:rsidRPr="008E3C9D">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656C3" w:rsidRPr="008E3C9D" w:rsidRDefault="007656C3" w:rsidP="007656C3">
      <w:pPr>
        <w:ind w:firstLine="709"/>
        <w:jc w:val="both"/>
        <w:rPr>
          <w:sz w:val="24"/>
          <w:szCs w:val="24"/>
        </w:rPr>
      </w:pPr>
      <w:r w:rsidRPr="008E3C9D">
        <w:rPr>
          <w:sz w:val="24"/>
          <w:szCs w:val="24"/>
        </w:rPr>
        <w:t>Сообщает заявителю о дате получения результата муниципальной услуги, которая составляет 30 календарных дней (15 календарных дней, в случае обращения Заявителя с целью продления/переоформления разрешения на право организации розничного рынка) с даты поступления заявления и документов в Орган.</w:t>
      </w:r>
    </w:p>
    <w:p w:rsidR="007656C3" w:rsidRPr="008E3C9D" w:rsidRDefault="007656C3" w:rsidP="007656C3">
      <w:pPr>
        <w:ind w:firstLine="709"/>
        <w:jc w:val="both"/>
        <w:rPr>
          <w:sz w:val="24"/>
          <w:szCs w:val="24"/>
        </w:rPr>
      </w:pPr>
      <w:r w:rsidRPr="008E3C9D">
        <w:rPr>
          <w:sz w:val="24"/>
          <w:szCs w:val="24"/>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656C3" w:rsidRPr="008E3C9D" w:rsidRDefault="007656C3" w:rsidP="007656C3">
      <w:pPr>
        <w:ind w:firstLine="709"/>
        <w:jc w:val="both"/>
        <w:rPr>
          <w:sz w:val="24"/>
          <w:szCs w:val="24"/>
        </w:rPr>
      </w:pPr>
      <w:r w:rsidRPr="008E3C9D">
        <w:rPr>
          <w:sz w:val="24"/>
          <w:szCs w:val="24"/>
        </w:rPr>
        <w:t xml:space="preserve">Прием документов от экспедитора </w:t>
      </w:r>
      <w:r w:rsidRPr="008E3C9D">
        <w:rPr>
          <w:rFonts w:eastAsia="SimSun" w:cs="Mangal"/>
          <w:color w:val="000000" w:themeColor="text1"/>
          <w:kern w:val="1"/>
          <w:sz w:val="24"/>
          <w:szCs w:val="24"/>
          <w:lang w:eastAsia="zh-CN" w:bidi="hi-IN"/>
        </w:rPr>
        <w:t>многофункционального центра</w:t>
      </w:r>
      <w:r w:rsidRPr="008E3C9D">
        <w:rPr>
          <w:sz w:val="24"/>
          <w:szCs w:val="24"/>
        </w:rPr>
        <w:t xml:space="preserve"> или иного уполномоченного лица многофункционального центра, осуществляется сотрудниками Органа вне очереди.</w:t>
      </w:r>
    </w:p>
    <w:p w:rsidR="007656C3" w:rsidRPr="008E3C9D" w:rsidRDefault="007656C3" w:rsidP="007656C3">
      <w:pPr>
        <w:ind w:firstLine="709"/>
        <w:jc w:val="both"/>
        <w:rPr>
          <w:sz w:val="24"/>
          <w:szCs w:val="24"/>
        </w:rPr>
      </w:pPr>
      <w:r w:rsidRPr="008E3C9D">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8E3C9D">
        <w:rPr>
          <w:rFonts w:eastAsia="SimSun" w:cs="Mangal"/>
          <w:color w:val="000000" w:themeColor="text1"/>
          <w:kern w:val="1"/>
          <w:sz w:val="24"/>
          <w:szCs w:val="24"/>
          <w:lang w:eastAsia="zh-CN" w:bidi="hi-IN"/>
        </w:rPr>
        <w:t>многофункционального центра</w:t>
      </w:r>
      <w:r w:rsidRPr="008E3C9D">
        <w:rPr>
          <w:sz w:val="24"/>
          <w:szCs w:val="24"/>
        </w:rPr>
        <w:t xml:space="preserve"> или иного уполномоченного лица многофункционального центра.</w:t>
      </w:r>
    </w:p>
    <w:p w:rsidR="007656C3" w:rsidRPr="008E3C9D" w:rsidRDefault="007656C3" w:rsidP="007656C3">
      <w:pPr>
        <w:ind w:firstLine="709"/>
        <w:jc w:val="both"/>
        <w:rPr>
          <w:sz w:val="24"/>
          <w:szCs w:val="24"/>
        </w:rPr>
      </w:pPr>
      <w:r w:rsidRPr="008E3C9D">
        <w:rPr>
          <w:sz w:val="24"/>
          <w:szCs w:val="24"/>
        </w:rPr>
        <w:t xml:space="preserve">В случае отсутствия документов, указанных в расписке, ответственное лицо Органа, в присутствии экспедитора </w:t>
      </w:r>
      <w:r w:rsidRPr="008E3C9D">
        <w:rPr>
          <w:rFonts w:eastAsia="SimSun" w:cs="Mangal"/>
          <w:color w:val="000000" w:themeColor="text1"/>
          <w:kern w:val="1"/>
          <w:sz w:val="24"/>
          <w:szCs w:val="24"/>
          <w:lang w:eastAsia="zh-CN" w:bidi="hi-IN"/>
        </w:rPr>
        <w:t>многофункционального центра</w:t>
      </w:r>
      <w:r w:rsidRPr="008E3C9D">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7656C3" w:rsidRPr="008E3C9D" w:rsidRDefault="007656C3" w:rsidP="007656C3">
      <w:pPr>
        <w:ind w:firstLine="709"/>
        <w:jc w:val="both"/>
        <w:rPr>
          <w:sz w:val="24"/>
          <w:szCs w:val="24"/>
        </w:rPr>
      </w:pPr>
      <w:r w:rsidRPr="008E3C9D">
        <w:rPr>
          <w:sz w:val="24"/>
          <w:szCs w:val="24"/>
        </w:rPr>
        <w:t xml:space="preserve">Один экземпляр сопроводительного реестра передаваемых комплектов документов остается </w:t>
      </w:r>
      <w:r w:rsidRPr="008E3C9D">
        <w:rPr>
          <w:rFonts w:eastAsia="SimSun" w:cs="Mangal"/>
          <w:color w:val="000000" w:themeColor="text1"/>
          <w:kern w:val="1"/>
          <w:sz w:val="24"/>
          <w:szCs w:val="24"/>
          <w:lang w:eastAsia="zh-CN" w:bidi="hi-IN"/>
        </w:rPr>
        <w:t>многофункциональным центром</w:t>
      </w:r>
      <w:r w:rsidRPr="008E3C9D">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656C3" w:rsidRPr="008E3C9D" w:rsidRDefault="007656C3" w:rsidP="007656C3">
      <w:pPr>
        <w:ind w:firstLine="709"/>
        <w:jc w:val="both"/>
        <w:rPr>
          <w:sz w:val="24"/>
          <w:szCs w:val="24"/>
        </w:rPr>
      </w:pPr>
      <w:r w:rsidRPr="008E3C9D">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656C3" w:rsidRPr="008E3C9D" w:rsidRDefault="007656C3" w:rsidP="007656C3">
      <w:pPr>
        <w:ind w:firstLine="709"/>
        <w:jc w:val="both"/>
        <w:rPr>
          <w:sz w:val="24"/>
          <w:szCs w:val="24"/>
        </w:rPr>
      </w:pPr>
    </w:p>
    <w:p w:rsidR="007656C3" w:rsidRPr="008E3C9D" w:rsidRDefault="007656C3" w:rsidP="007656C3">
      <w:pPr>
        <w:ind w:firstLine="709"/>
        <w:jc w:val="center"/>
        <w:rPr>
          <w:b/>
          <w:sz w:val="24"/>
          <w:szCs w:val="24"/>
        </w:rPr>
      </w:pPr>
      <w:r w:rsidRPr="008E3C9D">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04FBE" w:rsidRDefault="00004FBE" w:rsidP="007656C3">
      <w:pPr>
        <w:ind w:firstLine="709"/>
        <w:jc w:val="both"/>
        <w:rPr>
          <w:sz w:val="24"/>
          <w:szCs w:val="24"/>
        </w:rPr>
      </w:pPr>
    </w:p>
    <w:p w:rsidR="007656C3" w:rsidRPr="008E3C9D" w:rsidRDefault="007656C3" w:rsidP="007656C3">
      <w:pPr>
        <w:ind w:firstLine="709"/>
        <w:jc w:val="both"/>
        <w:rPr>
          <w:sz w:val="24"/>
          <w:szCs w:val="24"/>
        </w:rPr>
      </w:pPr>
      <w:r w:rsidRPr="008E3C9D">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7656C3" w:rsidRPr="008E3C9D" w:rsidRDefault="007656C3" w:rsidP="007656C3">
      <w:pPr>
        <w:ind w:firstLine="709"/>
        <w:jc w:val="both"/>
        <w:rPr>
          <w:sz w:val="24"/>
          <w:szCs w:val="24"/>
        </w:rPr>
      </w:pPr>
      <w:r w:rsidRPr="008E3C9D">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656C3" w:rsidRPr="008E3C9D" w:rsidRDefault="007656C3" w:rsidP="007656C3">
      <w:pPr>
        <w:ind w:firstLine="709"/>
        <w:jc w:val="both"/>
        <w:rPr>
          <w:sz w:val="24"/>
          <w:szCs w:val="24"/>
        </w:rPr>
      </w:pPr>
      <w:r w:rsidRPr="008E3C9D">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656C3" w:rsidRPr="008E3C9D" w:rsidRDefault="007656C3" w:rsidP="007656C3">
      <w:pPr>
        <w:ind w:firstLine="709"/>
        <w:jc w:val="both"/>
        <w:rPr>
          <w:sz w:val="24"/>
          <w:szCs w:val="24"/>
        </w:rPr>
      </w:pPr>
      <w:r w:rsidRPr="008E3C9D">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656C3" w:rsidRPr="008E3C9D" w:rsidRDefault="007656C3" w:rsidP="007656C3">
      <w:pPr>
        <w:ind w:firstLine="709"/>
        <w:jc w:val="both"/>
        <w:rPr>
          <w:sz w:val="24"/>
          <w:szCs w:val="24"/>
        </w:rPr>
      </w:pPr>
      <w:r w:rsidRPr="008E3C9D">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656C3" w:rsidRPr="008E3C9D" w:rsidRDefault="007656C3" w:rsidP="007656C3">
      <w:pPr>
        <w:ind w:firstLine="709"/>
        <w:jc w:val="both"/>
        <w:rPr>
          <w:sz w:val="24"/>
          <w:szCs w:val="24"/>
        </w:rPr>
      </w:pPr>
      <w:r w:rsidRPr="008E3C9D">
        <w:rPr>
          <w:sz w:val="24"/>
          <w:szCs w:val="24"/>
        </w:rPr>
        <w:t>- Устанавливает личность заявителя или представителя заявителя, в том числе проверяет документ, удостоверяющий личность;</w:t>
      </w:r>
    </w:p>
    <w:p w:rsidR="007656C3" w:rsidRPr="008E3C9D" w:rsidRDefault="007656C3" w:rsidP="007656C3">
      <w:pPr>
        <w:ind w:firstLine="709"/>
        <w:jc w:val="both"/>
        <w:rPr>
          <w:sz w:val="24"/>
          <w:szCs w:val="24"/>
        </w:rPr>
      </w:pPr>
      <w:r w:rsidRPr="008E3C9D">
        <w:rPr>
          <w:sz w:val="24"/>
          <w:szCs w:val="24"/>
        </w:rPr>
        <w:lastRenderedPageBreak/>
        <w:t>- Проверяет полномочия представителя заявителя действовать от имени заявителя при получении документов;</w:t>
      </w:r>
    </w:p>
    <w:p w:rsidR="007656C3" w:rsidRPr="008E3C9D" w:rsidRDefault="007656C3" w:rsidP="007656C3">
      <w:pPr>
        <w:ind w:firstLine="709"/>
        <w:jc w:val="both"/>
        <w:rPr>
          <w:sz w:val="24"/>
          <w:szCs w:val="24"/>
        </w:rPr>
      </w:pPr>
      <w:r w:rsidRPr="008E3C9D">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7656C3" w:rsidRPr="008E3C9D" w:rsidRDefault="007656C3" w:rsidP="007656C3">
      <w:pPr>
        <w:ind w:firstLine="709"/>
        <w:jc w:val="both"/>
        <w:rPr>
          <w:sz w:val="24"/>
          <w:szCs w:val="24"/>
        </w:rPr>
      </w:pPr>
      <w:r w:rsidRPr="008E3C9D">
        <w:rPr>
          <w:sz w:val="24"/>
          <w:szCs w:val="24"/>
        </w:rPr>
        <w:t>- Выдает документы заявителю или представителю заявителя;</w:t>
      </w:r>
    </w:p>
    <w:p w:rsidR="007656C3" w:rsidRPr="008E3C9D" w:rsidRDefault="007656C3" w:rsidP="007656C3">
      <w:pPr>
        <w:ind w:firstLine="709"/>
        <w:jc w:val="both"/>
        <w:rPr>
          <w:sz w:val="24"/>
          <w:szCs w:val="24"/>
        </w:rPr>
      </w:pPr>
      <w:r w:rsidRPr="008E3C9D">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656C3" w:rsidRPr="008E3C9D" w:rsidRDefault="007656C3" w:rsidP="007656C3">
      <w:pPr>
        <w:ind w:firstLine="709"/>
        <w:jc w:val="both"/>
        <w:rPr>
          <w:sz w:val="24"/>
          <w:szCs w:val="24"/>
        </w:rPr>
      </w:pPr>
      <w:r w:rsidRPr="008E3C9D">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656C3" w:rsidRPr="008E3C9D" w:rsidRDefault="007656C3" w:rsidP="007656C3">
      <w:pPr>
        <w:ind w:firstLine="709"/>
        <w:jc w:val="both"/>
        <w:rPr>
          <w:sz w:val="24"/>
          <w:szCs w:val="24"/>
        </w:rPr>
      </w:pPr>
    </w:p>
    <w:p w:rsidR="007656C3" w:rsidRPr="008E3C9D" w:rsidRDefault="007656C3" w:rsidP="007656C3">
      <w:pPr>
        <w:ind w:firstLine="709"/>
        <w:jc w:val="center"/>
        <w:rPr>
          <w:b/>
          <w:sz w:val="24"/>
          <w:szCs w:val="24"/>
        </w:rPr>
      </w:pPr>
      <w:r w:rsidRPr="008E3C9D">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656C3" w:rsidRPr="008E3C9D" w:rsidRDefault="007656C3" w:rsidP="007656C3">
      <w:pPr>
        <w:ind w:firstLine="709"/>
        <w:jc w:val="both"/>
        <w:rPr>
          <w:sz w:val="24"/>
          <w:szCs w:val="24"/>
        </w:rPr>
      </w:pPr>
      <w:r w:rsidRPr="008E3C9D">
        <w:rPr>
          <w:sz w:val="24"/>
          <w:szCs w:val="24"/>
        </w:rPr>
        <w:t>Прием документов, полученных в электронной форме не допускается.</w:t>
      </w:r>
    </w:p>
    <w:p w:rsidR="007656C3" w:rsidRPr="008E3C9D" w:rsidRDefault="007656C3" w:rsidP="007656C3">
      <w:pPr>
        <w:ind w:firstLine="709"/>
        <w:jc w:val="both"/>
        <w:rPr>
          <w:sz w:val="24"/>
          <w:szCs w:val="24"/>
        </w:rPr>
      </w:pPr>
    </w:p>
    <w:p w:rsidR="007656C3" w:rsidRPr="008E3C9D" w:rsidRDefault="007656C3" w:rsidP="007656C3">
      <w:pPr>
        <w:ind w:firstLine="709"/>
        <w:jc w:val="center"/>
        <w:rPr>
          <w:b/>
          <w:sz w:val="24"/>
          <w:szCs w:val="24"/>
        </w:rPr>
      </w:pPr>
      <w:r w:rsidRPr="008E3C9D">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04FBE" w:rsidRDefault="00004FBE" w:rsidP="007656C3">
      <w:pPr>
        <w:ind w:firstLine="709"/>
        <w:jc w:val="both"/>
        <w:rPr>
          <w:sz w:val="24"/>
          <w:szCs w:val="24"/>
        </w:rPr>
      </w:pPr>
    </w:p>
    <w:p w:rsidR="007656C3" w:rsidRPr="008E3C9D" w:rsidRDefault="007656C3" w:rsidP="007656C3">
      <w:pPr>
        <w:ind w:firstLine="709"/>
        <w:jc w:val="both"/>
        <w:rPr>
          <w:sz w:val="24"/>
          <w:szCs w:val="24"/>
        </w:rPr>
      </w:pPr>
      <w:r w:rsidRPr="008E3C9D">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56C3" w:rsidRPr="008E3C9D" w:rsidRDefault="007656C3" w:rsidP="007656C3">
      <w:pPr>
        <w:ind w:firstLine="709"/>
        <w:jc w:val="both"/>
        <w:rPr>
          <w:sz w:val="24"/>
          <w:szCs w:val="24"/>
        </w:rPr>
      </w:pPr>
      <w:r w:rsidRPr="008E3C9D">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656C3" w:rsidRPr="008E3C9D" w:rsidRDefault="007656C3" w:rsidP="007656C3">
      <w:pPr>
        <w:ind w:firstLine="709"/>
        <w:jc w:val="both"/>
        <w:rPr>
          <w:sz w:val="24"/>
          <w:szCs w:val="24"/>
        </w:rPr>
      </w:pPr>
      <w:r w:rsidRPr="008E3C9D">
        <w:rPr>
          <w:sz w:val="24"/>
          <w:szCs w:val="24"/>
        </w:rPr>
        <w:t>3.3. Критерием принятия решения по административной процедуре является наличие или отсутствие таких опечаток и (или) ошибок.</w:t>
      </w:r>
    </w:p>
    <w:p w:rsidR="007656C3" w:rsidRPr="008E3C9D" w:rsidRDefault="007656C3" w:rsidP="007656C3">
      <w:pPr>
        <w:ind w:firstLine="709"/>
        <w:jc w:val="both"/>
        <w:rPr>
          <w:sz w:val="24"/>
          <w:szCs w:val="24"/>
        </w:rPr>
      </w:pPr>
      <w:r w:rsidRPr="008E3C9D">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656C3" w:rsidRPr="008E3C9D" w:rsidRDefault="007656C3" w:rsidP="007656C3">
      <w:pPr>
        <w:ind w:firstLine="709"/>
        <w:jc w:val="both"/>
        <w:rPr>
          <w:sz w:val="24"/>
          <w:szCs w:val="24"/>
        </w:rPr>
      </w:pPr>
      <w:r w:rsidRPr="008E3C9D">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56C3" w:rsidRPr="008E3C9D" w:rsidRDefault="007656C3" w:rsidP="007656C3">
      <w:pPr>
        <w:ind w:firstLine="709"/>
        <w:jc w:val="both"/>
        <w:rPr>
          <w:sz w:val="24"/>
          <w:szCs w:val="24"/>
        </w:rPr>
      </w:pPr>
      <w:r w:rsidRPr="008E3C9D">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04FBE" w:rsidRDefault="007656C3" w:rsidP="00004FBE">
      <w:pPr>
        <w:ind w:firstLine="709"/>
        <w:jc w:val="both"/>
        <w:rPr>
          <w:sz w:val="24"/>
          <w:szCs w:val="24"/>
        </w:rPr>
      </w:pPr>
      <w:r w:rsidRPr="008E3C9D">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w:t>
      </w:r>
      <w:r w:rsidR="00004FBE">
        <w:rPr>
          <w:sz w:val="24"/>
          <w:szCs w:val="24"/>
        </w:rPr>
        <w:t>я не взимается.</w:t>
      </w:r>
    </w:p>
    <w:p w:rsidR="00004FBE" w:rsidRDefault="00004FBE" w:rsidP="00004FBE">
      <w:pPr>
        <w:ind w:firstLine="709"/>
        <w:jc w:val="both"/>
        <w:rPr>
          <w:sz w:val="24"/>
          <w:szCs w:val="24"/>
        </w:rPr>
      </w:pPr>
    </w:p>
    <w:p w:rsidR="007656C3" w:rsidRPr="00004FBE" w:rsidRDefault="007656C3" w:rsidP="00004FBE">
      <w:pPr>
        <w:ind w:firstLine="709"/>
        <w:jc w:val="both"/>
        <w:rPr>
          <w:sz w:val="24"/>
          <w:szCs w:val="24"/>
        </w:rPr>
      </w:pPr>
      <w:r w:rsidRPr="008E3C9D">
        <w:rPr>
          <w:rFonts w:eastAsia="Times New Roman"/>
          <w:b/>
          <w:sz w:val="24"/>
          <w:szCs w:val="24"/>
          <w:lang w:val="en-US" w:eastAsia="ar-SA"/>
        </w:rPr>
        <w:t>IV</w:t>
      </w:r>
      <w:r w:rsidRPr="008E3C9D">
        <w:rPr>
          <w:rFonts w:eastAsia="Times New Roman"/>
          <w:b/>
          <w:sz w:val="24"/>
          <w:szCs w:val="24"/>
          <w:lang w:eastAsia="ar-SA"/>
        </w:rPr>
        <w:t>. Формы контроля за исполнением административного регламента</w:t>
      </w:r>
    </w:p>
    <w:p w:rsidR="007656C3" w:rsidRPr="008E3C9D" w:rsidRDefault="007656C3"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center"/>
        <w:rPr>
          <w:rFonts w:eastAsia="Times New Roman"/>
          <w:b/>
          <w:sz w:val="24"/>
          <w:szCs w:val="24"/>
        </w:rPr>
      </w:pPr>
      <w:r w:rsidRPr="008E3C9D">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FBE" w:rsidRDefault="00004FBE" w:rsidP="007656C3">
      <w:pPr>
        <w:suppressAutoHyphens/>
        <w:autoSpaceDE w:val="0"/>
        <w:autoSpaceDN w:val="0"/>
        <w:adjustRightInd w:val="0"/>
        <w:ind w:firstLine="709"/>
        <w:jc w:val="both"/>
        <w:rPr>
          <w:rFonts w:eastAsia="Times New Roman"/>
          <w:sz w:val="24"/>
          <w:szCs w:val="24"/>
        </w:rPr>
      </w:pPr>
    </w:p>
    <w:p w:rsidR="007656C3" w:rsidRDefault="00004FBE" w:rsidP="007656C3">
      <w:pPr>
        <w:suppressAutoHyphens/>
        <w:autoSpaceDE w:val="0"/>
        <w:autoSpaceDN w:val="0"/>
        <w:adjustRightInd w:val="0"/>
        <w:ind w:firstLine="709"/>
        <w:jc w:val="both"/>
        <w:rPr>
          <w:rFonts w:eastAsia="Times New Roman"/>
          <w:sz w:val="24"/>
          <w:szCs w:val="24"/>
        </w:rPr>
      </w:pPr>
      <w:r w:rsidRPr="00004FB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r w:rsidR="003D2938">
        <w:rPr>
          <w:rFonts w:eastAsia="Times New Roman"/>
          <w:sz w:val="24"/>
          <w:szCs w:val="24"/>
        </w:rPr>
        <w:t>Дрофинского</w:t>
      </w:r>
      <w:r w:rsidRPr="00004FBE">
        <w:rPr>
          <w:rFonts w:eastAsia="Times New Roman"/>
          <w:sz w:val="24"/>
          <w:szCs w:val="24"/>
        </w:rPr>
        <w:t xml:space="preserve"> сельско</w:t>
      </w:r>
      <w:r w:rsidR="003D2938">
        <w:rPr>
          <w:rFonts w:eastAsia="Times New Roman"/>
          <w:sz w:val="24"/>
          <w:szCs w:val="24"/>
        </w:rPr>
        <w:t>го совета-главой администрации Дрофинского</w:t>
      </w:r>
      <w:r w:rsidRPr="00004FBE">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04FBE" w:rsidRPr="008E3C9D" w:rsidRDefault="00004FBE"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center"/>
        <w:rPr>
          <w:rFonts w:eastAsia="Times New Roman"/>
          <w:b/>
          <w:sz w:val="24"/>
          <w:szCs w:val="24"/>
        </w:rPr>
      </w:pPr>
      <w:r w:rsidRPr="008E3C9D">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56C3" w:rsidRPr="008E3C9D" w:rsidRDefault="007656C3" w:rsidP="007656C3">
      <w:pPr>
        <w:suppressAutoHyphens/>
        <w:autoSpaceDE w:val="0"/>
        <w:autoSpaceDN w:val="0"/>
        <w:adjustRightInd w:val="0"/>
        <w:ind w:firstLine="709"/>
        <w:jc w:val="both"/>
        <w:rPr>
          <w:rFonts w:eastAsia="Times New Roman"/>
          <w:sz w:val="24"/>
          <w:szCs w:val="24"/>
        </w:rPr>
      </w:pPr>
      <w:r w:rsidRPr="008E3C9D">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656C3" w:rsidRPr="008E3C9D" w:rsidRDefault="007656C3" w:rsidP="007656C3">
      <w:pPr>
        <w:suppressAutoHyphens/>
        <w:autoSpaceDE w:val="0"/>
        <w:autoSpaceDN w:val="0"/>
        <w:adjustRightInd w:val="0"/>
        <w:ind w:firstLine="709"/>
        <w:jc w:val="both"/>
        <w:rPr>
          <w:rFonts w:eastAsia="Times New Roman"/>
          <w:sz w:val="24"/>
          <w:szCs w:val="24"/>
        </w:rPr>
      </w:pPr>
      <w:r w:rsidRPr="008E3C9D">
        <w:rPr>
          <w:rFonts w:eastAsia="Times New Roman"/>
          <w:sz w:val="24"/>
          <w:szCs w:val="24"/>
        </w:rPr>
        <w:t>Срок проведения таких проверок не должен превышать 20 календарных дней.</w:t>
      </w:r>
    </w:p>
    <w:p w:rsidR="007656C3" w:rsidRPr="008E3C9D" w:rsidRDefault="007656C3"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center"/>
        <w:rPr>
          <w:rFonts w:eastAsia="Times New Roman"/>
          <w:b/>
          <w:sz w:val="24"/>
          <w:szCs w:val="24"/>
        </w:rPr>
      </w:pPr>
      <w:r w:rsidRPr="008E3C9D">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04FBE" w:rsidRDefault="00004FBE"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both"/>
        <w:rPr>
          <w:rFonts w:eastAsia="Times New Roman"/>
          <w:sz w:val="24"/>
          <w:szCs w:val="24"/>
        </w:rPr>
      </w:pPr>
      <w:r w:rsidRPr="008E3C9D">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656C3" w:rsidRPr="008E3C9D" w:rsidRDefault="007656C3" w:rsidP="007656C3">
      <w:pPr>
        <w:suppressAutoHyphens/>
        <w:autoSpaceDE w:val="0"/>
        <w:autoSpaceDN w:val="0"/>
        <w:adjustRightInd w:val="0"/>
        <w:ind w:firstLine="709"/>
        <w:jc w:val="both"/>
        <w:rPr>
          <w:rFonts w:eastAsia="Times New Roman"/>
          <w:sz w:val="24"/>
          <w:szCs w:val="24"/>
        </w:rPr>
      </w:pPr>
      <w:r w:rsidRPr="008E3C9D">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656C3" w:rsidRPr="008E3C9D" w:rsidRDefault="007656C3" w:rsidP="007656C3">
      <w:pPr>
        <w:shd w:val="clear" w:color="auto" w:fill="FFFFFF"/>
        <w:ind w:firstLine="709"/>
        <w:jc w:val="both"/>
        <w:textAlignment w:val="baseline"/>
        <w:rPr>
          <w:rFonts w:eastAsia="Times New Roman"/>
          <w:sz w:val="24"/>
          <w:szCs w:val="24"/>
        </w:rPr>
      </w:pPr>
      <w:r w:rsidRPr="008E3C9D">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656C3" w:rsidRPr="008E3C9D" w:rsidRDefault="007656C3"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center"/>
        <w:rPr>
          <w:rFonts w:eastAsia="Times New Roman"/>
          <w:b/>
          <w:sz w:val="24"/>
          <w:szCs w:val="24"/>
        </w:rPr>
      </w:pPr>
      <w:r w:rsidRPr="008E3C9D">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FBE" w:rsidRDefault="00004FBE" w:rsidP="007656C3">
      <w:pPr>
        <w:suppressAutoHyphens/>
        <w:autoSpaceDE w:val="0"/>
        <w:autoSpaceDN w:val="0"/>
        <w:adjustRightInd w:val="0"/>
        <w:ind w:firstLine="709"/>
        <w:jc w:val="both"/>
        <w:rPr>
          <w:rFonts w:eastAsia="Times New Roman"/>
          <w:sz w:val="24"/>
          <w:szCs w:val="24"/>
        </w:rPr>
      </w:pPr>
    </w:p>
    <w:p w:rsidR="007656C3" w:rsidRPr="008E3C9D" w:rsidRDefault="007656C3" w:rsidP="007656C3">
      <w:pPr>
        <w:suppressAutoHyphens/>
        <w:autoSpaceDE w:val="0"/>
        <w:autoSpaceDN w:val="0"/>
        <w:adjustRightInd w:val="0"/>
        <w:ind w:firstLine="709"/>
        <w:jc w:val="both"/>
        <w:rPr>
          <w:rFonts w:eastAsia="Times New Roman"/>
          <w:sz w:val="24"/>
          <w:szCs w:val="24"/>
        </w:rPr>
      </w:pPr>
      <w:r w:rsidRPr="008E3C9D">
        <w:rPr>
          <w:rFonts w:eastAsia="Times New Roman"/>
          <w:sz w:val="24"/>
          <w:szCs w:val="24"/>
        </w:rPr>
        <w:lastRenderedPageBreak/>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656C3" w:rsidRPr="008E3C9D" w:rsidRDefault="007656C3" w:rsidP="007656C3">
      <w:pPr>
        <w:ind w:firstLine="709"/>
        <w:rPr>
          <w:rFonts w:eastAsia="Times New Roman"/>
          <w:sz w:val="24"/>
          <w:szCs w:val="24"/>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val="en-US" w:eastAsia="en-US"/>
        </w:rPr>
        <w:t>V</w:t>
      </w:r>
      <w:r w:rsidRPr="008E3C9D">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656C3" w:rsidRPr="008E3C9D" w:rsidRDefault="007656C3" w:rsidP="007656C3">
      <w:pPr>
        <w:suppressAutoHyphens/>
        <w:ind w:firstLine="709"/>
        <w:jc w:val="both"/>
        <w:rPr>
          <w:rFonts w:eastAsia="Times New Roman"/>
          <w:b/>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35. Информация для заявителя о его праве подать жалобу</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8E3C9D">
        <w:rPr>
          <w:sz w:val="24"/>
          <w:szCs w:val="24"/>
        </w:rPr>
        <w:t>многофункционального центра</w:t>
      </w:r>
      <w:r w:rsidRPr="008E3C9D">
        <w:rPr>
          <w:rFonts w:eastAsia="Times New Roman"/>
          <w:sz w:val="24"/>
          <w:szCs w:val="24"/>
          <w:lang w:eastAsia="en-US"/>
        </w:rPr>
        <w:t xml:space="preserve">, работника </w:t>
      </w:r>
      <w:r w:rsidRPr="008E3C9D">
        <w:rPr>
          <w:sz w:val="24"/>
          <w:szCs w:val="24"/>
        </w:rPr>
        <w:t>многофункционального центра</w:t>
      </w:r>
      <w:r w:rsidRPr="008E3C9D">
        <w:rPr>
          <w:rFonts w:eastAsia="Times New Roman"/>
          <w:sz w:val="24"/>
          <w:szCs w:val="24"/>
          <w:lang w:eastAsia="en-US"/>
        </w:rPr>
        <w:t xml:space="preserve"> в досудебном (внесудебном) порядке.</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656C3" w:rsidRPr="008E3C9D" w:rsidRDefault="007656C3" w:rsidP="007656C3">
      <w:pPr>
        <w:suppressAutoHyphens/>
        <w:ind w:firstLine="709"/>
        <w:jc w:val="both"/>
        <w:rPr>
          <w:rFonts w:eastAsia="Times New Roman"/>
          <w:b/>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36. Предмет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8E3C9D">
        <w:rPr>
          <w:rFonts w:eastAsia="Times New Roman"/>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56C3" w:rsidRPr="008E3C9D" w:rsidRDefault="007656C3" w:rsidP="007656C3">
      <w:pPr>
        <w:suppressAutoHyphens/>
        <w:ind w:firstLine="709"/>
        <w:jc w:val="both"/>
        <w:rPr>
          <w:rFonts w:eastAsia="Times New Roman"/>
          <w:b/>
          <w:sz w:val="24"/>
          <w:szCs w:val="24"/>
          <w:lang w:eastAsia="en-US"/>
        </w:rPr>
      </w:pPr>
    </w:p>
    <w:p w:rsidR="00004FBE" w:rsidRDefault="007656C3" w:rsidP="00853C71">
      <w:pPr>
        <w:suppressAutoHyphens/>
        <w:ind w:firstLine="709"/>
        <w:jc w:val="center"/>
        <w:rPr>
          <w:rFonts w:eastAsia="Times New Roman"/>
          <w:b/>
          <w:sz w:val="24"/>
          <w:szCs w:val="24"/>
          <w:lang w:eastAsia="en-US"/>
        </w:rPr>
      </w:pPr>
      <w:r w:rsidRPr="008E3C9D">
        <w:rPr>
          <w:rFonts w:eastAsia="Times New Roman"/>
          <w:b/>
          <w:sz w:val="24"/>
          <w:szCs w:val="24"/>
          <w:lang w:eastAsia="en-US"/>
        </w:rPr>
        <w:t>37. Органы государственной власти, организации должностные лица, которым може</w:t>
      </w:r>
      <w:r w:rsidR="00853C71">
        <w:rPr>
          <w:rFonts w:eastAsia="Times New Roman"/>
          <w:b/>
          <w:sz w:val="24"/>
          <w:szCs w:val="24"/>
          <w:lang w:eastAsia="en-US"/>
        </w:rPr>
        <w:t>т</w:t>
      </w:r>
      <w:r w:rsidR="00853C71" w:rsidRPr="00853C71">
        <w:t xml:space="preserve"> </w:t>
      </w:r>
      <w:r w:rsidR="00853C71" w:rsidRPr="00853C71">
        <w:rPr>
          <w:rFonts w:eastAsia="Times New Roman"/>
          <w:b/>
          <w:sz w:val="24"/>
          <w:szCs w:val="24"/>
          <w:lang w:eastAsia="en-US"/>
        </w:rPr>
        <w:t>быть направлена жалоба</w:t>
      </w:r>
    </w:p>
    <w:p w:rsidR="00004FBE" w:rsidRDefault="00004FBE" w:rsidP="00004FBE">
      <w:pPr>
        <w:suppressAutoHyphens/>
        <w:ind w:firstLine="709"/>
        <w:jc w:val="both"/>
        <w:rPr>
          <w:rFonts w:eastAsia="Times New Roman"/>
          <w:b/>
          <w:sz w:val="24"/>
          <w:szCs w:val="24"/>
          <w:lang w:eastAsia="en-US"/>
        </w:rPr>
      </w:pPr>
    </w:p>
    <w:p w:rsidR="00004FBE" w:rsidRPr="00A9031B"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w:t>
      </w:r>
      <w:r w:rsidR="003D2938">
        <w:rPr>
          <w:rFonts w:eastAsia="Times New Roman"/>
          <w:sz w:val="24"/>
          <w:szCs w:val="24"/>
          <w:lang w:eastAsia="en-US"/>
        </w:rPr>
        <w:t>Дрофинского</w:t>
      </w:r>
      <w:bookmarkStart w:id="0" w:name="_GoBack"/>
      <w:bookmarkEnd w:id="0"/>
      <w:r w:rsidRPr="00A9031B">
        <w:rPr>
          <w:rFonts w:eastAsia="Times New Roman"/>
          <w:sz w:val="24"/>
          <w:szCs w:val="24"/>
          <w:lang w:eastAsia="en-US"/>
        </w:rPr>
        <w:t xml:space="preserve"> сельского поселения. </w:t>
      </w:r>
    </w:p>
    <w:p w:rsidR="00004FBE" w:rsidRPr="00A9031B"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004FBE" w:rsidRPr="00A9031B"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04FBE" w:rsidRPr="00A9031B"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853C71"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 xml:space="preserve">В случае обжалования действий (бездействия) или решения директора ГБУ РК «МФЦ» (уполномоченного лица), жалоба направляется Учредителю ГБУ РК «МФЦ» </w:t>
      </w:r>
    </w:p>
    <w:p w:rsidR="00004FBE" w:rsidRPr="00A9031B"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 Министерству внутренней политики, информации и связи Республики Крым.</w:t>
      </w:r>
    </w:p>
    <w:p w:rsidR="00004FBE" w:rsidRPr="00D17A6E" w:rsidRDefault="00004FBE" w:rsidP="00004FBE">
      <w:pPr>
        <w:suppressAutoHyphens/>
        <w:ind w:firstLine="709"/>
        <w:jc w:val="both"/>
        <w:rPr>
          <w:rFonts w:eastAsia="Times New Roman"/>
          <w:sz w:val="24"/>
          <w:szCs w:val="24"/>
          <w:lang w:eastAsia="en-US"/>
        </w:rPr>
      </w:pPr>
      <w:r w:rsidRPr="00A9031B">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7656C3" w:rsidRPr="008E3C9D" w:rsidRDefault="007656C3" w:rsidP="00004FBE">
      <w:pPr>
        <w:suppressAutoHyphens/>
        <w:ind w:firstLine="709"/>
        <w:jc w:val="center"/>
        <w:rPr>
          <w:rFonts w:eastAsia="Times New Roman"/>
          <w:b/>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38. Порядок подачи и рассмотрения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Жалоба должна содержать:</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656C3" w:rsidRPr="008E3C9D" w:rsidRDefault="007656C3" w:rsidP="007656C3">
      <w:pPr>
        <w:suppressAutoHyphens/>
        <w:ind w:firstLine="709"/>
        <w:jc w:val="both"/>
        <w:rPr>
          <w:rFonts w:eastAsia="Times New Roman"/>
          <w:b/>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39. Сроки рассмотрения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56C3" w:rsidRPr="008E3C9D" w:rsidRDefault="007656C3"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40. Результат рассмотрения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40.1. По результатам рассмотрения жалобы принимается одно из следующих решений:</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2) в удовлетворении жалобы отказывается.</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004FBE">
        <w:rPr>
          <w:rFonts w:eastAsia="Times New Roman"/>
          <w:sz w:val="24"/>
          <w:szCs w:val="24"/>
          <w:lang w:eastAsia="en-US"/>
        </w:rPr>
        <w:t>,</w:t>
      </w:r>
      <w:r w:rsidRPr="008E3C9D">
        <w:rPr>
          <w:rFonts w:eastAsia="Times New Roman"/>
          <w:sz w:val="24"/>
          <w:szCs w:val="24"/>
          <w:lang w:eastAsia="en-US"/>
        </w:rPr>
        <w:t xml:space="preserve"> незамедлительно направляют имеющиеся материалы в органы прокуратуры.</w:t>
      </w:r>
    </w:p>
    <w:p w:rsidR="007656C3" w:rsidRPr="008E3C9D" w:rsidRDefault="007656C3" w:rsidP="007656C3">
      <w:pPr>
        <w:suppressAutoHyphens/>
        <w:ind w:firstLine="709"/>
        <w:jc w:val="both"/>
        <w:rPr>
          <w:rFonts w:eastAsia="Times New Roman"/>
          <w:b/>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41. Порядок информирования заявителя о результатах рассмотрения жалобы</w:t>
      </w:r>
    </w:p>
    <w:p w:rsidR="00004FBE" w:rsidRDefault="00004FBE" w:rsidP="007656C3">
      <w:pPr>
        <w:suppressAutoHyphens/>
        <w:ind w:firstLine="709"/>
        <w:jc w:val="both"/>
        <w:rPr>
          <w:rFonts w:eastAsia="Times New Roman"/>
          <w:sz w:val="24"/>
          <w:szCs w:val="24"/>
        </w:rPr>
      </w:pPr>
    </w:p>
    <w:p w:rsidR="007656C3" w:rsidRPr="008E3C9D" w:rsidRDefault="007656C3" w:rsidP="007656C3">
      <w:pPr>
        <w:suppressAutoHyphens/>
        <w:ind w:firstLine="709"/>
        <w:jc w:val="both"/>
        <w:rPr>
          <w:rFonts w:eastAsia="Times New Roman"/>
          <w:sz w:val="24"/>
          <w:szCs w:val="24"/>
        </w:rPr>
      </w:pPr>
      <w:r w:rsidRPr="008E3C9D">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lastRenderedPageBreak/>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56C3" w:rsidRPr="008E3C9D" w:rsidRDefault="007656C3"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42. Порядок обжалования решения по жалобе</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656C3" w:rsidRPr="008E3C9D" w:rsidRDefault="007656C3"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sz w:val="24"/>
          <w:szCs w:val="24"/>
          <w:lang w:eastAsia="en-US"/>
        </w:rPr>
      </w:pPr>
      <w:r w:rsidRPr="008E3C9D">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656C3" w:rsidRPr="008E3C9D" w:rsidRDefault="007656C3"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center"/>
        <w:rPr>
          <w:rFonts w:eastAsia="Times New Roman"/>
          <w:b/>
          <w:sz w:val="24"/>
          <w:szCs w:val="24"/>
          <w:lang w:eastAsia="en-US"/>
        </w:rPr>
      </w:pPr>
      <w:r w:rsidRPr="008E3C9D">
        <w:rPr>
          <w:rFonts w:eastAsia="Times New Roman"/>
          <w:b/>
          <w:sz w:val="24"/>
          <w:szCs w:val="24"/>
          <w:lang w:eastAsia="en-US"/>
        </w:rPr>
        <w:t>44. Способы информирования заявителей о порядке подачи и рассмотрения жалобы</w:t>
      </w:r>
    </w:p>
    <w:p w:rsidR="00004FBE" w:rsidRDefault="00004FBE" w:rsidP="007656C3">
      <w:pPr>
        <w:suppressAutoHyphens/>
        <w:ind w:firstLine="709"/>
        <w:jc w:val="both"/>
        <w:rPr>
          <w:rFonts w:eastAsia="Times New Roman"/>
          <w:sz w:val="24"/>
          <w:szCs w:val="24"/>
          <w:lang w:eastAsia="en-US"/>
        </w:rPr>
      </w:pPr>
    </w:p>
    <w:p w:rsidR="007656C3" w:rsidRPr="008E3C9D" w:rsidRDefault="007656C3" w:rsidP="007656C3">
      <w:pPr>
        <w:suppressAutoHyphens/>
        <w:ind w:firstLine="709"/>
        <w:jc w:val="both"/>
        <w:rPr>
          <w:rFonts w:eastAsia="Times New Roman"/>
          <w:color w:val="000000"/>
          <w:sz w:val="24"/>
          <w:szCs w:val="24"/>
          <w:lang w:eastAsia="ar-SA"/>
        </w:rPr>
      </w:pPr>
      <w:r w:rsidRPr="008E3C9D">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E3C9D">
        <w:rPr>
          <w:rFonts w:eastAsia="Times New Roman"/>
          <w:sz w:val="24"/>
          <w:szCs w:val="24"/>
        </w:rPr>
        <w:t>официальный сайт ГБУ РК «МФЦ»</w:t>
      </w:r>
      <w:r w:rsidRPr="008E3C9D">
        <w:rPr>
          <w:rFonts w:eastAsia="Times New Roman"/>
          <w:sz w:val="24"/>
          <w:szCs w:val="24"/>
          <w:lang w:eastAsia="en-US"/>
        </w:rPr>
        <w:t>, электронная почта Органа).</w:t>
      </w:r>
    </w:p>
    <w:p w:rsidR="007656C3" w:rsidRPr="008E3C9D" w:rsidRDefault="007656C3" w:rsidP="007656C3">
      <w:pPr>
        <w:rPr>
          <w:rFonts w:eastAsia="Times New Roman"/>
          <w:b/>
          <w:sz w:val="24"/>
          <w:szCs w:val="24"/>
          <w:lang w:eastAsia="ar-SA"/>
        </w:rPr>
      </w:pPr>
      <w:r w:rsidRPr="008E3C9D">
        <w:rPr>
          <w:rFonts w:eastAsia="Times New Roman"/>
          <w:b/>
          <w:sz w:val="24"/>
          <w:szCs w:val="24"/>
          <w:lang w:eastAsia="ar-SA"/>
        </w:rPr>
        <w:br w:type="page"/>
      </w:r>
    </w:p>
    <w:p w:rsidR="007656C3" w:rsidRPr="008E3C9D" w:rsidRDefault="007656C3" w:rsidP="007656C3">
      <w:pPr>
        <w:autoSpaceDE w:val="0"/>
        <w:autoSpaceDN w:val="0"/>
        <w:adjustRightInd w:val="0"/>
        <w:ind w:left="5812" w:right="-1"/>
        <w:rPr>
          <w:rFonts w:eastAsia="Times New Roman"/>
          <w:sz w:val="24"/>
          <w:szCs w:val="24"/>
          <w:lang w:eastAsia="ar-SA"/>
        </w:rPr>
      </w:pPr>
      <w:r w:rsidRPr="008E3C9D">
        <w:rPr>
          <w:rFonts w:eastAsia="Times New Roman"/>
          <w:sz w:val="24"/>
          <w:szCs w:val="24"/>
          <w:lang w:eastAsia="ar-SA"/>
        </w:rPr>
        <w:lastRenderedPageBreak/>
        <w:t>Приложение №1</w:t>
      </w:r>
    </w:p>
    <w:p w:rsidR="007656C3" w:rsidRPr="008E3C9D" w:rsidRDefault="007656C3" w:rsidP="007656C3">
      <w:pPr>
        <w:autoSpaceDE w:val="0"/>
        <w:autoSpaceDN w:val="0"/>
        <w:adjustRightInd w:val="0"/>
        <w:ind w:left="5812" w:right="-1"/>
        <w:jc w:val="both"/>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право организации розничных рынков</w:t>
      </w:r>
      <w:r w:rsidRPr="008E3C9D">
        <w:rPr>
          <w:rFonts w:eastAsia="Times New Roman"/>
          <w:sz w:val="24"/>
          <w:szCs w:val="24"/>
        </w:rPr>
        <w:t xml:space="preserve">» </w:t>
      </w:r>
    </w:p>
    <w:p w:rsidR="007656C3" w:rsidRPr="008E3C9D" w:rsidRDefault="007656C3" w:rsidP="007656C3">
      <w:pPr>
        <w:autoSpaceDE w:val="0"/>
        <w:autoSpaceDN w:val="0"/>
        <w:adjustRightInd w:val="0"/>
        <w:ind w:left="5812" w:right="-1"/>
        <w:jc w:val="both"/>
        <w:rPr>
          <w:rFonts w:eastAsia="Times New Roman"/>
          <w:sz w:val="24"/>
          <w:szCs w:val="24"/>
        </w:rPr>
      </w:pPr>
      <w:r w:rsidRPr="008E3C9D">
        <w:rPr>
          <w:rFonts w:eastAsia="Times New Roman"/>
          <w:sz w:val="24"/>
          <w:szCs w:val="24"/>
        </w:rPr>
        <w:t>Администрации _____________________</w:t>
      </w:r>
    </w:p>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jc w:val="center"/>
        <w:rPr>
          <w:rFonts w:eastAsia="Times New Roman"/>
          <w:b/>
          <w:sz w:val="24"/>
          <w:szCs w:val="24"/>
        </w:rPr>
      </w:pPr>
      <w:r w:rsidRPr="008E3C9D">
        <w:rPr>
          <w:rFonts w:eastAsia="Times New Roman"/>
          <w:b/>
          <w:sz w:val="24"/>
          <w:szCs w:val="24"/>
        </w:rPr>
        <w:t>РАЗРЕШЕНИЕ НА ПРАВО ОРГАНИЗАЦИИ РОЗНИЧНОГО РЫНКА</w:t>
      </w:r>
    </w:p>
    <w:p w:rsidR="007656C3" w:rsidRPr="008E3C9D" w:rsidRDefault="007656C3" w:rsidP="007656C3">
      <w:pPr>
        <w:rPr>
          <w:rFonts w:eastAsia="Times New Roman"/>
          <w:sz w:val="24"/>
          <w:szCs w:val="24"/>
        </w:rPr>
      </w:pPr>
    </w:p>
    <w:p w:rsidR="007656C3" w:rsidRPr="008E3C9D" w:rsidRDefault="007656C3" w:rsidP="007656C3">
      <w:pPr>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(наименование органа местного самоуправления, выдавшего разрешение)</w:t>
      </w:r>
    </w:p>
    <w:p w:rsidR="007656C3" w:rsidRPr="008E3C9D" w:rsidRDefault="007656C3" w:rsidP="007656C3">
      <w:pPr>
        <w:rPr>
          <w:rFonts w:eastAsia="Times New Roman"/>
          <w:sz w:val="24"/>
          <w:szCs w:val="24"/>
        </w:rPr>
      </w:pPr>
    </w:p>
    <w:p w:rsidR="007656C3" w:rsidRPr="008E3C9D" w:rsidRDefault="007656C3" w:rsidP="007656C3">
      <w:pPr>
        <w:rPr>
          <w:rFonts w:eastAsia="Times New Roman"/>
          <w:sz w:val="24"/>
          <w:szCs w:val="24"/>
        </w:rPr>
      </w:pPr>
      <w:r w:rsidRPr="008E3C9D">
        <w:rPr>
          <w:rFonts w:eastAsia="Times New Roman"/>
          <w:sz w:val="24"/>
          <w:szCs w:val="24"/>
        </w:rPr>
        <w:t>Выдано 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(полное и сокращенное, в случае если имеется, наименование юридического лица,</w:t>
      </w:r>
    </w:p>
    <w:p w:rsidR="007656C3" w:rsidRPr="008E3C9D" w:rsidRDefault="007656C3" w:rsidP="007656C3">
      <w:pPr>
        <w:jc w:val="center"/>
        <w:rPr>
          <w:rFonts w:eastAsia="Times New Roman"/>
          <w:i/>
          <w:sz w:val="24"/>
          <w:szCs w:val="24"/>
        </w:rPr>
      </w:pPr>
    </w:p>
    <w:p w:rsidR="007656C3" w:rsidRPr="008E3C9D" w:rsidRDefault="007656C3" w:rsidP="007656C3">
      <w:pPr>
        <w:jc w:val="center"/>
        <w:rPr>
          <w:rFonts w:eastAsia="Times New Roman"/>
          <w:i/>
          <w:sz w:val="24"/>
          <w:szCs w:val="24"/>
        </w:rPr>
      </w:pPr>
      <w:r w:rsidRPr="008E3C9D">
        <w:rPr>
          <w:rFonts w:eastAsia="Times New Roman"/>
          <w:sz w:val="24"/>
          <w:szCs w:val="24"/>
        </w:rPr>
        <w:t>___________________________________________________________________________________</w:t>
      </w:r>
      <w:r w:rsidRPr="008E3C9D">
        <w:rPr>
          <w:rFonts w:eastAsia="Times New Roman"/>
          <w:i/>
          <w:sz w:val="24"/>
          <w:szCs w:val="24"/>
        </w:rPr>
        <w:t>организационно-правовая форма)</w:t>
      </w:r>
    </w:p>
    <w:p w:rsidR="007656C3" w:rsidRPr="008E3C9D" w:rsidRDefault="007656C3" w:rsidP="007656C3">
      <w:pPr>
        <w:jc w:val="both"/>
        <w:rPr>
          <w:rFonts w:eastAsia="Times New Roman"/>
          <w:i/>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зарегистрированному по адресу: 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Местонахождение юридического лица 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Основной государственный регистрационный номер 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 xml:space="preserve">Серия, номер свидетельства о внесении записи в Единый государственный реестр юридических </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лиц ________________________________________________________________________________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Идентификационный номер налогоплательщика 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Место расположения объекта или объектов недвижимости, где предполагается организовать розничный рынок ____________________________________________________________________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ind w:right="-1"/>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ind w:right="-1"/>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Тип розничного рынка 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Срок действия разрешения 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Номер разрешения 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Дата принятия решения о предоставлении разрешения 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Руководитель органа местного</w:t>
      </w:r>
    </w:p>
    <w:p w:rsidR="007656C3" w:rsidRPr="008E3C9D" w:rsidRDefault="007656C3" w:rsidP="007656C3">
      <w:pPr>
        <w:jc w:val="both"/>
        <w:rPr>
          <w:rFonts w:eastAsia="Times New Roman"/>
          <w:sz w:val="24"/>
          <w:szCs w:val="24"/>
        </w:rPr>
      </w:pPr>
      <w:r w:rsidRPr="008E3C9D">
        <w:rPr>
          <w:rFonts w:eastAsia="Times New Roman"/>
          <w:sz w:val="24"/>
          <w:szCs w:val="24"/>
        </w:rPr>
        <w:t>самоуправления, выдавшего разрешение</w:t>
      </w:r>
    </w:p>
    <w:p w:rsidR="007656C3" w:rsidRPr="008E3C9D" w:rsidRDefault="007656C3" w:rsidP="007656C3">
      <w:pPr>
        <w:jc w:val="both"/>
        <w:rPr>
          <w:rFonts w:eastAsia="Times New Roman"/>
          <w:sz w:val="24"/>
          <w:szCs w:val="24"/>
        </w:rPr>
      </w:pPr>
      <w:r w:rsidRPr="008E3C9D">
        <w:rPr>
          <w:rFonts w:eastAsia="Times New Roman"/>
          <w:sz w:val="24"/>
          <w:szCs w:val="24"/>
        </w:rPr>
        <w:t>на право организации розничного рынка _____________________ Ф.И.О.</w:t>
      </w:r>
    </w:p>
    <w:p w:rsidR="007656C3" w:rsidRPr="008E3C9D" w:rsidRDefault="007656C3" w:rsidP="007656C3">
      <w:pPr>
        <w:jc w:val="both"/>
        <w:rPr>
          <w:rFonts w:eastAsia="Times New Roman"/>
          <w:i/>
          <w:sz w:val="24"/>
          <w:szCs w:val="24"/>
        </w:rPr>
      </w:pPr>
      <w:r w:rsidRPr="008E3C9D">
        <w:rPr>
          <w:rFonts w:eastAsia="Times New Roman"/>
          <w:i/>
          <w:sz w:val="24"/>
          <w:szCs w:val="24"/>
        </w:rPr>
        <w:t xml:space="preserve">                                                                                   (подпись)</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 xml:space="preserve">М.П. </w:t>
      </w:r>
      <w:r w:rsidRPr="008E3C9D">
        <w:rPr>
          <w:rFonts w:eastAsia="Times New Roman"/>
          <w:sz w:val="24"/>
          <w:szCs w:val="24"/>
        </w:rPr>
        <w:br w:type="page"/>
      </w:r>
    </w:p>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autoSpaceDE w:val="0"/>
        <w:autoSpaceDN w:val="0"/>
        <w:adjustRightInd w:val="0"/>
        <w:ind w:left="5812"/>
        <w:rPr>
          <w:rFonts w:eastAsia="Times New Roman"/>
          <w:sz w:val="24"/>
          <w:szCs w:val="24"/>
          <w:lang w:eastAsia="ar-SA"/>
        </w:rPr>
      </w:pPr>
      <w:bookmarkStart w:id="1" w:name="_Toc486608800"/>
      <w:r w:rsidRPr="008E3C9D">
        <w:rPr>
          <w:rFonts w:eastAsia="Times New Roman"/>
          <w:sz w:val="24"/>
          <w:szCs w:val="24"/>
          <w:lang w:eastAsia="ar-SA"/>
        </w:rPr>
        <w:t>Приложение №2</w:t>
      </w:r>
    </w:p>
    <w:p w:rsidR="007656C3" w:rsidRPr="008E3C9D" w:rsidRDefault="007656C3" w:rsidP="007656C3">
      <w:pPr>
        <w:autoSpaceDE w:val="0"/>
        <w:autoSpaceDN w:val="0"/>
        <w:adjustRightInd w:val="0"/>
        <w:ind w:left="5812"/>
        <w:jc w:val="both"/>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право организации розничных рынков</w:t>
      </w:r>
      <w:r w:rsidRPr="008E3C9D">
        <w:rPr>
          <w:rFonts w:eastAsia="Times New Roman"/>
          <w:sz w:val="24"/>
          <w:szCs w:val="24"/>
        </w:rPr>
        <w:t xml:space="preserve">» </w:t>
      </w:r>
    </w:p>
    <w:p w:rsidR="007656C3" w:rsidRPr="008E3C9D" w:rsidRDefault="007656C3" w:rsidP="007656C3">
      <w:pPr>
        <w:autoSpaceDE w:val="0"/>
        <w:autoSpaceDN w:val="0"/>
        <w:adjustRightInd w:val="0"/>
        <w:ind w:left="5812"/>
        <w:jc w:val="both"/>
        <w:rPr>
          <w:rFonts w:eastAsia="Times New Roman"/>
          <w:sz w:val="24"/>
          <w:szCs w:val="24"/>
        </w:rPr>
      </w:pPr>
      <w:r w:rsidRPr="008E3C9D">
        <w:rPr>
          <w:rFonts w:eastAsia="Times New Roman"/>
          <w:sz w:val="24"/>
          <w:szCs w:val="24"/>
        </w:rPr>
        <w:t>Администрации _____________________</w:t>
      </w:r>
    </w:p>
    <w:bookmarkEnd w:id="1"/>
    <w:p w:rsidR="007656C3" w:rsidRPr="008E3C9D" w:rsidRDefault="007656C3" w:rsidP="007656C3">
      <w:pPr>
        <w:widowControl w:val="0"/>
        <w:autoSpaceDE w:val="0"/>
        <w:autoSpaceDN w:val="0"/>
        <w:adjustRightInd w:val="0"/>
        <w:ind w:left="3828"/>
        <w:jc w:val="both"/>
        <w:rPr>
          <w:rFonts w:eastAsia="Times New Roman"/>
        </w:rPr>
      </w:pPr>
    </w:p>
    <w:p w:rsidR="007656C3" w:rsidRPr="008E3C9D" w:rsidRDefault="007656C3" w:rsidP="007656C3">
      <w:pPr>
        <w:jc w:val="center"/>
        <w:rPr>
          <w:rFonts w:eastAsia="Times New Roman"/>
          <w:b/>
          <w:sz w:val="24"/>
          <w:szCs w:val="24"/>
        </w:rPr>
      </w:pPr>
      <w:r w:rsidRPr="008E3C9D">
        <w:rPr>
          <w:rFonts w:eastAsia="Times New Roman"/>
          <w:b/>
          <w:sz w:val="24"/>
          <w:szCs w:val="24"/>
        </w:rPr>
        <w:t>УВЕДОМЛЕНИЕ О ВЫДАЧЕ РАЗРЕШЕНИЯ НА ПРАВО ОРГАНИЗАЦИИ</w:t>
      </w:r>
    </w:p>
    <w:p w:rsidR="007656C3" w:rsidRPr="008E3C9D" w:rsidRDefault="007656C3" w:rsidP="007656C3">
      <w:pPr>
        <w:jc w:val="center"/>
        <w:rPr>
          <w:rFonts w:eastAsia="Times New Roman"/>
          <w:b/>
          <w:sz w:val="24"/>
          <w:szCs w:val="24"/>
        </w:rPr>
      </w:pPr>
      <w:r w:rsidRPr="008E3C9D">
        <w:rPr>
          <w:rFonts w:eastAsia="Times New Roman"/>
          <w:b/>
          <w:sz w:val="24"/>
          <w:szCs w:val="24"/>
        </w:rPr>
        <w:t>РОЗНИЧНОГО РЫНКА</w:t>
      </w:r>
    </w:p>
    <w:p w:rsidR="007656C3" w:rsidRPr="008E3C9D" w:rsidRDefault="007656C3" w:rsidP="007656C3">
      <w:pPr>
        <w:rPr>
          <w:rFonts w:eastAsia="Times New Roman"/>
          <w:sz w:val="24"/>
          <w:szCs w:val="24"/>
        </w:rPr>
      </w:pPr>
    </w:p>
    <w:p w:rsidR="007656C3" w:rsidRPr="008E3C9D" w:rsidRDefault="007656C3" w:rsidP="007656C3">
      <w:pPr>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(наименование органа местного самоуправления, выдавшего разрешение)</w:t>
      </w:r>
    </w:p>
    <w:p w:rsidR="007656C3" w:rsidRPr="008E3C9D" w:rsidRDefault="007656C3" w:rsidP="007656C3">
      <w:pPr>
        <w:rPr>
          <w:rFonts w:eastAsia="Times New Roman"/>
          <w:sz w:val="24"/>
          <w:szCs w:val="24"/>
        </w:rPr>
      </w:pPr>
      <w:r w:rsidRPr="008E3C9D">
        <w:rPr>
          <w:rFonts w:eastAsia="Times New Roman"/>
          <w:sz w:val="24"/>
          <w:szCs w:val="24"/>
        </w:rPr>
        <w:t>уведомляет о том, что в соответствии с _________________________________________________</w:t>
      </w:r>
    </w:p>
    <w:p w:rsidR="007656C3" w:rsidRPr="008E3C9D" w:rsidRDefault="007656C3" w:rsidP="007656C3">
      <w:pPr>
        <w:ind w:left="3540" w:firstLine="708"/>
        <w:rPr>
          <w:rFonts w:eastAsia="Times New Roman"/>
          <w:i/>
          <w:sz w:val="24"/>
          <w:szCs w:val="24"/>
        </w:rPr>
      </w:pPr>
      <w:r w:rsidRPr="008E3C9D">
        <w:rPr>
          <w:rFonts w:eastAsia="Times New Roman"/>
          <w:i/>
          <w:sz w:val="24"/>
          <w:szCs w:val="24"/>
        </w:rPr>
        <w:t xml:space="preserve">      (реквизиты документа органа местного</w:t>
      </w:r>
    </w:p>
    <w:p w:rsidR="007656C3" w:rsidRPr="008E3C9D" w:rsidRDefault="007656C3" w:rsidP="007656C3">
      <w:pPr>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самоуправления о принятом решении на выдачу разрешения)</w:t>
      </w:r>
    </w:p>
    <w:p w:rsidR="007656C3" w:rsidRPr="008E3C9D" w:rsidRDefault="007656C3" w:rsidP="007656C3">
      <w:pPr>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(полное и сокращенное, в случае если имеется,</w:t>
      </w:r>
    </w:p>
    <w:p w:rsidR="007656C3" w:rsidRPr="008E3C9D" w:rsidRDefault="007656C3" w:rsidP="007656C3">
      <w:pPr>
        <w:jc w:val="center"/>
        <w:rPr>
          <w:rFonts w:eastAsia="Times New Roman"/>
          <w:i/>
          <w:sz w:val="24"/>
          <w:szCs w:val="24"/>
        </w:rPr>
      </w:pPr>
      <w:r w:rsidRPr="008E3C9D">
        <w:rPr>
          <w:rFonts w:eastAsia="Times New Roman"/>
          <w:i/>
          <w:sz w:val="24"/>
          <w:szCs w:val="24"/>
        </w:rPr>
        <w:t>наименование юридического лица,</w:t>
      </w:r>
    </w:p>
    <w:p w:rsidR="007656C3" w:rsidRPr="008E3C9D" w:rsidRDefault="007656C3" w:rsidP="007656C3">
      <w:pPr>
        <w:jc w:val="center"/>
        <w:rPr>
          <w:rFonts w:eastAsia="Times New Roman"/>
          <w:i/>
          <w:sz w:val="24"/>
          <w:szCs w:val="24"/>
        </w:rPr>
      </w:pPr>
      <w:r w:rsidRPr="008E3C9D">
        <w:rPr>
          <w:rFonts w:eastAsia="Times New Roman"/>
          <w:sz w:val="24"/>
          <w:szCs w:val="24"/>
        </w:rPr>
        <w:t>___________________________________________________________________________________</w:t>
      </w:r>
      <w:r w:rsidRPr="008E3C9D">
        <w:rPr>
          <w:rFonts w:eastAsia="Times New Roman"/>
          <w:i/>
          <w:sz w:val="24"/>
          <w:szCs w:val="24"/>
        </w:rPr>
        <w:t>организационно-правовая форма)</w:t>
      </w:r>
    </w:p>
    <w:p w:rsidR="007656C3" w:rsidRPr="008E3C9D" w:rsidRDefault="007656C3" w:rsidP="007656C3">
      <w:pPr>
        <w:jc w:val="both"/>
        <w:rPr>
          <w:rFonts w:eastAsia="Times New Roman"/>
          <w:sz w:val="24"/>
          <w:szCs w:val="24"/>
        </w:rPr>
      </w:pPr>
      <w:r w:rsidRPr="008E3C9D">
        <w:rPr>
          <w:rFonts w:eastAsia="Times New Roman"/>
          <w:sz w:val="24"/>
          <w:szCs w:val="24"/>
        </w:rPr>
        <w:t>зарегистрированному по адресу: 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___________________________________________________________________________________Местонахождение юридического лица 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Идентификационный номер налогоплательщика 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Тип розничного рынка 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Дата приема заявления 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выдано  разрешение на право организации розничного рынка на территории</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 №_________________________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Место  расположения  объекта  или объектов недвижимости, где предполагается организовать розничный рынок 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Срок действия разрешения 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Руководитель органа местного</w:t>
      </w:r>
    </w:p>
    <w:p w:rsidR="007656C3" w:rsidRPr="008E3C9D" w:rsidRDefault="007656C3" w:rsidP="007656C3">
      <w:pPr>
        <w:jc w:val="both"/>
        <w:rPr>
          <w:rFonts w:eastAsia="Times New Roman"/>
          <w:sz w:val="24"/>
          <w:szCs w:val="24"/>
        </w:rPr>
      </w:pPr>
      <w:r w:rsidRPr="008E3C9D">
        <w:rPr>
          <w:rFonts w:eastAsia="Times New Roman"/>
          <w:sz w:val="24"/>
          <w:szCs w:val="24"/>
        </w:rPr>
        <w:t>самоуправления, выдавшего разрешение</w:t>
      </w:r>
    </w:p>
    <w:p w:rsidR="007656C3" w:rsidRPr="008E3C9D" w:rsidRDefault="007656C3" w:rsidP="007656C3">
      <w:pPr>
        <w:jc w:val="both"/>
        <w:rPr>
          <w:rFonts w:eastAsia="Times New Roman"/>
          <w:sz w:val="24"/>
          <w:szCs w:val="24"/>
        </w:rPr>
      </w:pPr>
      <w:r w:rsidRPr="008E3C9D">
        <w:rPr>
          <w:rFonts w:eastAsia="Times New Roman"/>
          <w:sz w:val="24"/>
          <w:szCs w:val="24"/>
        </w:rPr>
        <w:t>на право организации розничного рынка ______________________________ Ф.И.О.</w:t>
      </w:r>
    </w:p>
    <w:p w:rsidR="007656C3" w:rsidRPr="008E3C9D" w:rsidRDefault="007656C3" w:rsidP="007656C3">
      <w:pPr>
        <w:jc w:val="both"/>
        <w:rPr>
          <w:rFonts w:eastAsia="Times New Roman"/>
          <w:i/>
          <w:sz w:val="24"/>
          <w:szCs w:val="24"/>
        </w:rPr>
      </w:pPr>
      <w:r w:rsidRPr="008E3C9D">
        <w:rPr>
          <w:rFonts w:eastAsia="Times New Roman"/>
          <w:sz w:val="24"/>
          <w:szCs w:val="24"/>
        </w:rPr>
        <w:t xml:space="preserve">                                            </w:t>
      </w:r>
      <w:r w:rsidRPr="008E3C9D">
        <w:rPr>
          <w:rFonts w:eastAsia="Times New Roman"/>
          <w:sz w:val="24"/>
          <w:szCs w:val="24"/>
        </w:rPr>
        <w:tab/>
      </w:r>
      <w:r w:rsidRPr="008E3C9D">
        <w:rPr>
          <w:rFonts w:eastAsia="Times New Roman"/>
          <w:sz w:val="24"/>
          <w:szCs w:val="24"/>
        </w:rPr>
        <w:tab/>
      </w:r>
      <w:r w:rsidRPr="008E3C9D">
        <w:rPr>
          <w:rFonts w:eastAsia="Times New Roman"/>
          <w:sz w:val="24"/>
          <w:szCs w:val="24"/>
        </w:rPr>
        <w:tab/>
      </w:r>
      <w:r w:rsidRPr="008E3C9D">
        <w:rPr>
          <w:rFonts w:eastAsia="Times New Roman"/>
          <w:sz w:val="24"/>
          <w:szCs w:val="24"/>
        </w:rPr>
        <w:tab/>
      </w:r>
      <w:r w:rsidRPr="008E3C9D">
        <w:rPr>
          <w:rFonts w:eastAsia="Times New Roman"/>
          <w:sz w:val="24"/>
          <w:szCs w:val="24"/>
        </w:rPr>
        <w:tab/>
        <w:t xml:space="preserve">    </w:t>
      </w:r>
      <w:r w:rsidRPr="008E3C9D">
        <w:rPr>
          <w:rFonts w:eastAsia="Times New Roman"/>
          <w:i/>
          <w:sz w:val="24"/>
          <w:szCs w:val="24"/>
        </w:rPr>
        <w:t>(подпись)</w:t>
      </w:r>
    </w:p>
    <w:p w:rsidR="007656C3" w:rsidRPr="008E3C9D" w:rsidRDefault="007656C3" w:rsidP="007656C3">
      <w:pPr>
        <w:rPr>
          <w:rFonts w:eastAsia="Times New Roman"/>
          <w:sz w:val="24"/>
          <w:szCs w:val="24"/>
        </w:rPr>
      </w:pPr>
    </w:p>
    <w:p w:rsidR="007656C3" w:rsidRPr="008E3C9D" w:rsidRDefault="007656C3" w:rsidP="007656C3">
      <w:pPr>
        <w:rPr>
          <w:rFonts w:eastAsia="Times New Roman"/>
          <w:sz w:val="24"/>
          <w:szCs w:val="24"/>
        </w:rPr>
      </w:pPr>
    </w:p>
    <w:p w:rsidR="007656C3" w:rsidRPr="008E3C9D" w:rsidRDefault="007656C3" w:rsidP="007656C3">
      <w:r w:rsidRPr="008E3C9D">
        <w:rPr>
          <w:rFonts w:eastAsia="Times New Roman"/>
          <w:sz w:val="24"/>
          <w:szCs w:val="24"/>
        </w:rPr>
        <w:t>М.П.</w:t>
      </w:r>
    </w:p>
    <w:p w:rsidR="007656C3" w:rsidRPr="008E3C9D" w:rsidRDefault="007656C3" w:rsidP="007656C3">
      <w:r w:rsidRPr="008E3C9D">
        <w:br w:type="page"/>
      </w:r>
    </w:p>
    <w:p w:rsidR="007656C3" w:rsidRPr="008E3C9D" w:rsidRDefault="007656C3" w:rsidP="007656C3">
      <w:pPr>
        <w:autoSpaceDE w:val="0"/>
        <w:autoSpaceDN w:val="0"/>
        <w:adjustRightInd w:val="0"/>
        <w:ind w:left="5670"/>
        <w:jc w:val="both"/>
        <w:rPr>
          <w:rFonts w:eastAsia="Times New Roman"/>
          <w:sz w:val="24"/>
          <w:szCs w:val="24"/>
          <w:lang w:eastAsia="ar-SA"/>
        </w:rPr>
      </w:pPr>
      <w:bookmarkStart w:id="2" w:name="_Toc486608802"/>
      <w:r w:rsidRPr="008E3C9D">
        <w:rPr>
          <w:rFonts w:eastAsia="Times New Roman"/>
          <w:sz w:val="24"/>
          <w:szCs w:val="24"/>
          <w:lang w:eastAsia="ar-SA"/>
        </w:rPr>
        <w:lastRenderedPageBreak/>
        <w:t>Приложение №3</w:t>
      </w:r>
    </w:p>
    <w:p w:rsidR="007656C3" w:rsidRPr="008E3C9D" w:rsidRDefault="007656C3" w:rsidP="007656C3">
      <w:pPr>
        <w:keepNext/>
        <w:ind w:left="5670"/>
        <w:jc w:val="both"/>
        <w:outlineLvl w:val="0"/>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право организации розничных рынков</w:t>
      </w:r>
      <w:r w:rsidRPr="008E3C9D">
        <w:rPr>
          <w:rFonts w:eastAsia="Times New Roman"/>
          <w:sz w:val="24"/>
          <w:szCs w:val="24"/>
        </w:rPr>
        <w:t>» Администрации ______________________</w:t>
      </w:r>
    </w:p>
    <w:p w:rsidR="007656C3" w:rsidRPr="008E3C9D" w:rsidRDefault="007656C3" w:rsidP="007656C3">
      <w:pPr>
        <w:keepNext/>
        <w:ind w:left="5670"/>
        <w:jc w:val="both"/>
        <w:outlineLvl w:val="0"/>
        <w:rPr>
          <w:rFonts w:eastAsia="Times New Roman"/>
          <w:sz w:val="24"/>
          <w:szCs w:val="24"/>
        </w:rPr>
      </w:pPr>
    </w:p>
    <w:bookmarkEnd w:id="2"/>
    <w:p w:rsidR="007656C3" w:rsidRPr="008E3C9D" w:rsidRDefault="007656C3" w:rsidP="007656C3">
      <w:pPr>
        <w:jc w:val="center"/>
        <w:rPr>
          <w:rFonts w:eastAsia="Times New Roman"/>
          <w:b/>
          <w:sz w:val="24"/>
          <w:szCs w:val="24"/>
        </w:rPr>
      </w:pPr>
      <w:r w:rsidRPr="008E3C9D">
        <w:rPr>
          <w:rFonts w:eastAsia="Times New Roman"/>
          <w:b/>
          <w:sz w:val="24"/>
          <w:szCs w:val="24"/>
        </w:rPr>
        <w:t>УВЕДОМЛЕНИЯ ОБ ОТКАЗЕ В ВЫДАЧЕ РАЗРЕШЕНИЯ НА ПРАВО</w:t>
      </w:r>
    </w:p>
    <w:p w:rsidR="007656C3" w:rsidRPr="008E3C9D" w:rsidRDefault="007656C3" w:rsidP="007656C3">
      <w:pPr>
        <w:jc w:val="center"/>
        <w:rPr>
          <w:rFonts w:eastAsia="Times New Roman"/>
          <w:b/>
          <w:sz w:val="24"/>
          <w:szCs w:val="24"/>
        </w:rPr>
      </w:pPr>
      <w:r w:rsidRPr="008E3C9D">
        <w:rPr>
          <w:rFonts w:eastAsia="Times New Roman"/>
          <w:b/>
          <w:sz w:val="24"/>
          <w:szCs w:val="24"/>
        </w:rPr>
        <w:t>ОРГАНИЗАЦИИ РОЗНИЧНОГО РЫНКА</w:t>
      </w:r>
    </w:p>
    <w:p w:rsidR="007656C3" w:rsidRPr="008E3C9D" w:rsidRDefault="007656C3" w:rsidP="007656C3">
      <w:pPr>
        <w:rPr>
          <w:rFonts w:eastAsia="Times New Roman"/>
          <w:sz w:val="24"/>
          <w:szCs w:val="24"/>
        </w:rPr>
      </w:pPr>
    </w:p>
    <w:p w:rsidR="007656C3" w:rsidRPr="008E3C9D" w:rsidRDefault="007656C3" w:rsidP="007656C3">
      <w:pPr>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(наименование органа местного самоуправления)</w:t>
      </w:r>
    </w:p>
    <w:p w:rsidR="007656C3" w:rsidRPr="008E3C9D" w:rsidRDefault="007656C3" w:rsidP="007656C3">
      <w:pPr>
        <w:jc w:val="both"/>
        <w:rPr>
          <w:rFonts w:eastAsia="Times New Roman"/>
          <w:sz w:val="24"/>
          <w:szCs w:val="24"/>
        </w:rPr>
      </w:pPr>
      <w:r w:rsidRPr="008E3C9D">
        <w:rPr>
          <w:rFonts w:eastAsia="Times New Roman"/>
          <w:sz w:val="24"/>
          <w:szCs w:val="24"/>
        </w:rPr>
        <w:t>уведомляет  об  отказе в выдаче разрешения на право организации  розничного рынка на территории 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center"/>
        <w:rPr>
          <w:rFonts w:eastAsia="Times New Roman"/>
          <w:i/>
          <w:sz w:val="24"/>
          <w:szCs w:val="24"/>
        </w:rPr>
      </w:pPr>
      <w:r w:rsidRPr="008E3C9D">
        <w:rPr>
          <w:rFonts w:eastAsia="Times New Roman"/>
          <w:i/>
          <w:sz w:val="24"/>
          <w:szCs w:val="24"/>
        </w:rPr>
        <w:t>(полное и сокращенное, в случае если имеется, наименование юридического лица)</w:t>
      </w:r>
    </w:p>
    <w:p w:rsidR="007656C3" w:rsidRPr="008E3C9D" w:rsidRDefault="007656C3" w:rsidP="007656C3">
      <w:pPr>
        <w:jc w:val="both"/>
        <w:rPr>
          <w:rFonts w:eastAsia="Times New Roman"/>
          <w:sz w:val="24"/>
          <w:szCs w:val="24"/>
        </w:rPr>
      </w:pPr>
      <w:r w:rsidRPr="008E3C9D">
        <w:rPr>
          <w:rFonts w:eastAsia="Times New Roman"/>
          <w:sz w:val="24"/>
          <w:szCs w:val="24"/>
        </w:rPr>
        <w:t>Организационно-правовая форма 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Идентификационный номер налогоплательщика 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Местонахождение юридического лица 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Место  расположения  объекта  или объектов недвижимости, где предполагается организовать розничный рынок 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Тип розничного рынка 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Дата приема заявления 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Основания для отказа в выдаче разрешения на право организации розничного рынка на территории:</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p>
    <w:p w:rsidR="007656C3" w:rsidRPr="008E3C9D" w:rsidRDefault="007656C3" w:rsidP="007656C3">
      <w:pPr>
        <w:jc w:val="both"/>
        <w:rPr>
          <w:rFonts w:eastAsia="Times New Roman"/>
          <w:sz w:val="24"/>
          <w:szCs w:val="24"/>
        </w:rPr>
      </w:pPr>
      <w:r w:rsidRPr="008E3C9D">
        <w:rPr>
          <w:rFonts w:eastAsia="Times New Roman"/>
          <w:sz w:val="24"/>
          <w:szCs w:val="24"/>
        </w:rPr>
        <w:t>Руководитель органа местного</w:t>
      </w:r>
    </w:p>
    <w:p w:rsidR="007656C3" w:rsidRPr="008E3C9D" w:rsidRDefault="007656C3" w:rsidP="007656C3">
      <w:pPr>
        <w:jc w:val="both"/>
        <w:rPr>
          <w:rFonts w:eastAsia="Times New Roman"/>
          <w:sz w:val="24"/>
          <w:szCs w:val="24"/>
        </w:rPr>
      </w:pPr>
      <w:r w:rsidRPr="008E3C9D">
        <w:rPr>
          <w:rFonts w:eastAsia="Times New Roman"/>
          <w:sz w:val="24"/>
          <w:szCs w:val="24"/>
        </w:rPr>
        <w:t>самоуправления, выдавшего разрешение</w:t>
      </w:r>
    </w:p>
    <w:p w:rsidR="007656C3" w:rsidRPr="008E3C9D" w:rsidRDefault="007656C3" w:rsidP="007656C3">
      <w:pPr>
        <w:jc w:val="both"/>
        <w:rPr>
          <w:rFonts w:eastAsia="Times New Roman"/>
          <w:sz w:val="24"/>
          <w:szCs w:val="24"/>
        </w:rPr>
      </w:pPr>
      <w:r w:rsidRPr="008E3C9D">
        <w:rPr>
          <w:rFonts w:eastAsia="Times New Roman"/>
          <w:sz w:val="24"/>
          <w:szCs w:val="24"/>
        </w:rPr>
        <w:t>на право организации розничного рынка ______________________________ Ф.И.О.</w:t>
      </w:r>
    </w:p>
    <w:p w:rsidR="007656C3" w:rsidRPr="008E3C9D" w:rsidRDefault="007656C3" w:rsidP="007656C3">
      <w:pPr>
        <w:jc w:val="both"/>
        <w:rPr>
          <w:rFonts w:eastAsia="Times New Roman"/>
          <w:i/>
          <w:sz w:val="24"/>
          <w:szCs w:val="24"/>
        </w:rPr>
      </w:pPr>
      <w:r w:rsidRPr="008E3C9D">
        <w:rPr>
          <w:rFonts w:eastAsia="Times New Roman"/>
          <w:i/>
          <w:sz w:val="24"/>
          <w:szCs w:val="24"/>
        </w:rPr>
        <w:t xml:space="preserve">                                                </w:t>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t>(подпись)</w:t>
      </w:r>
    </w:p>
    <w:p w:rsidR="007656C3" w:rsidRPr="008E3C9D" w:rsidRDefault="007656C3" w:rsidP="007656C3">
      <w:pPr>
        <w:jc w:val="both"/>
        <w:rPr>
          <w:rFonts w:eastAsia="Times New Roman"/>
          <w:sz w:val="24"/>
          <w:szCs w:val="24"/>
        </w:rPr>
      </w:pPr>
    </w:p>
    <w:p w:rsidR="007656C3" w:rsidRPr="008E3C9D" w:rsidRDefault="007656C3" w:rsidP="007656C3">
      <w:pPr>
        <w:jc w:val="both"/>
      </w:pPr>
      <w:r w:rsidRPr="008E3C9D">
        <w:rPr>
          <w:rFonts w:eastAsia="Times New Roman"/>
          <w:sz w:val="24"/>
          <w:szCs w:val="24"/>
        </w:rPr>
        <w:t>М.П.</w:t>
      </w:r>
    </w:p>
    <w:p w:rsidR="007656C3" w:rsidRPr="008E3C9D" w:rsidRDefault="007656C3" w:rsidP="007656C3">
      <w:pPr>
        <w:rPr>
          <w:rFonts w:eastAsia="Times New Roman"/>
          <w:b/>
          <w:bCs/>
          <w:iCs/>
          <w:sz w:val="24"/>
          <w:szCs w:val="24"/>
        </w:rPr>
      </w:pPr>
      <w:r w:rsidRPr="008E3C9D">
        <w:rPr>
          <w:rFonts w:eastAsia="Times New Roman"/>
          <w:b/>
          <w:bCs/>
          <w:iCs/>
          <w:sz w:val="24"/>
          <w:szCs w:val="24"/>
        </w:rPr>
        <w:br w:type="page"/>
      </w:r>
    </w:p>
    <w:p w:rsidR="007656C3" w:rsidRPr="008E3C9D" w:rsidRDefault="007656C3" w:rsidP="007656C3">
      <w:pPr>
        <w:autoSpaceDE w:val="0"/>
        <w:autoSpaceDN w:val="0"/>
        <w:adjustRightInd w:val="0"/>
        <w:ind w:left="5670"/>
        <w:jc w:val="both"/>
        <w:rPr>
          <w:rFonts w:eastAsia="Times New Roman"/>
          <w:sz w:val="24"/>
          <w:szCs w:val="24"/>
          <w:lang w:eastAsia="ar-SA"/>
        </w:rPr>
      </w:pPr>
      <w:r w:rsidRPr="008E3C9D">
        <w:rPr>
          <w:rFonts w:eastAsia="Times New Roman"/>
          <w:sz w:val="24"/>
          <w:szCs w:val="24"/>
          <w:lang w:eastAsia="ar-SA"/>
        </w:rPr>
        <w:lastRenderedPageBreak/>
        <w:t>Приложение №4</w:t>
      </w:r>
    </w:p>
    <w:p w:rsidR="007656C3" w:rsidRPr="008E3C9D" w:rsidRDefault="007656C3" w:rsidP="007656C3">
      <w:pPr>
        <w:keepNext/>
        <w:ind w:left="5670"/>
        <w:jc w:val="both"/>
        <w:outlineLvl w:val="0"/>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проведение               земляных работ</w:t>
      </w:r>
      <w:r w:rsidRPr="008E3C9D">
        <w:rPr>
          <w:rFonts w:eastAsia="Times New Roman"/>
          <w:sz w:val="24"/>
          <w:szCs w:val="24"/>
        </w:rPr>
        <w:t>» Администрации ___________________________________</w:t>
      </w:r>
    </w:p>
    <w:p w:rsidR="007656C3" w:rsidRPr="008E3C9D" w:rsidRDefault="007656C3" w:rsidP="007656C3">
      <w:pPr>
        <w:keepNext/>
        <w:ind w:left="5670"/>
        <w:jc w:val="both"/>
        <w:outlineLvl w:val="0"/>
        <w:rPr>
          <w:rFonts w:eastAsia="Times New Roman"/>
          <w:sz w:val="24"/>
          <w:szCs w:val="24"/>
        </w:rPr>
      </w:pPr>
    </w:p>
    <w:p w:rsidR="007656C3" w:rsidRPr="008E3C9D" w:rsidRDefault="007656C3" w:rsidP="007656C3">
      <w:pPr>
        <w:pStyle w:val="1"/>
        <w:keepNext w:val="0"/>
        <w:keepLines w:val="0"/>
        <w:autoSpaceDE w:val="0"/>
        <w:autoSpaceDN w:val="0"/>
        <w:adjustRightInd w:val="0"/>
        <w:spacing w:before="0"/>
        <w:ind w:left="567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В администрацию</w:t>
      </w:r>
    </w:p>
    <w:p w:rsidR="007656C3" w:rsidRPr="008E3C9D" w:rsidRDefault="007656C3" w:rsidP="007656C3">
      <w:pPr>
        <w:pStyle w:val="1"/>
        <w:keepNext w:val="0"/>
        <w:keepLines w:val="0"/>
        <w:autoSpaceDE w:val="0"/>
        <w:autoSpaceDN w:val="0"/>
        <w:adjustRightInd w:val="0"/>
        <w:spacing w:before="0"/>
        <w:ind w:left="567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w:t>
      </w:r>
    </w:p>
    <w:p w:rsidR="007656C3" w:rsidRPr="008E3C9D" w:rsidRDefault="007656C3" w:rsidP="007656C3">
      <w:pPr>
        <w:ind w:left="5670"/>
        <w:rPr>
          <w:sz w:val="24"/>
          <w:szCs w:val="24"/>
        </w:rPr>
      </w:pPr>
      <w:r w:rsidRPr="008E3C9D">
        <w:rPr>
          <w:sz w:val="24"/>
          <w:szCs w:val="24"/>
        </w:rPr>
        <w:t>Республики Крым</w:t>
      </w:r>
    </w:p>
    <w:p w:rsidR="007656C3" w:rsidRPr="008E3C9D" w:rsidRDefault="007656C3" w:rsidP="007656C3">
      <w:pPr>
        <w:pStyle w:val="1"/>
        <w:keepNext w:val="0"/>
        <w:keepLines w:val="0"/>
        <w:autoSpaceDE w:val="0"/>
        <w:autoSpaceDN w:val="0"/>
        <w:adjustRightInd w:val="0"/>
        <w:spacing w:before="0"/>
        <w:ind w:left="5670"/>
        <w:jc w:val="both"/>
        <w:rPr>
          <w:rFonts w:ascii="Times New Roman" w:eastAsia="Calibri" w:hAnsi="Times New Roman" w:cs="Times New Roman"/>
          <w:b w:val="0"/>
          <w:bCs w:val="0"/>
          <w:color w:val="auto"/>
          <w:sz w:val="24"/>
          <w:szCs w:val="24"/>
        </w:rPr>
      </w:pP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Cs w:val="0"/>
          <w:color w:val="auto"/>
          <w:sz w:val="24"/>
          <w:szCs w:val="24"/>
        </w:rPr>
      </w:pPr>
      <w:r w:rsidRPr="008E3C9D">
        <w:rPr>
          <w:rFonts w:ascii="Times New Roman" w:eastAsia="Calibri" w:hAnsi="Times New Roman" w:cs="Times New Roman"/>
          <w:bCs w:val="0"/>
          <w:color w:val="auto"/>
          <w:sz w:val="24"/>
          <w:szCs w:val="24"/>
        </w:rPr>
        <w:t>ЗАЯВЛЕНИЕ</w:t>
      </w: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Cs w:val="0"/>
          <w:color w:val="auto"/>
          <w:sz w:val="24"/>
          <w:szCs w:val="24"/>
        </w:rPr>
      </w:pPr>
      <w:r w:rsidRPr="008E3C9D">
        <w:rPr>
          <w:rFonts w:ascii="Times New Roman" w:eastAsia="Calibri" w:hAnsi="Times New Roman" w:cs="Times New Roman"/>
          <w:bCs w:val="0"/>
          <w:color w:val="auto"/>
          <w:sz w:val="24"/>
          <w:szCs w:val="24"/>
        </w:rPr>
        <w:t>О ВЫДАЧЕ (ПРОДЛЕНИИ/ПЕРЕОФОРМЛЕНИИ) РАЗРЕШЕНИЯ НА ПРАВО ОРГАНИЗАЦИИ РОЗНИЧНОГО РЫНКА</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Регистрационный номер 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Соискатель разрешения 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(полное и (если имеется) сокращенное</w:t>
      </w: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наименования юридического лица)</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Организационно-правовая форма 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Местонахождение 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(юридический адрес, телефон)</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Место размещения розничного рынка __________________________________________________</w:t>
      </w:r>
    </w:p>
    <w:p w:rsidR="007656C3" w:rsidRPr="008E3C9D" w:rsidRDefault="007656C3" w:rsidP="007656C3">
      <w:pPr>
        <w:pStyle w:val="1"/>
        <w:keepNext w:val="0"/>
        <w:keepLines w:val="0"/>
        <w:autoSpaceDE w:val="0"/>
        <w:autoSpaceDN w:val="0"/>
        <w:adjustRightInd w:val="0"/>
        <w:spacing w:before="0"/>
        <w:ind w:left="2124" w:firstLine="708"/>
        <w:jc w:val="center"/>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 xml:space="preserve">            (фактический адрес осуществления деятельности)</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Зарегистрированный 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center"/>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 xml:space="preserve">                           (наименование регистрационного органа)</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Свидетельство: серия __________ № __________ от «_______» ___________________ ________ г.</w:t>
      </w:r>
    </w:p>
    <w:p w:rsidR="007656C3" w:rsidRPr="008E3C9D" w:rsidRDefault="007656C3" w:rsidP="007656C3">
      <w:pPr>
        <w:rPr>
          <w:sz w:val="24"/>
          <w:szCs w:val="24"/>
        </w:rPr>
      </w:pPr>
      <w:r w:rsidRPr="008E3C9D">
        <w:rPr>
          <w:sz w:val="24"/>
          <w:szCs w:val="24"/>
        </w:rPr>
        <w:t>Свидетельство о постановке на учет в налоговом органе: серия ______________ № ____________ от «_______» ___________________ ________ г.</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ИНН 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Тип рынка: 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 xml:space="preserve">просит выдать (продлить/переоформить) разрешение на организацию розничного рынка на срок </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 xml:space="preserve">              (нужное подчеркнуть)</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___________________________________________________________________________________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Приложение: документы, необходимые для получения разрешения, на _______ листах.</w:t>
      </w:r>
    </w:p>
    <w:p w:rsidR="007656C3" w:rsidRPr="008E3C9D" w:rsidRDefault="007656C3" w:rsidP="007656C3"/>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Данные, указанные в представленных документах, соответствуют действительности.</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Руководитель _____________________   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 xml:space="preserve">                                           (подпись)                        (Ф.И.О.)</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 xml:space="preserve">                      </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 xml:space="preserve"> М.П.          «______» __________________       ____________ г.</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8E3C9D">
        <w:rPr>
          <w:rFonts w:ascii="Times New Roman" w:eastAsia="Calibri" w:hAnsi="Times New Roman" w:cs="Times New Roman"/>
          <w:b w:val="0"/>
          <w:bCs w:val="0"/>
          <w:color w:val="auto"/>
          <w:sz w:val="24"/>
          <w:szCs w:val="24"/>
        </w:rPr>
        <w:t>Документы принял: ________________   ________________________</w:t>
      </w:r>
    </w:p>
    <w:p w:rsidR="007656C3" w:rsidRPr="008E3C9D" w:rsidRDefault="007656C3" w:rsidP="007656C3">
      <w:pPr>
        <w:pStyle w:val="1"/>
        <w:keepNext w:val="0"/>
        <w:keepLines w:val="0"/>
        <w:autoSpaceDE w:val="0"/>
        <w:autoSpaceDN w:val="0"/>
        <w:adjustRightInd w:val="0"/>
        <w:spacing w:before="0"/>
        <w:jc w:val="both"/>
        <w:rPr>
          <w:rFonts w:ascii="Times New Roman" w:eastAsia="Calibri" w:hAnsi="Times New Roman" w:cs="Times New Roman"/>
          <w:b w:val="0"/>
          <w:bCs w:val="0"/>
          <w:i/>
          <w:color w:val="auto"/>
          <w:sz w:val="24"/>
          <w:szCs w:val="24"/>
        </w:rPr>
      </w:pPr>
      <w:r w:rsidRPr="008E3C9D">
        <w:rPr>
          <w:rFonts w:ascii="Times New Roman" w:eastAsia="Calibri" w:hAnsi="Times New Roman" w:cs="Times New Roman"/>
          <w:b w:val="0"/>
          <w:bCs w:val="0"/>
          <w:i/>
          <w:color w:val="auto"/>
          <w:sz w:val="24"/>
          <w:szCs w:val="24"/>
        </w:rPr>
        <w:t xml:space="preserve">                                              (подпись)          (должность, Ф.И.О.)</w:t>
      </w:r>
    </w:p>
    <w:p w:rsidR="007656C3" w:rsidRPr="008E3C9D" w:rsidRDefault="007656C3" w:rsidP="007656C3">
      <w:pPr>
        <w:pStyle w:val="1"/>
        <w:keepNext w:val="0"/>
        <w:keepLines w:val="0"/>
        <w:autoSpaceDE w:val="0"/>
        <w:autoSpaceDN w:val="0"/>
        <w:adjustRightInd w:val="0"/>
        <w:spacing w:before="0"/>
        <w:jc w:val="both"/>
        <w:rPr>
          <w:rFonts w:ascii="Times New Roman" w:hAnsi="Times New Roman" w:cs="Times New Roman"/>
          <w:sz w:val="24"/>
          <w:szCs w:val="24"/>
        </w:rPr>
      </w:pPr>
      <w:r w:rsidRPr="008E3C9D">
        <w:rPr>
          <w:rFonts w:ascii="Times New Roman" w:eastAsia="Calibri" w:hAnsi="Times New Roman" w:cs="Times New Roman"/>
          <w:b w:val="0"/>
          <w:bCs w:val="0"/>
          <w:color w:val="auto"/>
          <w:sz w:val="24"/>
          <w:szCs w:val="24"/>
        </w:rPr>
        <w:t>«____» ______________      _____________ г.</w:t>
      </w:r>
      <w:r w:rsidRPr="008E3C9D">
        <w:rPr>
          <w:rFonts w:ascii="Times New Roman" w:hAnsi="Times New Roman" w:cs="Times New Roman"/>
          <w:sz w:val="24"/>
          <w:szCs w:val="24"/>
        </w:rPr>
        <w:br w:type="page"/>
      </w:r>
    </w:p>
    <w:p w:rsidR="007656C3" w:rsidRPr="008E3C9D" w:rsidRDefault="007656C3" w:rsidP="007656C3">
      <w:pPr>
        <w:autoSpaceDE w:val="0"/>
        <w:autoSpaceDN w:val="0"/>
        <w:adjustRightInd w:val="0"/>
        <w:ind w:left="5670"/>
        <w:jc w:val="both"/>
        <w:rPr>
          <w:rFonts w:eastAsia="Times New Roman"/>
          <w:sz w:val="24"/>
          <w:szCs w:val="24"/>
          <w:lang w:eastAsia="ar-SA"/>
        </w:rPr>
      </w:pPr>
      <w:bookmarkStart w:id="3" w:name="_Toc486608790"/>
      <w:r w:rsidRPr="008E3C9D">
        <w:rPr>
          <w:rFonts w:eastAsia="Times New Roman"/>
          <w:sz w:val="24"/>
          <w:szCs w:val="24"/>
          <w:lang w:eastAsia="ar-SA"/>
        </w:rPr>
        <w:lastRenderedPageBreak/>
        <w:t>Приложение №5</w:t>
      </w:r>
    </w:p>
    <w:p w:rsidR="007656C3" w:rsidRPr="008E3C9D" w:rsidRDefault="007656C3" w:rsidP="007656C3">
      <w:pPr>
        <w:keepNext/>
        <w:ind w:left="5670"/>
        <w:jc w:val="both"/>
        <w:outlineLvl w:val="0"/>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проведение               земляных работ</w:t>
      </w:r>
      <w:r w:rsidRPr="008E3C9D">
        <w:rPr>
          <w:rFonts w:eastAsia="Times New Roman"/>
          <w:sz w:val="24"/>
          <w:szCs w:val="24"/>
        </w:rPr>
        <w:t>» Администрации ___________________________________</w:t>
      </w:r>
    </w:p>
    <w:bookmarkEnd w:id="3"/>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widowControl w:val="0"/>
        <w:autoSpaceDE w:val="0"/>
        <w:autoSpaceDN w:val="0"/>
        <w:ind w:left="5670"/>
        <w:jc w:val="both"/>
        <w:rPr>
          <w:rFonts w:eastAsia="Times New Roman"/>
          <w:sz w:val="24"/>
          <w:szCs w:val="24"/>
        </w:rPr>
      </w:pPr>
      <w:r w:rsidRPr="008E3C9D">
        <w:rPr>
          <w:rFonts w:eastAsia="Times New Roman"/>
          <w:sz w:val="24"/>
          <w:szCs w:val="24"/>
        </w:rPr>
        <w:t>Руководителю</w:t>
      </w:r>
    </w:p>
    <w:p w:rsidR="007656C3" w:rsidRPr="008E3C9D" w:rsidRDefault="007656C3" w:rsidP="007656C3">
      <w:pPr>
        <w:widowControl w:val="0"/>
        <w:autoSpaceDE w:val="0"/>
        <w:autoSpaceDN w:val="0"/>
        <w:ind w:left="5670"/>
        <w:jc w:val="both"/>
        <w:rPr>
          <w:rFonts w:eastAsia="Times New Roman"/>
          <w:sz w:val="24"/>
          <w:szCs w:val="24"/>
        </w:rPr>
      </w:pPr>
      <w:r w:rsidRPr="008E3C9D">
        <w:rPr>
          <w:rFonts w:eastAsia="Times New Roman"/>
          <w:sz w:val="24"/>
          <w:szCs w:val="24"/>
        </w:rPr>
        <w:t>____________________________________</w:t>
      </w:r>
    </w:p>
    <w:p w:rsidR="007656C3" w:rsidRPr="008E3C9D" w:rsidRDefault="007656C3" w:rsidP="007656C3">
      <w:pPr>
        <w:widowControl w:val="0"/>
        <w:autoSpaceDE w:val="0"/>
        <w:autoSpaceDN w:val="0"/>
        <w:ind w:left="5670"/>
        <w:jc w:val="center"/>
        <w:rPr>
          <w:rFonts w:eastAsia="Times New Roman"/>
          <w:i/>
          <w:sz w:val="24"/>
          <w:szCs w:val="24"/>
        </w:rPr>
      </w:pPr>
      <w:r w:rsidRPr="008E3C9D">
        <w:rPr>
          <w:rFonts w:eastAsia="Times New Roman"/>
          <w:i/>
          <w:sz w:val="24"/>
          <w:szCs w:val="24"/>
        </w:rPr>
        <w:t>(наименование юридического лица, подавшего</w:t>
      </w:r>
    </w:p>
    <w:p w:rsidR="007656C3" w:rsidRPr="008E3C9D" w:rsidRDefault="007656C3" w:rsidP="007656C3">
      <w:pPr>
        <w:widowControl w:val="0"/>
        <w:autoSpaceDE w:val="0"/>
        <w:autoSpaceDN w:val="0"/>
        <w:ind w:left="5670"/>
        <w:jc w:val="both"/>
        <w:rPr>
          <w:rFonts w:eastAsia="Times New Roman"/>
          <w:sz w:val="24"/>
          <w:szCs w:val="24"/>
        </w:rPr>
      </w:pPr>
      <w:r w:rsidRPr="008E3C9D">
        <w:rPr>
          <w:rFonts w:eastAsia="Times New Roman"/>
          <w:sz w:val="24"/>
          <w:szCs w:val="24"/>
        </w:rPr>
        <w:t>____________________________________</w:t>
      </w:r>
    </w:p>
    <w:p w:rsidR="007656C3" w:rsidRPr="008E3C9D" w:rsidRDefault="007656C3" w:rsidP="007656C3">
      <w:pPr>
        <w:widowControl w:val="0"/>
        <w:autoSpaceDE w:val="0"/>
        <w:autoSpaceDN w:val="0"/>
        <w:ind w:left="5670"/>
        <w:jc w:val="center"/>
        <w:rPr>
          <w:rFonts w:eastAsia="Times New Roman"/>
          <w:i/>
          <w:sz w:val="24"/>
          <w:szCs w:val="24"/>
        </w:rPr>
      </w:pPr>
      <w:r w:rsidRPr="008E3C9D">
        <w:rPr>
          <w:rFonts w:eastAsia="Times New Roman"/>
          <w:i/>
          <w:sz w:val="24"/>
          <w:szCs w:val="24"/>
        </w:rPr>
        <w:t>заявление на выдачу разрешения на право</w:t>
      </w:r>
    </w:p>
    <w:p w:rsidR="007656C3" w:rsidRPr="008E3C9D" w:rsidRDefault="007656C3" w:rsidP="007656C3">
      <w:pPr>
        <w:widowControl w:val="0"/>
        <w:autoSpaceDE w:val="0"/>
        <w:autoSpaceDN w:val="0"/>
        <w:ind w:left="5670"/>
        <w:jc w:val="center"/>
        <w:rPr>
          <w:rFonts w:eastAsia="Times New Roman"/>
          <w:i/>
          <w:sz w:val="24"/>
          <w:szCs w:val="24"/>
        </w:rPr>
      </w:pPr>
      <w:r w:rsidRPr="008E3C9D">
        <w:rPr>
          <w:rFonts w:eastAsia="Times New Roman"/>
          <w:i/>
          <w:sz w:val="24"/>
          <w:szCs w:val="24"/>
        </w:rPr>
        <w:t>организации розничного рынка)</w:t>
      </w:r>
    </w:p>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widowControl w:val="0"/>
        <w:autoSpaceDE w:val="0"/>
        <w:autoSpaceDN w:val="0"/>
        <w:jc w:val="center"/>
        <w:rPr>
          <w:rFonts w:eastAsia="Times New Roman"/>
          <w:b/>
          <w:sz w:val="24"/>
          <w:szCs w:val="24"/>
        </w:rPr>
      </w:pPr>
      <w:r w:rsidRPr="008E3C9D">
        <w:rPr>
          <w:rFonts w:eastAsia="Times New Roman"/>
          <w:b/>
          <w:sz w:val="24"/>
          <w:szCs w:val="24"/>
        </w:rPr>
        <w:t>УВЕДОМЛЕНИЕ № ___</w:t>
      </w:r>
    </w:p>
    <w:p w:rsidR="007656C3" w:rsidRPr="008E3C9D" w:rsidRDefault="007656C3" w:rsidP="007656C3">
      <w:pPr>
        <w:widowControl w:val="0"/>
        <w:autoSpaceDE w:val="0"/>
        <w:autoSpaceDN w:val="0"/>
        <w:jc w:val="center"/>
        <w:rPr>
          <w:rFonts w:eastAsia="Times New Roman"/>
          <w:b/>
          <w:sz w:val="24"/>
          <w:szCs w:val="24"/>
        </w:rPr>
      </w:pPr>
      <w:r w:rsidRPr="008E3C9D">
        <w:rPr>
          <w:rFonts w:eastAsia="Times New Roman"/>
          <w:b/>
          <w:sz w:val="24"/>
          <w:szCs w:val="24"/>
        </w:rPr>
        <w:t>О НЕОБХОДИМОСТИ УСТРАНЕНИЯ НЕДОСТАТКОВ</w:t>
      </w:r>
    </w:p>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Администрация _____________ Республики Крым уведомляет _____________________________</w:t>
      </w:r>
    </w:p>
    <w:p w:rsidR="007656C3" w:rsidRPr="008E3C9D" w:rsidRDefault="007656C3" w:rsidP="007656C3">
      <w:pPr>
        <w:widowControl w:val="0"/>
        <w:autoSpaceDE w:val="0"/>
        <w:autoSpaceDN w:val="0"/>
        <w:ind w:left="6372"/>
        <w:jc w:val="both"/>
        <w:rPr>
          <w:rFonts w:eastAsia="Times New Roman"/>
          <w:i/>
          <w:sz w:val="24"/>
          <w:szCs w:val="24"/>
        </w:rPr>
      </w:pPr>
      <w:r w:rsidRPr="008E3C9D">
        <w:rPr>
          <w:rFonts w:eastAsia="Times New Roman"/>
          <w:i/>
          <w:sz w:val="24"/>
          <w:szCs w:val="24"/>
        </w:rPr>
        <w:t xml:space="preserve">    (Ф.И.О. соискателя разрешения)</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о необходимости устранения нарушений (представления отсутствующих документов) в оформлении заявления на получение (продление/переоформление) разрешения на право организации розничного рынка вх. № ______ от __________     _____ г.:</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___________________________________________________________________________________</w:t>
      </w:r>
    </w:p>
    <w:p w:rsidR="007656C3" w:rsidRPr="008E3C9D" w:rsidRDefault="007656C3" w:rsidP="007656C3">
      <w:pPr>
        <w:widowControl w:val="0"/>
        <w:autoSpaceDE w:val="0"/>
        <w:autoSpaceDN w:val="0"/>
        <w:jc w:val="both"/>
        <w:rPr>
          <w:rFonts w:eastAsia="Times New Roman"/>
          <w:sz w:val="24"/>
          <w:szCs w:val="24"/>
        </w:rPr>
      </w:pP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 ____________________     ___________г.</w:t>
      </w:r>
    </w:p>
    <w:p w:rsidR="007656C3" w:rsidRPr="008E3C9D" w:rsidRDefault="007656C3" w:rsidP="007656C3">
      <w:pPr>
        <w:widowControl w:val="0"/>
        <w:autoSpaceDE w:val="0"/>
        <w:autoSpaceDN w:val="0"/>
        <w:jc w:val="both"/>
        <w:rPr>
          <w:rFonts w:eastAsia="Times New Roman"/>
          <w:sz w:val="24"/>
          <w:szCs w:val="24"/>
        </w:rPr>
      </w:pPr>
      <w:r w:rsidRPr="008E3C9D">
        <w:rPr>
          <w:rFonts w:eastAsia="Times New Roman"/>
          <w:sz w:val="24"/>
          <w:szCs w:val="24"/>
        </w:rPr>
        <w:t>________________   ______________________________________       ________________________</w:t>
      </w:r>
    </w:p>
    <w:p w:rsidR="007656C3" w:rsidRPr="008E3C9D" w:rsidRDefault="007656C3" w:rsidP="007656C3">
      <w:pPr>
        <w:widowControl w:val="0"/>
        <w:autoSpaceDE w:val="0"/>
        <w:autoSpaceDN w:val="0"/>
        <w:jc w:val="both"/>
        <w:rPr>
          <w:rFonts w:eastAsia="Times New Roman"/>
          <w:i/>
          <w:sz w:val="24"/>
          <w:szCs w:val="24"/>
        </w:rPr>
      </w:pPr>
      <w:r w:rsidRPr="008E3C9D">
        <w:rPr>
          <w:rFonts w:eastAsia="Times New Roman"/>
          <w:i/>
          <w:sz w:val="24"/>
          <w:szCs w:val="24"/>
        </w:rPr>
        <w:t>(Должность)</w:t>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t>(Ф.И.О.)</w:t>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r>
      <w:r w:rsidRPr="008E3C9D">
        <w:rPr>
          <w:rFonts w:eastAsia="Times New Roman"/>
          <w:i/>
          <w:sz w:val="24"/>
          <w:szCs w:val="24"/>
        </w:rPr>
        <w:tab/>
        <w:t>(Подпись)</w:t>
      </w:r>
    </w:p>
    <w:p w:rsidR="007656C3" w:rsidRPr="008E3C9D" w:rsidRDefault="007656C3" w:rsidP="007656C3">
      <w:pPr>
        <w:jc w:val="both"/>
        <w:rPr>
          <w:rFonts w:eastAsia="Times New Roman"/>
          <w:sz w:val="24"/>
          <w:szCs w:val="24"/>
        </w:rPr>
      </w:pPr>
      <w:r w:rsidRPr="008E3C9D">
        <w:rPr>
          <w:rFonts w:eastAsia="Times New Roman"/>
          <w:sz w:val="24"/>
          <w:szCs w:val="24"/>
        </w:rPr>
        <w:br w:type="page"/>
      </w:r>
    </w:p>
    <w:p w:rsidR="007656C3" w:rsidRPr="008E3C9D" w:rsidRDefault="007656C3" w:rsidP="007656C3">
      <w:pPr>
        <w:autoSpaceDE w:val="0"/>
        <w:autoSpaceDN w:val="0"/>
        <w:adjustRightInd w:val="0"/>
        <w:ind w:left="5670"/>
        <w:jc w:val="both"/>
        <w:rPr>
          <w:rFonts w:eastAsia="Times New Roman"/>
          <w:sz w:val="24"/>
          <w:szCs w:val="24"/>
          <w:lang w:eastAsia="ar-SA"/>
        </w:rPr>
      </w:pPr>
      <w:bookmarkStart w:id="4" w:name="_Toc486608792"/>
      <w:r w:rsidRPr="008E3C9D">
        <w:rPr>
          <w:rFonts w:eastAsia="Times New Roman"/>
          <w:sz w:val="24"/>
          <w:szCs w:val="24"/>
          <w:lang w:eastAsia="ar-SA"/>
        </w:rPr>
        <w:lastRenderedPageBreak/>
        <w:t>Приложение №6</w:t>
      </w:r>
    </w:p>
    <w:p w:rsidR="007656C3" w:rsidRPr="008E3C9D" w:rsidRDefault="007656C3" w:rsidP="007656C3">
      <w:pPr>
        <w:keepNext/>
        <w:ind w:left="5670"/>
        <w:jc w:val="both"/>
        <w:outlineLvl w:val="0"/>
        <w:rPr>
          <w:rFonts w:eastAsia="Times New Roman"/>
          <w:sz w:val="24"/>
          <w:szCs w:val="24"/>
        </w:rPr>
      </w:pPr>
      <w:r w:rsidRPr="008E3C9D">
        <w:rPr>
          <w:rFonts w:eastAsia="Times New Roman"/>
          <w:sz w:val="24"/>
          <w:szCs w:val="24"/>
          <w:lang w:eastAsia="ar-SA"/>
        </w:rPr>
        <w:t xml:space="preserve">к административному регламенту предоставления муниципальной услуги </w:t>
      </w:r>
      <w:r w:rsidRPr="008E3C9D">
        <w:rPr>
          <w:rFonts w:eastAsia="Times New Roman"/>
          <w:sz w:val="24"/>
          <w:szCs w:val="24"/>
        </w:rPr>
        <w:t>«</w:t>
      </w:r>
      <w:r w:rsidRPr="008E3C9D">
        <w:rPr>
          <w:bCs/>
          <w:sz w:val="24"/>
          <w:szCs w:val="24"/>
        </w:rPr>
        <w:t>Выдача разрешения на право организации розничных рынков</w:t>
      </w:r>
      <w:r w:rsidRPr="008E3C9D">
        <w:rPr>
          <w:rFonts w:eastAsia="Times New Roman"/>
          <w:sz w:val="24"/>
          <w:szCs w:val="24"/>
        </w:rPr>
        <w:t xml:space="preserve">» </w:t>
      </w:r>
    </w:p>
    <w:p w:rsidR="007656C3" w:rsidRPr="008E3C9D" w:rsidRDefault="007656C3" w:rsidP="007656C3">
      <w:pPr>
        <w:keepNext/>
        <w:ind w:left="5670"/>
        <w:jc w:val="both"/>
        <w:outlineLvl w:val="0"/>
        <w:rPr>
          <w:rFonts w:eastAsia="Times New Roman"/>
          <w:sz w:val="24"/>
          <w:szCs w:val="24"/>
        </w:rPr>
      </w:pPr>
      <w:r w:rsidRPr="008E3C9D">
        <w:rPr>
          <w:rFonts w:eastAsia="Times New Roman"/>
          <w:sz w:val="24"/>
          <w:szCs w:val="24"/>
        </w:rPr>
        <w:t>Администрации ______________________</w:t>
      </w:r>
    </w:p>
    <w:bookmarkEnd w:id="4"/>
    <w:p w:rsidR="007656C3" w:rsidRPr="008E3C9D" w:rsidRDefault="007656C3" w:rsidP="007656C3">
      <w:pPr>
        <w:autoSpaceDE w:val="0"/>
        <w:autoSpaceDN w:val="0"/>
        <w:adjustRightInd w:val="0"/>
        <w:ind w:firstLine="709"/>
        <w:jc w:val="both"/>
        <w:rPr>
          <w:rFonts w:eastAsia="Times New Roman"/>
          <w:bCs/>
          <w:iCs/>
          <w:sz w:val="24"/>
          <w:szCs w:val="24"/>
        </w:rPr>
      </w:pPr>
    </w:p>
    <w:p w:rsidR="007656C3" w:rsidRPr="008E3C9D" w:rsidRDefault="007656C3" w:rsidP="007656C3">
      <w:pPr>
        <w:autoSpaceDE w:val="0"/>
        <w:autoSpaceDN w:val="0"/>
        <w:adjustRightInd w:val="0"/>
        <w:ind w:firstLine="709"/>
        <w:jc w:val="center"/>
        <w:rPr>
          <w:rFonts w:eastAsia="Times New Roman"/>
          <w:b/>
          <w:bCs/>
          <w:iCs/>
          <w:sz w:val="24"/>
          <w:szCs w:val="24"/>
        </w:rPr>
      </w:pPr>
      <w:r w:rsidRPr="008E3C9D">
        <w:rPr>
          <w:rFonts w:eastAsia="Times New Roman"/>
          <w:b/>
          <w:bCs/>
          <w:iCs/>
          <w:sz w:val="24"/>
          <w:szCs w:val="24"/>
        </w:rPr>
        <w:t>РАСПИСКА В ПОЛУЧЕНИИ ДОКУМЕНТОВ</w:t>
      </w:r>
    </w:p>
    <w:p w:rsidR="007656C3" w:rsidRPr="008E3C9D" w:rsidRDefault="007656C3" w:rsidP="007656C3">
      <w:pPr>
        <w:autoSpaceDE w:val="0"/>
        <w:autoSpaceDN w:val="0"/>
        <w:adjustRightInd w:val="0"/>
        <w:ind w:firstLine="709"/>
        <w:jc w:val="center"/>
        <w:rPr>
          <w:rFonts w:eastAsia="Times New Roman"/>
          <w:bCs/>
          <w:iCs/>
          <w:sz w:val="24"/>
          <w:szCs w:val="24"/>
        </w:rPr>
      </w:pPr>
      <w:r w:rsidRPr="008E3C9D">
        <w:rPr>
          <w:rFonts w:eastAsia="Times New Roman"/>
          <w:bCs/>
          <w:iCs/>
          <w:sz w:val="24"/>
          <w:szCs w:val="24"/>
        </w:rPr>
        <w:t>№ _________ от ____________________</w:t>
      </w:r>
    </w:p>
    <w:p w:rsidR="007656C3" w:rsidRPr="008E3C9D" w:rsidRDefault="007656C3" w:rsidP="007656C3">
      <w:pPr>
        <w:autoSpaceDE w:val="0"/>
        <w:autoSpaceDN w:val="0"/>
        <w:adjustRightInd w:val="0"/>
        <w:ind w:firstLine="709"/>
        <w:jc w:val="center"/>
        <w:rPr>
          <w:rFonts w:eastAsia="Times New Roman"/>
          <w:bCs/>
          <w:i/>
          <w:iCs/>
          <w:sz w:val="24"/>
          <w:szCs w:val="24"/>
        </w:rPr>
      </w:pPr>
      <w:r w:rsidRPr="008E3C9D">
        <w:rPr>
          <w:rFonts w:eastAsia="Times New Roman"/>
          <w:bCs/>
          <w:i/>
          <w:iCs/>
          <w:sz w:val="24"/>
          <w:szCs w:val="24"/>
        </w:rPr>
        <w:t>(соответствует реквизитам,</w:t>
      </w:r>
    </w:p>
    <w:p w:rsidR="007656C3" w:rsidRPr="008E3C9D" w:rsidRDefault="007656C3" w:rsidP="007656C3">
      <w:pPr>
        <w:autoSpaceDE w:val="0"/>
        <w:autoSpaceDN w:val="0"/>
        <w:adjustRightInd w:val="0"/>
        <w:ind w:firstLine="709"/>
        <w:jc w:val="center"/>
        <w:rPr>
          <w:rFonts w:eastAsia="Times New Roman"/>
          <w:bCs/>
          <w:i/>
          <w:iCs/>
          <w:sz w:val="24"/>
          <w:szCs w:val="24"/>
        </w:rPr>
      </w:pPr>
      <w:r w:rsidRPr="008E3C9D">
        <w:rPr>
          <w:rFonts w:eastAsia="Times New Roman"/>
          <w:bCs/>
          <w:i/>
          <w:iCs/>
          <w:sz w:val="24"/>
          <w:szCs w:val="24"/>
        </w:rPr>
        <w:t>указанным в журнале регистрации)</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Выдана_______________________________________________________________________</w:t>
      </w:r>
    </w:p>
    <w:p w:rsidR="007656C3" w:rsidRPr="008E3C9D" w:rsidRDefault="007656C3" w:rsidP="007656C3">
      <w:pPr>
        <w:autoSpaceDE w:val="0"/>
        <w:autoSpaceDN w:val="0"/>
        <w:adjustRightInd w:val="0"/>
        <w:ind w:firstLine="709"/>
        <w:jc w:val="center"/>
        <w:rPr>
          <w:rFonts w:eastAsia="Times New Roman"/>
          <w:bCs/>
          <w:i/>
          <w:iCs/>
          <w:sz w:val="24"/>
          <w:szCs w:val="24"/>
        </w:rPr>
      </w:pPr>
      <w:r w:rsidRPr="008E3C9D">
        <w:rPr>
          <w:rFonts w:eastAsia="Times New Roman"/>
          <w:bCs/>
          <w:i/>
          <w:iCs/>
          <w:sz w:val="24"/>
          <w:szCs w:val="24"/>
        </w:rPr>
        <w:t>(Ф.И.О. заявителя)</w:t>
      </w:r>
    </w:p>
    <w:p w:rsidR="007656C3" w:rsidRPr="008E3C9D" w:rsidRDefault="007656C3" w:rsidP="007656C3">
      <w:pPr>
        <w:autoSpaceDE w:val="0"/>
        <w:autoSpaceDN w:val="0"/>
        <w:adjustRightInd w:val="0"/>
        <w:ind w:firstLine="709"/>
        <w:jc w:val="both"/>
        <w:rPr>
          <w:rFonts w:eastAsia="Times New Roman"/>
          <w:bCs/>
          <w:iCs/>
          <w:sz w:val="24"/>
          <w:szCs w:val="24"/>
        </w:rPr>
      </w:pP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Перечень документов, представленных заявителем самостоятельно:</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1.____________________________________________________________________________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2.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3.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4.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5.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6.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7.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1.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2. 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_____________________________________________________________________________</w:t>
      </w:r>
    </w:p>
    <w:p w:rsidR="007656C3" w:rsidRPr="008E3C9D" w:rsidRDefault="007656C3" w:rsidP="007656C3">
      <w:pPr>
        <w:autoSpaceDE w:val="0"/>
        <w:autoSpaceDN w:val="0"/>
        <w:adjustRightInd w:val="0"/>
        <w:ind w:firstLine="709"/>
        <w:jc w:val="both"/>
        <w:rPr>
          <w:rFonts w:eastAsia="Times New Roman"/>
          <w:bCs/>
          <w:iCs/>
          <w:sz w:val="24"/>
          <w:szCs w:val="24"/>
        </w:rPr>
      </w:pPr>
      <w:r w:rsidRPr="008E3C9D">
        <w:rPr>
          <w:rFonts w:eastAsia="Times New Roman"/>
          <w:bCs/>
          <w:iCs/>
          <w:sz w:val="24"/>
          <w:szCs w:val="24"/>
        </w:rPr>
        <w:t>_____________________________________________________________________________</w:t>
      </w:r>
    </w:p>
    <w:p w:rsidR="007656C3" w:rsidRPr="008E3C9D" w:rsidRDefault="007656C3" w:rsidP="007656C3">
      <w:pPr>
        <w:autoSpaceDE w:val="0"/>
        <w:autoSpaceDN w:val="0"/>
        <w:adjustRightInd w:val="0"/>
        <w:ind w:firstLine="709"/>
        <w:jc w:val="center"/>
        <w:rPr>
          <w:rFonts w:eastAsia="Times New Roman"/>
          <w:bCs/>
          <w:i/>
          <w:iCs/>
          <w:sz w:val="24"/>
          <w:szCs w:val="24"/>
        </w:rPr>
      </w:pPr>
      <w:r w:rsidRPr="008E3C9D">
        <w:rPr>
          <w:rFonts w:eastAsia="Times New Roman"/>
          <w:bCs/>
          <w:i/>
          <w:iCs/>
          <w:sz w:val="24"/>
          <w:szCs w:val="24"/>
        </w:rPr>
        <w:t>(должность, Ф.И.О. должностного лица, подпись</w:t>
      </w:r>
    </w:p>
    <w:p w:rsidR="007656C3" w:rsidRPr="008E3C9D" w:rsidRDefault="007656C3" w:rsidP="007656C3">
      <w:pPr>
        <w:autoSpaceDE w:val="0"/>
        <w:autoSpaceDN w:val="0"/>
        <w:adjustRightInd w:val="0"/>
        <w:ind w:firstLine="709"/>
        <w:jc w:val="center"/>
        <w:rPr>
          <w:rFonts w:eastAsia="Times New Roman"/>
          <w:bCs/>
          <w:i/>
          <w:iCs/>
          <w:sz w:val="24"/>
          <w:szCs w:val="24"/>
        </w:rPr>
      </w:pPr>
      <w:r w:rsidRPr="008E3C9D">
        <w:rPr>
          <w:rFonts w:eastAsia="Times New Roman"/>
          <w:bCs/>
          <w:i/>
          <w:iCs/>
          <w:sz w:val="24"/>
          <w:szCs w:val="24"/>
        </w:rPr>
        <w:t>выдавшего расписку)</w:t>
      </w:r>
    </w:p>
    <w:p w:rsidR="007656C3" w:rsidRPr="008E3C9D" w:rsidRDefault="007656C3" w:rsidP="007656C3">
      <w:pPr>
        <w:autoSpaceDE w:val="0"/>
        <w:autoSpaceDN w:val="0"/>
        <w:adjustRightInd w:val="0"/>
        <w:ind w:left="5670"/>
        <w:jc w:val="both"/>
        <w:rPr>
          <w:rFonts w:eastAsia="Times New Roman"/>
          <w:sz w:val="24"/>
          <w:szCs w:val="24"/>
        </w:rPr>
      </w:pPr>
      <w:r w:rsidRPr="008E3C9D">
        <w:rPr>
          <w:rFonts w:eastAsia="Times New Roman"/>
          <w:sz w:val="24"/>
          <w:szCs w:val="24"/>
        </w:rPr>
        <w:br w:type="page"/>
      </w:r>
    </w:p>
    <w:p w:rsidR="007656C3" w:rsidRPr="008E3C9D" w:rsidRDefault="007656C3" w:rsidP="007656C3">
      <w:pPr>
        <w:autoSpaceDE w:val="0"/>
        <w:autoSpaceDN w:val="0"/>
        <w:adjustRightInd w:val="0"/>
        <w:ind w:left="5670"/>
        <w:jc w:val="both"/>
        <w:rPr>
          <w:rFonts w:eastAsia="Times New Roman"/>
          <w:sz w:val="24"/>
          <w:szCs w:val="24"/>
        </w:rPr>
      </w:pPr>
      <w:r w:rsidRPr="008E3C9D">
        <w:rPr>
          <w:rFonts w:eastAsia="Times New Roman"/>
          <w:sz w:val="24"/>
          <w:szCs w:val="24"/>
        </w:rPr>
        <w:lastRenderedPageBreak/>
        <w:t>Приложение №7</w:t>
      </w:r>
    </w:p>
    <w:p w:rsidR="007656C3" w:rsidRPr="008E3C9D" w:rsidRDefault="007656C3" w:rsidP="007656C3">
      <w:pPr>
        <w:autoSpaceDE w:val="0"/>
        <w:autoSpaceDN w:val="0"/>
        <w:adjustRightInd w:val="0"/>
        <w:ind w:left="5670"/>
        <w:jc w:val="both"/>
        <w:rPr>
          <w:rFonts w:eastAsia="Times New Roman"/>
          <w:sz w:val="24"/>
          <w:szCs w:val="24"/>
        </w:rPr>
      </w:pPr>
      <w:r w:rsidRPr="008E3C9D">
        <w:rPr>
          <w:rFonts w:eastAsia="Times New Roman"/>
          <w:sz w:val="24"/>
          <w:szCs w:val="24"/>
        </w:rPr>
        <w:t xml:space="preserve">к административному регламенту предоставления муниципальной услуги «Выдача разрешения на право организации розничных рынков» </w:t>
      </w:r>
    </w:p>
    <w:p w:rsidR="007656C3" w:rsidRPr="008E3C9D" w:rsidRDefault="007656C3" w:rsidP="007656C3">
      <w:pPr>
        <w:autoSpaceDE w:val="0"/>
        <w:autoSpaceDN w:val="0"/>
        <w:adjustRightInd w:val="0"/>
        <w:ind w:left="5670"/>
        <w:jc w:val="both"/>
        <w:rPr>
          <w:rFonts w:eastAsia="Times New Roman"/>
          <w:sz w:val="24"/>
          <w:szCs w:val="24"/>
        </w:rPr>
      </w:pPr>
      <w:r w:rsidRPr="008E3C9D">
        <w:rPr>
          <w:rFonts w:eastAsia="Times New Roman"/>
          <w:sz w:val="24"/>
          <w:szCs w:val="24"/>
        </w:rPr>
        <w:t>Администрации ______________________</w:t>
      </w:r>
    </w:p>
    <w:p w:rsidR="007656C3" w:rsidRPr="008E3C9D" w:rsidRDefault="007656C3" w:rsidP="007656C3">
      <w:pPr>
        <w:autoSpaceDE w:val="0"/>
        <w:autoSpaceDN w:val="0"/>
        <w:adjustRightInd w:val="0"/>
        <w:ind w:left="5670"/>
        <w:jc w:val="both"/>
        <w:rPr>
          <w:rFonts w:eastAsia="Times New Roman"/>
          <w:sz w:val="24"/>
          <w:szCs w:val="24"/>
        </w:rPr>
      </w:pPr>
    </w:p>
    <w:p w:rsidR="007656C3" w:rsidRPr="008E3C9D" w:rsidRDefault="007656C3" w:rsidP="007656C3">
      <w:pPr>
        <w:autoSpaceDE w:val="0"/>
        <w:autoSpaceDN w:val="0"/>
        <w:adjustRightInd w:val="0"/>
        <w:ind w:firstLine="709"/>
        <w:jc w:val="center"/>
        <w:rPr>
          <w:rFonts w:eastAsia="Times New Roman"/>
          <w:b/>
          <w:sz w:val="24"/>
          <w:szCs w:val="24"/>
        </w:rPr>
      </w:pPr>
      <w:r w:rsidRPr="008E3C9D">
        <w:rPr>
          <w:rFonts w:eastAsia="Times New Roman"/>
          <w:b/>
          <w:sz w:val="24"/>
          <w:szCs w:val="24"/>
        </w:rPr>
        <w:t>УВЕДОМЛЕНИЕ</w:t>
      </w:r>
    </w:p>
    <w:p w:rsidR="007656C3" w:rsidRPr="008E3C9D" w:rsidRDefault="007656C3" w:rsidP="007656C3">
      <w:pPr>
        <w:autoSpaceDE w:val="0"/>
        <w:autoSpaceDN w:val="0"/>
        <w:adjustRightInd w:val="0"/>
        <w:ind w:firstLine="709"/>
        <w:jc w:val="center"/>
        <w:rPr>
          <w:rFonts w:eastAsia="Times New Roman"/>
          <w:b/>
          <w:sz w:val="24"/>
          <w:szCs w:val="24"/>
        </w:rPr>
      </w:pPr>
      <w:r w:rsidRPr="008E3C9D">
        <w:rPr>
          <w:rFonts w:eastAsia="Times New Roman"/>
          <w:b/>
          <w:sz w:val="24"/>
          <w:szCs w:val="24"/>
        </w:rPr>
        <w:t>о приеме заявления к рассмотрению о предоставлении разрешения</w:t>
      </w:r>
    </w:p>
    <w:p w:rsidR="007656C3" w:rsidRPr="008E3C9D" w:rsidRDefault="007656C3" w:rsidP="007656C3">
      <w:pPr>
        <w:autoSpaceDE w:val="0"/>
        <w:autoSpaceDN w:val="0"/>
        <w:adjustRightInd w:val="0"/>
        <w:ind w:firstLine="709"/>
        <w:jc w:val="center"/>
        <w:rPr>
          <w:rFonts w:eastAsia="Times New Roman"/>
          <w:b/>
          <w:sz w:val="24"/>
          <w:szCs w:val="24"/>
        </w:rPr>
      </w:pPr>
      <w:r w:rsidRPr="008E3C9D">
        <w:rPr>
          <w:rFonts w:eastAsia="Times New Roman"/>
          <w:b/>
          <w:sz w:val="24"/>
          <w:szCs w:val="24"/>
        </w:rPr>
        <w:t xml:space="preserve">для получения разрешения на право организации розничного рынка </w:t>
      </w:r>
    </w:p>
    <w:p w:rsidR="007656C3" w:rsidRPr="008E3C9D" w:rsidRDefault="007656C3" w:rsidP="007656C3">
      <w:pPr>
        <w:autoSpaceDE w:val="0"/>
        <w:autoSpaceDN w:val="0"/>
        <w:adjustRightInd w:val="0"/>
        <w:ind w:firstLine="709"/>
        <w:jc w:val="center"/>
        <w:rPr>
          <w:rFonts w:eastAsia="Times New Roman"/>
          <w:b/>
          <w:sz w:val="24"/>
          <w:szCs w:val="24"/>
        </w:rPr>
      </w:pPr>
      <w:r w:rsidRPr="008E3C9D">
        <w:rPr>
          <w:rFonts w:eastAsia="Times New Roman"/>
          <w:b/>
          <w:sz w:val="24"/>
          <w:szCs w:val="24"/>
        </w:rPr>
        <w:t>на территории _________________________</w:t>
      </w:r>
    </w:p>
    <w:p w:rsidR="007656C3" w:rsidRPr="008E3C9D" w:rsidRDefault="007656C3" w:rsidP="007656C3">
      <w:pPr>
        <w:autoSpaceDE w:val="0"/>
        <w:autoSpaceDN w:val="0"/>
        <w:adjustRightInd w:val="0"/>
        <w:ind w:firstLine="709"/>
        <w:jc w:val="center"/>
        <w:rPr>
          <w:rFonts w:eastAsia="Times New Roman"/>
          <w:b/>
          <w:sz w:val="24"/>
          <w:szCs w:val="24"/>
        </w:rPr>
      </w:pP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Администрация __________________________________ Республики Крым уведомляет ___________________________________________________________________________________</w:t>
      </w:r>
    </w:p>
    <w:p w:rsidR="007656C3" w:rsidRPr="008E3C9D" w:rsidRDefault="007656C3" w:rsidP="007656C3">
      <w:pPr>
        <w:autoSpaceDE w:val="0"/>
        <w:autoSpaceDN w:val="0"/>
        <w:adjustRightInd w:val="0"/>
        <w:ind w:firstLine="709"/>
        <w:jc w:val="center"/>
        <w:rPr>
          <w:rFonts w:eastAsia="Times New Roman"/>
          <w:i/>
          <w:sz w:val="24"/>
          <w:szCs w:val="24"/>
        </w:rPr>
      </w:pPr>
      <w:r w:rsidRPr="008E3C9D">
        <w:rPr>
          <w:rFonts w:eastAsia="Times New Roman"/>
          <w:i/>
          <w:sz w:val="24"/>
          <w:szCs w:val="24"/>
        </w:rPr>
        <w:t>(наименование юридического лица, его местонахождение)</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о приеме заявления № ________, дата ____ ________________ _______ г.</w:t>
      </w: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на право организации розничного рынка по адресу:</w:t>
      </w:r>
    </w:p>
    <w:p w:rsidR="007656C3" w:rsidRPr="008E3C9D" w:rsidRDefault="007656C3" w:rsidP="007656C3">
      <w:pPr>
        <w:autoSpaceDE w:val="0"/>
        <w:autoSpaceDN w:val="0"/>
        <w:adjustRightInd w:val="0"/>
        <w:jc w:val="center"/>
        <w:rPr>
          <w:rFonts w:eastAsia="Times New Roman"/>
          <w:i/>
          <w:sz w:val="24"/>
          <w:szCs w:val="24"/>
        </w:rPr>
      </w:pPr>
      <w:r w:rsidRPr="008E3C9D">
        <w:rPr>
          <w:rFonts w:eastAsia="Times New Roman"/>
          <w:sz w:val="24"/>
          <w:szCs w:val="24"/>
        </w:rPr>
        <w:t xml:space="preserve">___________________________________________________________________________________ </w:t>
      </w:r>
      <w:r w:rsidRPr="008E3C9D">
        <w:rPr>
          <w:rFonts w:eastAsia="Times New Roman"/>
          <w:i/>
          <w:sz w:val="24"/>
          <w:szCs w:val="24"/>
        </w:rPr>
        <w:t>(адрес рынка)</w:t>
      </w:r>
    </w:p>
    <w:p w:rsidR="007656C3" w:rsidRPr="008E3C9D" w:rsidRDefault="007656C3" w:rsidP="007656C3">
      <w:pPr>
        <w:autoSpaceDE w:val="0"/>
        <w:autoSpaceDN w:val="0"/>
        <w:adjustRightInd w:val="0"/>
        <w:ind w:firstLine="709"/>
        <w:jc w:val="both"/>
        <w:rPr>
          <w:rFonts w:eastAsia="Times New Roman"/>
          <w:sz w:val="24"/>
          <w:szCs w:val="24"/>
        </w:rPr>
      </w:pPr>
    </w:p>
    <w:p w:rsidR="007656C3" w:rsidRPr="008E3C9D" w:rsidRDefault="007656C3" w:rsidP="007656C3">
      <w:pPr>
        <w:autoSpaceDE w:val="0"/>
        <w:autoSpaceDN w:val="0"/>
        <w:adjustRightInd w:val="0"/>
        <w:ind w:firstLine="709"/>
        <w:jc w:val="both"/>
        <w:rPr>
          <w:rFonts w:eastAsia="Times New Roman"/>
          <w:sz w:val="24"/>
          <w:szCs w:val="24"/>
        </w:rPr>
      </w:pPr>
      <w:r w:rsidRPr="008E3C9D">
        <w:rPr>
          <w:rFonts w:eastAsia="Times New Roman"/>
          <w:sz w:val="24"/>
          <w:szCs w:val="24"/>
        </w:rPr>
        <w:t>Уведомление выдал:</w:t>
      </w:r>
    </w:p>
    <w:p w:rsidR="007656C3" w:rsidRPr="008E3C9D" w:rsidRDefault="007656C3" w:rsidP="007656C3">
      <w:pPr>
        <w:autoSpaceDE w:val="0"/>
        <w:autoSpaceDN w:val="0"/>
        <w:adjustRightInd w:val="0"/>
        <w:jc w:val="both"/>
        <w:rPr>
          <w:rFonts w:eastAsia="Times New Roman"/>
          <w:sz w:val="24"/>
          <w:szCs w:val="24"/>
        </w:rPr>
      </w:pPr>
      <w:r w:rsidRPr="008E3C9D">
        <w:rPr>
          <w:rFonts w:eastAsia="Times New Roman"/>
          <w:sz w:val="24"/>
          <w:szCs w:val="24"/>
        </w:rPr>
        <w:t>________________________________    _________________    ______________________________</w:t>
      </w:r>
    </w:p>
    <w:p w:rsidR="007656C3" w:rsidRPr="008E3C9D" w:rsidRDefault="007656C3" w:rsidP="007656C3">
      <w:pPr>
        <w:autoSpaceDE w:val="0"/>
        <w:autoSpaceDN w:val="0"/>
        <w:adjustRightInd w:val="0"/>
        <w:ind w:firstLine="709"/>
        <w:jc w:val="both"/>
        <w:rPr>
          <w:rFonts w:eastAsia="Times New Roman"/>
          <w:i/>
          <w:sz w:val="24"/>
          <w:szCs w:val="24"/>
        </w:rPr>
      </w:pPr>
      <w:r w:rsidRPr="008E3C9D">
        <w:rPr>
          <w:rFonts w:eastAsia="Times New Roman"/>
          <w:i/>
          <w:sz w:val="24"/>
          <w:szCs w:val="24"/>
        </w:rPr>
        <w:t>(должность)                                                (подпись)                            (ФИО)</w:t>
      </w:r>
    </w:p>
    <w:p w:rsidR="007656C3" w:rsidRPr="008E3C9D" w:rsidRDefault="007656C3" w:rsidP="007656C3">
      <w:pPr>
        <w:autoSpaceDE w:val="0"/>
        <w:autoSpaceDN w:val="0"/>
        <w:adjustRightInd w:val="0"/>
        <w:ind w:firstLine="709"/>
        <w:jc w:val="both"/>
        <w:rPr>
          <w:rFonts w:eastAsia="Times New Roman"/>
          <w:sz w:val="24"/>
          <w:szCs w:val="24"/>
        </w:rPr>
      </w:pPr>
    </w:p>
    <w:p w:rsidR="007656C3" w:rsidRPr="008E3C9D" w:rsidRDefault="007656C3" w:rsidP="007656C3">
      <w:pPr>
        <w:autoSpaceDE w:val="0"/>
        <w:autoSpaceDN w:val="0"/>
        <w:adjustRightInd w:val="0"/>
        <w:ind w:firstLine="709"/>
        <w:jc w:val="both"/>
        <w:rPr>
          <w:rFonts w:eastAsia="Times New Roman"/>
          <w:sz w:val="24"/>
          <w:szCs w:val="24"/>
        </w:rPr>
      </w:pPr>
    </w:p>
    <w:p w:rsidR="007656C3" w:rsidRPr="008E3C9D" w:rsidRDefault="007656C3" w:rsidP="007656C3">
      <w:pPr>
        <w:autoSpaceDE w:val="0"/>
        <w:autoSpaceDN w:val="0"/>
        <w:adjustRightInd w:val="0"/>
        <w:ind w:firstLine="709"/>
        <w:jc w:val="both"/>
        <w:rPr>
          <w:rFonts w:eastAsia="Times New Roman"/>
          <w:sz w:val="24"/>
          <w:szCs w:val="24"/>
        </w:rPr>
      </w:pPr>
    </w:p>
    <w:p w:rsidR="007656C3" w:rsidRPr="008E3C9D" w:rsidRDefault="007656C3" w:rsidP="007656C3">
      <w:pPr>
        <w:autoSpaceDE w:val="0"/>
        <w:autoSpaceDN w:val="0"/>
        <w:adjustRightInd w:val="0"/>
        <w:jc w:val="both"/>
        <w:rPr>
          <w:rFonts w:eastAsia="Times New Roman"/>
          <w:sz w:val="24"/>
          <w:szCs w:val="24"/>
        </w:rPr>
      </w:pPr>
      <w:r w:rsidRPr="008E3C9D">
        <w:rPr>
          <w:rFonts w:eastAsia="Times New Roman"/>
          <w:sz w:val="24"/>
          <w:szCs w:val="24"/>
        </w:rPr>
        <w:t>________________________________    _________________    ______________________________</w:t>
      </w:r>
    </w:p>
    <w:p w:rsidR="007656C3" w:rsidRDefault="007656C3" w:rsidP="007656C3">
      <w:r w:rsidRPr="008E3C9D">
        <w:rPr>
          <w:rFonts w:eastAsia="Times New Roman"/>
          <w:i/>
          <w:sz w:val="24"/>
          <w:szCs w:val="24"/>
        </w:rPr>
        <w:t xml:space="preserve">(должность руководителя)                </w:t>
      </w:r>
    </w:p>
    <w:sectPr w:rsidR="007656C3" w:rsidSect="007656C3">
      <w:headerReference w:type="default" r:id="rId11"/>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89" w:rsidRDefault="002C0B89" w:rsidP="007656C3">
      <w:r>
        <w:separator/>
      </w:r>
    </w:p>
  </w:endnote>
  <w:endnote w:type="continuationSeparator" w:id="0">
    <w:p w:rsidR="002C0B89" w:rsidRDefault="002C0B89" w:rsidP="007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89" w:rsidRDefault="002C0B89" w:rsidP="007656C3">
      <w:r>
        <w:separator/>
      </w:r>
    </w:p>
  </w:footnote>
  <w:footnote w:type="continuationSeparator" w:id="0">
    <w:p w:rsidR="002C0B89" w:rsidRDefault="002C0B89" w:rsidP="0076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69640"/>
      <w:docPartObj>
        <w:docPartGallery w:val="Page Numbers (Top of Page)"/>
        <w:docPartUnique/>
      </w:docPartObj>
    </w:sdtPr>
    <w:sdtEndPr/>
    <w:sdtContent>
      <w:p w:rsidR="00A55C4D" w:rsidRDefault="00A55C4D">
        <w:pPr>
          <w:pStyle w:val="a4"/>
          <w:jc w:val="right"/>
        </w:pPr>
        <w:r>
          <w:fldChar w:fldCharType="begin"/>
        </w:r>
        <w:r>
          <w:instrText>PAGE   \* MERGEFORMAT</w:instrText>
        </w:r>
        <w:r>
          <w:fldChar w:fldCharType="separate"/>
        </w:r>
        <w:r w:rsidR="003D2938">
          <w:rPr>
            <w:noProof/>
          </w:rPr>
          <w:t>34</w:t>
        </w:r>
        <w:r>
          <w:fldChar w:fldCharType="end"/>
        </w:r>
      </w:p>
    </w:sdtContent>
  </w:sdt>
  <w:p w:rsidR="00A55C4D" w:rsidRDefault="00A55C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C4"/>
    <w:rsid w:val="00004FBE"/>
    <w:rsid w:val="00063594"/>
    <w:rsid w:val="0007616F"/>
    <w:rsid w:val="001F66E4"/>
    <w:rsid w:val="002C0B89"/>
    <w:rsid w:val="00334C1D"/>
    <w:rsid w:val="003D2938"/>
    <w:rsid w:val="00586AD3"/>
    <w:rsid w:val="006025C4"/>
    <w:rsid w:val="006C14AD"/>
    <w:rsid w:val="006F4340"/>
    <w:rsid w:val="0074479F"/>
    <w:rsid w:val="007656C3"/>
    <w:rsid w:val="00782DD4"/>
    <w:rsid w:val="007F2CC6"/>
    <w:rsid w:val="00853C71"/>
    <w:rsid w:val="00A55C4D"/>
    <w:rsid w:val="00DE1198"/>
    <w:rsid w:val="00E21562"/>
    <w:rsid w:val="00F9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C3"/>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656C3"/>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7656C3"/>
    <w:pPr>
      <w:keepNext/>
      <w:spacing w:before="240" w:after="60"/>
      <w:outlineLvl w:val="1"/>
    </w:pPr>
    <w:rPr>
      <w:rFonts w:ascii="Cambria" w:hAnsi="Cambria" w:cs="Cambria"/>
      <w:b/>
      <w:bCs/>
      <w:i/>
      <w:iCs/>
    </w:rPr>
  </w:style>
  <w:style w:type="paragraph" w:styleId="4">
    <w:name w:val="heading 4"/>
    <w:basedOn w:val="a"/>
    <w:next w:val="a"/>
    <w:link w:val="40"/>
    <w:semiHidden/>
    <w:unhideWhenUsed/>
    <w:qFormat/>
    <w:rsid w:val="007656C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6C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7656C3"/>
    <w:rPr>
      <w:rFonts w:ascii="Cambria" w:eastAsia="Calibri" w:hAnsi="Cambria" w:cs="Cambria"/>
      <w:b/>
      <w:bCs/>
      <w:i/>
      <w:iCs/>
      <w:sz w:val="28"/>
      <w:szCs w:val="28"/>
      <w:lang w:eastAsia="ru-RU"/>
    </w:rPr>
  </w:style>
  <w:style w:type="paragraph" w:styleId="a3">
    <w:name w:val="No Spacing"/>
    <w:qFormat/>
    <w:rsid w:val="007656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nhideWhenUsed/>
    <w:rsid w:val="007656C3"/>
    <w:pPr>
      <w:tabs>
        <w:tab w:val="center" w:pos="4677"/>
        <w:tab w:val="right" w:pos="9355"/>
      </w:tabs>
    </w:pPr>
  </w:style>
  <w:style w:type="character" w:customStyle="1" w:styleId="a5">
    <w:name w:val="Верхний колонтитул Знак"/>
    <w:basedOn w:val="a0"/>
    <w:link w:val="a4"/>
    <w:rsid w:val="007656C3"/>
    <w:rPr>
      <w:rFonts w:ascii="Times New Roman" w:eastAsia="Calibri" w:hAnsi="Times New Roman" w:cs="Times New Roman"/>
      <w:sz w:val="28"/>
      <w:szCs w:val="28"/>
      <w:lang w:eastAsia="ru-RU"/>
    </w:rPr>
  </w:style>
  <w:style w:type="paragraph" w:styleId="a6">
    <w:name w:val="footer"/>
    <w:basedOn w:val="a"/>
    <w:link w:val="a7"/>
    <w:uiPriority w:val="99"/>
    <w:unhideWhenUsed/>
    <w:rsid w:val="007656C3"/>
    <w:pPr>
      <w:tabs>
        <w:tab w:val="center" w:pos="4677"/>
        <w:tab w:val="right" w:pos="9355"/>
      </w:tabs>
    </w:pPr>
  </w:style>
  <w:style w:type="character" w:customStyle="1" w:styleId="a7">
    <w:name w:val="Нижний колонтитул Знак"/>
    <w:basedOn w:val="a0"/>
    <w:link w:val="a6"/>
    <w:uiPriority w:val="99"/>
    <w:rsid w:val="007656C3"/>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56C3"/>
    <w:rPr>
      <w:rFonts w:asciiTheme="majorHAnsi" w:eastAsiaTheme="majorEastAsia" w:hAnsiTheme="majorHAnsi" w:cstheme="majorBidi"/>
      <w:b/>
      <w:bCs/>
      <w:i/>
      <w:iCs/>
      <w:color w:val="5B9BD5" w:themeColor="accent1"/>
      <w:sz w:val="28"/>
      <w:szCs w:val="28"/>
      <w:lang w:eastAsia="ru-RU"/>
    </w:rPr>
  </w:style>
  <w:style w:type="character" w:customStyle="1" w:styleId="a8">
    <w:name w:val="Текст выноски Знак"/>
    <w:basedOn w:val="a0"/>
    <w:link w:val="a9"/>
    <w:semiHidden/>
    <w:rsid w:val="007656C3"/>
    <w:rPr>
      <w:rFonts w:ascii="Tahoma" w:eastAsia="Calibri" w:hAnsi="Tahoma" w:cs="Tahoma"/>
      <w:sz w:val="16"/>
      <w:szCs w:val="16"/>
      <w:lang w:eastAsia="ru-RU"/>
    </w:rPr>
  </w:style>
  <w:style w:type="paragraph" w:styleId="a9">
    <w:name w:val="Balloon Text"/>
    <w:basedOn w:val="a"/>
    <w:link w:val="a8"/>
    <w:semiHidden/>
    <w:rsid w:val="007656C3"/>
    <w:rPr>
      <w:rFonts w:ascii="Tahoma" w:hAnsi="Tahoma" w:cs="Tahoma"/>
      <w:sz w:val="16"/>
      <w:szCs w:val="16"/>
    </w:rPr>
  </w:style>
  <w:style w:type="paragraph" w:customStyle="1" w:styleId="ConsPlusNormal">
    <w:name w:val="ConsPlusNormal"/>
    <w:link w:val="ConsPlusNormal0"/>
    <w:uiPriority w:val="99"/>
    <w:rsid w:val="007656C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656C3"/>
    <w:rPr>
      <w:rFonts w:ascii="Arial" w:eastAsia="Calibri" w:hAnsi="Arial" w:cs="Arial"/>
      <w:sz w:val="20"/>
      <w:szCs w:val="20"/>
      <w:lang w:eastAsia="ru-RU"/>
    </w:rPr>
  </w:style>
  <w:style w:type="paragraph" w:customStyle="1" w:styleId="12">
    <w:name w:val="Без интервала1"/>
    <w:rsid w:val="007656C3"/>
    <w:pPr>
      <w:spacing w:after="0" w:line="240" w:lineRule="auto"/>
    </w:pPr>
    <w:rPr>
      <w:rFonts w:ascii="Calibri" w:eastAsia="Times New Roman" w:hAnsi="Calibri" w:cs="Calibri"/>
    </w:rPr>
  </w:style>
  <w:style w:type="paragraph" w:customStyle="1" w:styleId="13">
    <w:name w:val="Абзац списка1"/>
    <w:basedOn w:val="a"/>
    <w:rsid w:val="007656C3"/>
    <w:pPr>
      <w:ind w:left="720"/>
      <w:jc w:val="both"/>
    </w:pPr>
    <w:rPr>
      <w:rFonts w:ascii="Calibri" w:eastAsia="Times New Roman" w:hAnsi="Calibri" w:cs="Calibri"/>
      <w:sz w:val="22"/>
      <w:szCs w:val="22"/>
      <w:lang w:eastAsia="en-US"/>
    </w:rPr>
  </w:style>
  <w:style w:type="character" w:styleId="aa">
    <w:name w:val="Hyperlink"/>
    <w:rsid w:val="007656C3"/>
    <w:rPr>
      <w:rFonts w:cs="Times New Roman"/>
      <w:color w:val="0000FF"/>
      <w:u w:val="single"/>
    </w:rPr>
  </w:style>
  <w:style w:type="paragraph" w:styleId="ab">
    <w:name w:val="Normal (Web)"/>
    <w:basedOn w:val="a"/>
    <w:uiPriority w:val="99"/>
    <w:rsid w:val="007656C3"/>
    <w:pPr>
      <w:spacing w:after="360" w:line="324" w:lineRule="auto"/>
    </w:pPr>
    <w:rPr>
      <w:sz w:val="24"/>
      <w:szCs w:val="24"/>
    </w:rPr>
  </w:style>
  <w:style w:type="paragraph" w:styleId="ac">
    <w:name w:val="Body Text Indent"/>
    <w:basedOn w:val="a"/>
    <w:link w:val="ad"/>
    <w:rsid w:val="007656C3"/>
    <w:pPr>
      <w:spacing w:after="120"/>
      <w:ind w:left="283"/>
    </w:pPr>
  </w:style>
  <w:style w:type="character" w:customStyle="1" w:styleId="ad">
    <w:name w:val="Основной текст с отступом Знак"/>
    <w:basedOn w:val="a0"/>
    <w:link w:val="ac"/>
    <w:rsid w:val="007656C3"/>
    <w:rPr>
      <w:rFonts w:ascii="Times New Roman" w:eastAsia="Calibri" w:hAnsi="Times New Roman" w:cs="Times New Roman"/>
      <w:sz w:val="28"/>
      <w:szCs w:val="28"/>
      <w:lang w:eastAsia="ru-RU"/>
    </w:rPr>
  </w:style>
  <w:style w:type="paragraph" w:customStyle="1" w:styleId="consplusnormal1">
    <w:name w:val="consplusnormal"/>
    <w:basedOn w:val="a"/>
    <w:rsid w:val="007656C3"/>
    <w:pPr>
      <w:spacing w:before="100" w:beforeAutospacing="1" w:after="100" w:afterAutospacing="1"/>
    </w:pPr>
    <w:rPr>
      <w:sz w:val="24"/>
      <w:szCs w:val="24"/>
    </w:rPr>
  </w:style>
  <w:style w:type="paragraph" w:customStyle="1" w:styleId="200">
    <w:name w:val="20"/>
    <w:basedOn w:val="a"/>
    <w:rsid w:val="007656C3"/>
    <w:pPr>
      <w:spacing w:before="100" w:beforeAutospacing="1" w:after="100" w:afterAutospacing="1"/>
    </w:pPr>
    <w:rPr>
      <w:sz w:val="24"/>
      <w:szCs w:val="24"/>
    </w:rPr>
  </w:style>
  <w:style w:type="paragraph" w:customStyle="1" w:styleId="201">
    <w:name w:val="Обычный (веб)20"/>
    <w:basedOn w:val="a"/>
    <w:rsid w:val="007656C3"/>
    <w:pPr>
      <w:jc w:val="both"/>
    </w:pPr>
    <w:rPr>
      <w:color w:val="000000"/>
      <w:sz w:val="24"/>
      <w:szCs w:val="24"/>
      <w:lang w:eastAsia="ar-SA"/>
    </w:rPr>
  </w:style>
  <w:style w:type="paragraph" w:customStyle="1" w:styleId="ConsPlusNonformat">
    <w:name w:val="ConsPlusNonformat"/>
    <w:rsid w:val="007656C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56C3"/>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56C3"/>
    <w:pPr>
      <w:spacing w:after="120" w:line="480" w:lineRule="auto"/>
    </w:pPr>
  </w:style>
  <w:style w:type="character" w:customStyle="1" w:styleId="22">
    <w:name w:val="Основной текст 2 Знак"/>
    <w:basedOn w:val="a0"/>
    <w:link w:val="21"/>
    <w:rsid w:val="007656C3"/>
    <w:rPr>
      <w:rFonts w:ascii="Times New Roman" w:eastAsia="Calibri" w:hAnsi="Times New Roman" w:cs="Times New Roman"/>
      <w:sz w:val="28"/>
      <w:szCs w:val="28"/>
      <w:lang w:eastAsia="ru-RU"/>
    </w:rPr>
  </w:style>
  <w:style w:type="paragraph" w:customStyle="1" w:styleId="ae">
    <w:name w:val="Прижатый влево"/>
    <w:basedOn w:val="a"/>
    <w:next w:val="a"/>
    <w:rsid w:val="007656C3"/>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7656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7656C3"/>
    <w:pPr>
      <w:widowControl w:val="0"/>
      <w:suppressAutoHyphens/>
      <w:autoSpaceDE w:val="0"/>
      <w:autoSpaceDN w:val="0"/>
      <w:adjustRightInd w:val="0"/>
      <w:spacing w:line="360" w:lineRule="auto"/>
      <w:ind w:left="928" w:hanging="360"/>
      <w:jc w:val="both"/>
    </w:pPr>
    <w:rPr>
      <w:lang w:eastAsia="ar-SA"/>
    </w:rPr>
  </w:style>
  <w:style w:type="paragraph" w:customStyle="1" w:styleId="af">
    <w:name w:val="МУ Обычный стиль"/>
    <w:basedOn w:val="a"/>
    <w:autoRedefine/>
    <w:rsid w:val="007656C3"/>
    <w:pPr>
      <w:tabs>
        <w:tab w:val="left" w:pos="0"/>
      </w:tabs>
      <w:ind w:right="-2" w:firstLine="851"/>
      <w:jc w:val="both"/>
    </w:pPr>
    <w:rPr>
      <w:sz w:val="24"/>
      <w:szCs w:val="24"/>
      <w:lang w:val="en-US"/>
    </w:rPr>
  </w:style>
  <w:style w:type="paragraph" w:customStyle="1" w:styleId="af0">
    <w:name w:val="Заголовок Приложения"/>
    <w:basedOn w:val="2"/>
    <w:rsid w:val="007656C3"/>
    <w:pPr>
      <w:keepLines/>
      <w:widowControl w:val="0"/>
      <w:suppressAutoHyphens/>
      <w:autoSpaceDE w:val="0"/>
      <w:autoSpaceDN w:val="0"/>
      <w:adjustRightInd w:val="0"/>
      <w:spacing w:before="120" w:after="240" w:line="360" w:lineRule="auto"/>
    </w:pPr>
  </w:style>
  <w:style w:type="character" w:styleId="af1">
    <w:name w:val="Strong"/>
    <w:uiPriority w:val="22"/>
    <w:qFormat/>
    <w:rsid w:val="007656C3"/>
    <w:rPr>
      <w:rFonts w:cs="Times New Roman"/>
      <w:b/>
      <w:bCs/>
    </w:rPr>
  </w:style>
  <w:style w:type="paragraph" w:styleId="af2">
    <w:name w:val="Title"/>
    <w:basedOn w:val="a"/>
    <w:next w:val="af3"/>
    <w:link w:val="af4"/>
    <w:qFormat/>
    <w:rsid w:val="007656C3"/>
    <w:pPr>
      <w:suppressAutoHyphens/>
      <w:jc w:val="center"/>
    </w:pPr>
    <w:rPr>
      <w:rFonts w:eastAsia="Times New Roman"/>
      <w:b/>
      <w:bCs/>
      <w:lang w:eastAsia="ar-SA"/>
    </w:rPr>
  </w:style>
  <w:style w:type="paragraph" w:styleId="af3">
    <w:name w:val="Subtitle"/>
    <w:basedOn w:val="a"/>
    <w:next w:val="af5"/>
    <w:link w:val="af6"/>
    <w:qFormat/>
    <w:rsid w:val="007656C3"/>
    <w:pPr>
      <w:keepNext/>
      <w:suppressAutoHyphens/>
      <w:spacing w:before="240" w:after="120"/>
      <w:jc w:val="center"/>
    </w:pPr>
    <w:rPr>
      <w:rFonts w:ascii="Arial" w:eastAsia="MS Mincho" w:hAnsi="Arial" w:cs="Arial"/>
      <w:i/>
      <w:iCs/>
      <w:lang w:eastAsia="ar-SA"/>
    </w:rPr>
  </w:style>
  <w:style w:type="paragraph" w:styleId="af5">
    <w:name w:val="Body Text"/>
    <w:basedOn w:val="a"/>
    <w:link w:val="af7"/>
    <w:rsid w:val="007656C3"/>
    <w:pPr>
      <w:spacing w:after="120"/>
    </w:pPr>
  </w:style>
  <w:style w:type="character" w:customStyle="1" w:styleId="af7">
    <w:name w:val="Основной текст Знак"/>
    <w:basedOn w:val="a0"/>
    <w:link w:val="af5"/>
    <w:rsid w:val="007656C3"/>
    <w:rPr>
      <w:rFonts w:ascii="Times New Roman" w:eastAsia="Calibri" w:hAnsi="Times New Roman" w:cs="Times New Roman"/>
      <w:sz w:val="28"/>
      <w:szCs w:val="28"/>
      <w:lang w:eastAsia="ru-RU"/>
    </w:rPr>
  </w:style>
  <w:style w:type="character" w:customStyle="1" w:styleId="af6">
    <w:name w:val="Подзаголовок Знак"/>
    <w:basedOn w:val="a0"/>
    <w:link w:val="af3"/>
    <w:rsid w:val="007656C3"/>
    <w:rPr>
      <w:rFonts w:ascii="Arial" w:eastAsia="MS Mincho" w:hAnsi="Arial" w:cs="Arial"/>
      <w:i/>
      <w:iCs/>
      <w:sz w:val="28"/>
      <w:szCs w:val="28"/>
      <w:lang w:eastAsia="ar-SA"/>
    </w:rPr>
  </w:style>
  <w:style w:type="character" w:customStyle="1" w:styleId="af4">
    <w:name w:val="Название Знак"/>
    <w:basedOn w:val="a0"/>
    <w:link w:val="af2"/>
    <w:rsid w:val="007656C3"/>
    <w:rPr>
      <w:rFonts w:ascii="Times New Roman" w:eastAsia="Times New Roman" w:hAnsi="Times New Roman" w:cs="Times New Roman"/>
      <w:b/>
      <w:bCs/>
      <w:sz w:val="28"/>
      <w:szCs w:val="28"/>
      <w:lang w:eastAsia="ar-SA"/>
    </w:rPr>
  </w:style>
  <w:style w:type="character" w:customStyle="1" w:styleId="TitleChar">
    <w:name w:val="Title Char"/>
    <w:locked/>
    <w:rsid w:val="007656C3"/>
    <w:rPr>
      <w:rFonts w:ascii="Cambria" w:hAnsi="Cambria" w:cs="Cambria"/>
      <w:b/>
      <w:bCs/>
      <w:kern w:val="28"/>
      <w:sz w:val="32"/>
      <w:szCs w:val="32"/>
    </w:rPr>
  </w:style>
  <w:style w:type="paragraph" w:customStyle="1" w:styleId="ConsNormal">
    <w:name w:val="ConsNormal"/>
    <w:rsid w:val="007656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656C3"/>
    <w:rPr>
      <w:rFonts w:cs="Times New Roman"/>
    </w:rPr>
  </w:style>
  <w:style w:type="paragraph" w:customStyle="1" w:styleId="uni">
    <w:name w:val="uni"/>
    <w:basedOn w:val="a"/>
    <w:rsid w:val="007656C3"/>
    <w:pPr>
      <w:spacing w:before="100" w:beforeAutospacing="1" w:after="100" w:afterAutospacing="1"/>
    </w:pPr>
    <w:rPr>
      <w:rFonts w:eastAsia="Times New Roman"/>
      <w:sz w:val="24"/>
      <w:szCs w:val="24"/>
    </w:rPr>
  </w:style>
  <w:style w:type="character" w:styleId="af8">
    <w:name w:val="Emphasis"/>
    <w:uiPriority w:val="20"/>
    <w:qFormat/>
    <w:rsid w:val="007656C3"/>
    <w:rPr>
      <w:i/>
      <w:iCs/>
    </w:rPr>
  </w:style>
  <w:style w:type="paragraph" w:customStyle="1" w:styleId="23">
    <w:name w:val="2"/>
    <w:basedOn w:val="a"/>
    <w:rsid w:val="007656C3"/>
    <w:pPr>
      <w:spacing w:before="100" w:beforeAutospacing="1" w:after="100" w:afterAutospacing="1"/>
    </w:pPr>
    <w:rPr>
      <w:rFonts w:eastAsia="Times New Roman"/>
      <w:sz w:val="24"/>
      <w:szCs w:val="24"/>
    </w:rPr>
  </w:style>
  <w:style w:type="paragraph" w:customStyle="1" w:styleId="a00">
    <w:name w:val="a0"/>
    <w:basedOn w:val="a"/>
    <w:rsid w:val="007656C3"/>
    <w:pPr>
      <w:spacing w:before="100" w:beforeAutospacing="1" w:after="100" w:afterAutospacing="1"/>
    </w:pPr>
    <w:rPr>
      <w:rFonts w:eastAsia="Times New Roman"/>
      <w:sz w:val="24"/>
      <w:szCs w:val="24"/>
    </w:rPr>
  </w:style>
  <w:style w:type="paragraph" w:customStyle="1" w:styleId="printj">
    <w:name w:val="printj"/>
    <w:basedOn w:val="a"/>
    <w:rsid w:val="007656C3"/>
    <w:pPr>
      <w:spacing w:before="144" w:after="288"/>
      <w:jc w:val="both"/>
    </w:pPr>
    <w:rPr>
      <w:rFonts w:eastAsia="Times New Roman"/>
      <w:sz w:val="24"/>
      <w:szCs w:val="24"/>
    </w:rPr>
  </w:style>
  <w:style w:type="paragraph" w:styleId="24">
    <w:name w:val="Body Text Indent 2"/>
    <w:basedOn w:val="a"/>
    <w:link w:val="25"/>
    <w:rsid w:val="007656C3"/>
    <w:pPr>
      <w:spacing w:after="120" w:line="480" w:lineRule="auto"/>
      <w:ind w:left="283"/>
    </w:pPr>
  </w:style>
  <w:style w:type="character" w:customStyle="1" w:styleId="25">
    <w:name w:val="Основной текст с отступом 2 Знак"/>
    <w:basedOn w:val="a0"/>
    <w:link w:val="24"/>
    <w:rsid w:val="007656C3"/>
    <w:rPr>
      <w:rFonts w:ascii="Times New Roman" w:eastAsia="Calibri" w:hAnsi="Times New Roman" w:cs="Times New Roman"/>
      <w:sz w:val="28"/>
      <w:szCs w:val="28"/>
      <w:lang w:eastAsia="ru-RU"/>
    </w:rPr>
  </w:style>
  <w:style w:type="paragraph" w:customStyle="1" w:styleId="s1">
    <w:name w:val="s1"/>
    <w:basedOn w:val="a"/>
    <w:rsid w:val="007656C3"/>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7656C3"/>
    <w:rPr>
      <w:shd w:val="clear" w:color="auto" w:fill="FFFFFF"/>
    </w:rPr>
  </w:style>
  <w:style w:type="paragraph" w:customStyle="1" w:styleId="15">
    <w:name w:val="Основной текст1"/>
    <w:basedOn w:val="a"/>
    <w:link w:val="Bodytext"/>
    <w:uiPriority w:val="99"/>
    <w:rsid w:val="007656C3"/>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7656C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56C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56C3"/>
    <w:rPr>
      <w:b/>
      <w:bCs/>
      <w:shd w:val="clear" w:color="auto" w:fill="FFFFFF"/>
    </w:rPr>
  </w:style>
  <w:style w:type="paragraph" w:customStyle="1" w:styleId="Bodytext21">
    <w:name w:val="Body text (2)1"/>
    <w:basedOn w:val="a"/>
    <w:link w:val="Bodytext2"/>
    <w:uiPriority w:val="99"/>
    <w:rsid w:val="007656C3"/>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7656C3"/>
    <w:rPr>
      <w:b/>
      <w:bCs/>
      <w:shd w:val="clear" w:color="auto" w:fill="FFFFFF"/>
    </w:rPr>
  </w:style>
  <w:style w:type="paragraph" w:customStyle="1" w:styleId="formattext">
    <w:name w:val="formattext"/>
    <w:basedOn w:val="a"/>
    <w:rsid w:val="007656C3"/>
    <w:pPr>
      <w:spacing w:before="100" w:beforeAutospacing="1" w:after="100" w:afterAutospacing="1"/>
    </w:pPr>
    <w:rPr>
      <w:rFonts w:eastAsia="Times New Roman"/>
      <w:sz w:val="24"/>
      <w:szCs w:val="24"/>
    </w:rPr>
  </w:style>
  <w:style w:type="character" w:customStyle="1" w:styleId="a80">
    <w:name w:val="a8"/>
    <w:basedOn w:val="a0"/>
    <w:rsid w:val="007656C3"/>
  </w:style>
  <w:style w:type="paragraph" w:customStyle="1" w:styleId="1-">
    <w:name w:val="Рег. Заголовок 1-го уровня регламента"/>
    <w:basedOn w:val="1"/>
    <w:uiPriority w:val="99"/>
    <w:qFormat/>
    <w:rsid w:val="007656C3"/>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7656C3"/>
    <w:pPr>
      <w:widowControl/>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56C3"/>
    <w:pPr>
      <w:spacing w:line="276" w:lineRule="auto"/>
      <w:ind w:left="1145" w:hanging="720"/>
      <w:jc w:val="both"/>
    </w:pPr>
    <w:rPr>
      <w:lang w:eastAsia="en-US"/>
    </w:rPr>
  </w:style>
  <w:style w:type="paragraph" w:customStyle="1" w:styleId="11">
    <w:name w:val="Рег. Основной текст уровнеь 1.1 (базовый)"/>
    <w:basedOn w:val="ConsPlusNormal"/>
    <w:qFormat/>
    <w:rsid w:val="007656C3"/>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9">
    <w:name w:val="List Paragraph"/>
    <w:aliases w:val="Абзац списка нумерованный"/>
    <w:basedOn w:val="a"/>
    <w:link w:val="afa"/>
    <w:uiPriority w:val="34"/>
    <w:qFormat/>
    <w:rsid w:val="007656C3"/>
    <w:pPr>
      <w:spacing w:after="200" w:line="276" w:lineRule="auto"/>
      <w:ind w:left="720"/>
      <w:contextualSpacing/>
    </w:pPr>
    <w:rPr>
      <w:rFonts w:ascii="Calibri" w:hAnsi="Calibri"/>
      <w:sz w:val="22"/>
      <w:szCs w:val="22"/>
      <w:lang w:eastAsia="en-US"/>
    </w:rPr>
  </w:style>
  <w:style w:type="character" w:customStyle="1" w:styleId="afa">
    <w:name w:val="Абзац списка Знак"/>
    <w:aliases w:val="Абзац списка нумерованный Знак"/>
    <w:link w:val="af9"/>
    <w:uiPriority w:val="34"/>
    <w:locked/>
    <w:rsid w:val="007656C3"/>
    <w:rPr>
      <w:rFonts w:ascii="Calibri" w:eastAsia="Calibri" w:hAnsi="Calibri" w:cs="Times New Roman"/>
    </w:rPr>
  </w:style>
  <w:style w:type="paragraph" w:customStyle="1" w:styleId="1111">
    <w:name w:val="1.1.1.1"/>
    <w:basedOn w:val="41"/>
    <w:link w:val="11110"/>
    <w:qFormat/>
    <w:rsid w:val="007656C3"/>
    <w:pPr>
      <w:spacing w:after="200"/>
    </w:pPr>
    <w:rPr>
      <w:sz w:val="24"/>
      <w:szCs w:val="22"/>
      <w:lang w:eastAsia="en-US"/>
    </w:rPr>
  </w:style>
  <w:style w:type="paragraph" w:styleId="41">
    <w:name w:val="List Number 4"/>
    <w:basedOn w:val="a"/>
    <w:rsid w:val="007656C3"/>
    <w:pPr>
      <w:ind w:left="1429" w:hanging="360"/>
      <w:contextualSpacing/>
    </w:pPr>
  </w:style>
  <w:style w:type="character" w:customStyle="1" w:styleId="11110">
    <w:name w:val="1.1.1.1 Знак"/>
    <w:basedOn w:val="a0"/>
    <w:link w:val="1111"/>
    <w:rsid w:val="007656C3"/>
    <w:rPr>
      <w:rFonts w:ascii="Times New Roman" w:eastAsia="Calibri" w:hAnsi="Times New Roman" w:cs="Times New Roman"/>
      <w:sz w:val="24"/>
    </w:rPr>
  </w:style>
  <w:style w:type="paragraph" w:styleId="afb">
    <w:name w:val="footnote text"/>
    <w:basedOn w:val="a"/>
    <w:link w:val="afc"/>
    <w:rsid w:val="007656C3"/>
    <w:rPr>
      <w:sz w:val="20"/>
      <w:szCs w:val="20"/>
    </w:rPr>
  </w:style>
  <w:style w:type="character" w:customStyle="1" w:styleId="afc">
    <w:name w:val="Текст сноски Знак"/>
    <w:basedOn w:val="a0"/>
    <w:link w:val="afb"/>
    <w:rsid w:val="007656C3"/>
    <w:rPr>
      <w:rFonts w:ascii="Times New Roman" w:eastAsia="Calibri" w:hAnsi="Times New Roman" w:cs="Times New Roman"/>
      <w:sz w:val="20"/>
      <w:szCs w:val="20"/>
      <w:lang w:eastAsia="ru-RU"/>
    </w:rPr>
  </w:style>
  <w:style w:type="character" w:styleId="afd">
    <w:name w:val="footnote reference"/>
    <w:basedOn w:val="a0"/>
    <w:rsid w:val="007656C3"/>
    <w:rPr>
      <w:vertAlign w:val="superscript"/>
    </w:rPr>
  </w:style>
  <w:style w:type="paragraph" w:styleId="afe">
    <w:name w:val="endnote text"/>
    <w:basedOn w:val="a"/>
    <w:link w:val="aff"/>
    <w:rsid w:val="007656C3"/>
    <w:rPr>
      <w:sz w:val="20"/>
      <w:szCs w:val="20"/>
    </w:rPr>
  </w:style>
  <w:style w:type="character" w:customStyle="1" w:styleId="aff">
    <w:name w:val="Текст концевой сноски Знак"/>
    <w:basedOn w:val="a0"/>
    <w:link w:val="afe"/>
    <w:rsid w:val="007656C3"/>
    <w:rPr>
      <w:rFonts w:ascii="Times New Roman" w:eastAsia="Calibri" w:hAnsi="Times New Roman" w:cs="Times New Roman"/>
      <w:sz w:val="20"/>
      <w:szCs w:val="20"/>
      <w:lang w:eastAsia="ru-RU"/>
    </w:rPr>
  </w:style>
  <w:style w:type="character" w:styleId="aff0">
    <w:name w:val="endnote reference"/>
    <w:basedOn w:val="a0"/>
    <w:rsid w:val="00765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C3"/>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656C3"/>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7656C3"/>
    <w:pPr>
      <w:keepNext/>
      <w:spacing w:before="240" w:after="60"/>
      <w:outlineLvl w:val="1"/>
    </w:pPr>
    <w:rPr>
      <w:rFonts w:ascii="Cambria" w:hAnsi="Cambria" w:cs="Cambria"/>
      <w:b/>
      <w:bCs/>
      <w:i/>
      <w:iCs/>
    </w:rPr>
  </w:style>
  <w:style w:type="paragraph" w:styleId="4">
    <w:name w:val="heading 4"/>
    <w:basedOn w:val="a"/>
    <w:next w:val="a"/>
    <w:link w:val="40"/>
    <w:semiHidden/>
    <w:unhideWhenUsed/>
    <w:qFormat/>
    <w:rsid w:val="007656C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6C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7656C3"/>
    <w:rPr>
      <w:rFonts w:ascii="Cambria" w:eastAsia="Calibri" w:hAnsi="Cambria" w:cs="Cambria"/>
      <w:b/>
      <w:bCs/>
      <w:i/>
      <w:iCs/>
      <w:sz w:val="28"/>
      <w:szCs w:val="28"/>
      <w:lang w:eastAsia="ru-RU"/>
    </w:rPr>
  </w:style>
  <w:style w:type="paragraph" w:styleId="a3">
    <w:name w:val="No Spacing"/>
    <w:qFormat/>
    <w:rsid w:val="007656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nhideWhenUsed/>
    <w:rsid w:val="007656C3"/>
    <w:pPr>
      <w:tabs>
        <w:tab w:val="center" w:pos="4677"/>
        <w:tab w:val="right" w:pos="9355"/>
      </w:tabs>
    </w:pPr>
  </w:style>
  <w:style w:type="character" w:customStyle="1" w:styleId="a5">
    <w:name w:val="Верхний колонтитул Знак"/>
    <w:basedOn w:val="a0"/>
    <w:link w:val="a4"/>
    <w:rsid w:val="007656C3"/>
    <w:rPr>
      <w:rFonts w:ascii="Times New Roman" w:eastAsia="Calibri" w:hAnsi="Times New Roman" w:cs="Times New Roman"/>
      <w:sz w:val="28"/>
      <w:szCs w:val="28"/>
      <w:lang w:eastAsia="ru-RU"/>
    </w:rPr>
  </w:style>
  <w:style w:type="paragraph" w:styleId="a6">
    <w:name w:val="footer"/>
    <w:basedOn w:val="a"/>
    <w:link w:val="a7"/>
    <w:uiPriority w:val="99"/>
    <w:unhideWhenUsed/>
    <w:rsid w:val="007656C3"/>
    <w:pPr>
      <w:tabs>
        <w:tab w:val="center" w:pos="4677"/>
        <w:tab w:val="right" w:pos="9355"/>
      </w:tabs>
    </w:pPr>
  </w:style>
  <w:style w:type="character" w:customStyle="1" w:styleId="a7">
    <w:name w:val="Нижний колонтитул Знак"/>
    <w:basedOn w:val="a0"/>
    <w:link w:val="a6"/>
    <w:uiPriority w:val="99"/>
    <w:rsid w:val="007656C3"/>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56C3"/>
    <w:rPr>
      <w:rFonts w:asciiTheme="majorHAnsi" w:eastAsiaTheme="majorEastAsia" w:hAnsiTheme="majorHAnsi" w:cstheme="majorBidi"/>
      <w:b/>
      <w:bCs/>
      <w:i/>
      <w:iCs/>
      <w:color w:val="5B9BD5" w:themeColor="accent1"/>
      <w:sz w:val="28"/>
      <w:szCs w:val="28"/>
      <w:lang w:eastAsia="ru-RU"/>
    </w:rPr>
  </w:style>
  <w:style w:type="character" w:customStyle="1" w:styleId="a8">
    <w:name w:val="Текст выноски Знак"/>
    <w:basedOn w:val="a0"/>
    <w:link w:val="a9"/>
    <w:semiHidden/>
    <w:rsid w:val="007656C3"/>
    <w:rPr>
      <w:rFonts w:ascii="Tahoma" w:eastAsia="Calibri" w:hAnsi="Tahoma" w:cs="Tahoma"/>
      <w:sz w:val="16"/>
      <w:szCs w:val="16"/>
      <w:lang w:eastAsia="ru-RU"/>
    </w:rPr>
  </w:style>
  <w:style w:type="paragraph" w:styleId="a9">
    <w:name w:val="Balloon Text"/>
    <w:basedOn w:val="a"/>
    <w:link w:val="a8"/>
    <w:semiHidden/>
    <w:rsid w:val="007656C3"/>
    <w:rPr>
      <w:rFonts w:ascii="Tahoma" w:hAnsi="Tahoma" w:cs="Tahoma"/>
      <w:sz w:val="16"/>
      <w:szCs w:val="16"/>
    </w:rPr>
  </w:style>
  <w:style w:type="paragraph" w:customStyle="1" w:styleId="ConsPlusNormal">
    <w:name w:val="ConsPlusNormal"/>
    <w:link w:val="ConsPlusNormal0"/>
    <w:uiPriority w:val="99"/>
    <w:rsid w:val="007656C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656C3"/>
    <w:rPr>
      <w:rFonts w:ascii="Arial" w:eastAsia="Calibri" w:hAnsi="Arial" w:cs="Arial"/>
      <w:sz w:val="20"/>
      <w:szCs w:val="20"/>
      <w:lang w:eastAsia="ru-RU"/>
    </w:rPr>
  </w:style>
  <w:style w:type="paragraph" w:customStyle="1" w:styleId="12">
    <w:name w:val="Без интервала1"/>
    <w:rsid w:val="007656C3"/>
    <w:pPr>
      <w:spacing w:after="0" w:line="240" w:lineRule="auto"/>
    </w:pPr>
    <w:rPr>
      <w:rFonts w:ascii="Calibri" w:eastAsia="Times New Roman" w:hAnsi="Calibri" w:cs="Calibri"/>
    </w:rPr>
  </w:style>
  <w:style w:type="paragraph" w:customStyle="1" w:styleId="13">
    <w:name w:val="Абзац списка1"/>
    <w:basedOn w:val="a"/>
    <w:rsid w:val="007656C3"/>
    <w:pPr>
      <w:ind w:left="720"/>
      <w:jc w:val="both"/>
    </w:pPr>
    <w:rPr>
      <w:rFonts w:ascii="Calibri" w:eastAsia="Times New Roman" w:hAnsi="Calibri" w:cs="Calibri"/>
      <w:sz w:val="22"/>
      <w:szCs w:val="22"/>
      <w:lang w:eastAsia="en-US"/>
    </w:rPr>
  </w:style>
  <w:style w:type="character" w:styleId="aa">
    <w:name w:val="Hyperlink"/>
    <w:rsid w:val="007656C3"/>
    <w:rPr>
      <w:rFonts w:cs="Times New Roman"/>
      <w:color w:val="0000FF"/>
      <w:u w:val="single"/>
    </w:rPr>
  </w:style>
  <w:style w:type="paragraph" w:styleId="ab">
    <w:name w:val="Normal (Web)"/>
    <w:basedOn w:val="a"/>
    <w:uiPriority w:val="99"/>
    <w:rsid w:val="007656C3"/>
    <w:pPr>
      <w:spacing w:after="360" w:line="324" w:lineRule="auto"/>
    </w:pPr>
    <w:rPr>
      <w:sz w:val="24"/>
      <w:szCs w:val="24"/>
    </w:rPr>
  </w:style>
  <w:style w:type="paragraph" w:styleId="ac">
    <w:name w:val="Body Text Indent"/>
    <w:basedOn w:val="a"/>
    <w:link w:val="ad"/>
    <w:rsid w:val="007656C3"/>
    <w:pPr>
      <w:spacing w:after="120"/>
      <w:ind w:left="283"/>
    </w:pPr>
  </w:style>
  <w:style w:type="character" w:customStyle="1" w:styleId="ad">
    <w:name w:val="Основной текст с отступом Знак"/>
    <w:basedOn w:val="a0"/>
    <w:link w:val="ac"/>
    <w:rsid w:val="007656C3"/>
    <w:rPr>
      <w:rFonts w:ascii="Times New Roman" w:eastAsia="Calibri" w:hAnsi="Times New Roman" w:cs="Times New Roman"/>
      <w:sz w:val="28"/>
      <w:szCs w:val="28"/>
      <w:lang w:eastAsia="ru-RU"/>
    </w:rPr>
  </w:style>
  <w:style w:type="paragraph" w:customStyle="1" w:styleId="consplusnormal1">
    <w:name w:val="consplusnormal"/>
    <w:basedOn w:val="a"/>
    <w:rsid w:val="007656C3"/>
    <w:pPr>
      <w:spacing w:before="100" w:beforeAutospacing="1" w:after="100" w:afterAutospacing="1"/>
    </w:pPr>
    <w:rPr>
      <w:sz w:val="24"/>
      <w:szCs w:val="24"/>
    </w:rPr>
  </w:style>
  <w:style w:type="paragraph" w:customStyle="1" w:styleId="200">
    <w:name w:val="20"/>
    <w:basedOn w:val="a"/>
    <w:rsid w:val="007656C3"/>
    <w:pPr>
      <w:spacing w:before="100" w:beforeAutospacing="1" w:after="100" w:afterAutospacing="1"/>
    </w:pPr>
    <w:rPr>
      <w:sz w:val="24"/>
      <w:szCs w:val="24"/>
    </w:rPr>
  </w:style>
  <w:style w:type="paragraph" w:customStyle="1" w:styleId="201">
    <w:name w:val="Обычный (веб)20"/>
    <w:basedOn w:val="a"/>
    <w:rsid w:val="007656C3"/>
    <w:pPr>
      <w:jc w:val="both"/>
    </w:pPr>
    <w:rPr>
      <w:color w:val="000000"/>
      <w:sz w:val="24"/>
      <w:szCs w:val="24"/>
      <w:lang w:eastAsia="ar-SA"/>
    </w:rPr>
  </w:style>
  <w:style w:type="paragraph" w:customStyle="1" w:styleId="ConsPlusNonformat">
    <w:name w:val="ConsPlusNonformat"/>
    <w:rsid w:val="007656C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56C3"/>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56C3"/>
    <w:pPr>
      <w:spacing w:after="120" w:line="480" w:lineRule="auto"/>
    </w:pPr>
  </w:style>
  <w:style w:type="character" w:customStyle="1" w:styleId="22">
    <w:name w:val="Основной текст 2 Знак"/>
    <w:basedOn w:val="a0"/>
    <w:link w:val="21"/>
    <w:rsid w:val="007656C3"/>
    <w:rPr>
      <w:rFonts w:ascii="Times New Roman" w:eastAsia="Calibri" w:hAnsi="Times New Roman" w:cs="Times New Roman"/>
      <w:sz w:val="28"/>
      <w:szCs w:val="28"/>
      <w:lang w:eastAsia="ru-RU"/>
    </w:rPr>
  </w:style>
  <w:style w:type="paragraph" w:customStyle="1" w:styleId="ae">
    <w:name w:val="Прижатый влево"/>
    <w:basedOn w:val="a"/>
    <w:next w:val="a"/>
    <w:rsid w:val="007656C3"/>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7656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7656C3"/>
    <w:pPr>
      <w:widowControl w:val="0"/>
      <w:suppressAutoHyphens/>
      <w:autoSpaceDE w:val="0"/>
      <w:autoSpaceDN w:val="0"/>
      <w:adjustRightInd w:val="0"/>
      <w:spacing w:line="360" w:lineRule="auto"/>
      <w:ind w:left="928" w:hanging="360"/>
      <w:jc w:val="both"/>
    </w:pPr>
    <w:rPr>
      <w:lang w:eastAsia="ar-SA"/>
    </w:rPr>
  </w:style>
  <w:style w:type="paragraph" w:customStyle="1" w:styleId="af">
    <w:name w:val="МУ Обычный стиль"/>
    <w:basedOn w:val="a"/>
    <w:autoRedefine/>
    <w:rsid w:val="007656C3"/>
    <w:pPr>
      <w:tabs>
        <w:tab w:val="left" w:pos="0"/>
      </w:tabs>
      <w:ind w:right="-2" w:firstLine="851"/>
      <w:jc w:val="both"/>
    </w:pPr>
    <w:rPr>
      <w:sz w:val="24"/>
      <w:szCs w:val="24"/>
      <w:lang w:val="en-US"/>
    </w:rPr>
  </w:style>
  <w:style w:type="paragraph" w:customStyle="1" w:styleId="af0">
    <w:name w:val="Заголовок Приложения"/>
    <w:basedOn w:val="2"/>
    <w:rsid w:val="007656C3"/>
    <w:pPr>
      <w:keepLines/>
      <w:widowControl w:val="0"/>
      <w:suppressAutoHyphens/>
      <w:autoSpaceDE w:val="0"/>
      <w:autoSpaceDN w:val="0"/>
      <w:adjustRightInd w:val="0"/>
      <w:spacing w:before="120" w:after="240" w:line="360" w:lineRule="auto"/>
    </w:pPr>
  </w:style>
  <w:style w:type="character" w:styleId="af1">
    <w:name w:val="Strong"/>
    <w:uiPriority w:val="22"/>
    <w:qFormat/>
    <w:rsid w:val="007656C3"/>
    <w:rPr>
      <w:rFonts w:cs="Times New Roman"/>
      <w:b/>
      <w:bCs/>
    </w:rPr>
  </w:style>
  <w:style w:type="paragraph" w:styleId="af2">
    <w:name w:val="Title"/>
    <w:basedOn w:val="a"/>
    <w:next w:val="af3"/>
    <w:link w:val="af4"/>
    <w:qFormat/>
    <w:rsid w:val="007656C3"/>
    <w:pPr>
      <w:suppressAutoHyphens/>
      <w:jc w:val="center"/>
    </w:pPr>
    <w:rPr>
      <w:rFonts w:eastAsia="Times New Roman"/>
      <w:b/>
      <w:bCs/>
      <w:lang w:eastAsia="ar-SA"/>
    </w:rPr>
  </w:style>
  <w:style w:type="paragraph" w:styleId="af3">
    <w:name w:val="Subtitle"/>
    <w:basedOn w:val="a"/>
    <w:next w:val="af5"/>
    <w:link w:val="af6"/>
    <w:qFormat/>
    <w:rsid w:val="007656C3"/>
    <w:pPr>
      <w:keepNext/>
      <w:suppressAutoHyphens/>
      <w:spacing w:before="240" w:after="120"/>
      <w:jc w:val="center"/>
    </w:pPr>
    <w:rPr>
      <w:rFonts w:ascii="Arial" w:eastAsia="MS Mincho" w:hAnsi="Arial" w:cs="Arial"/>
      <w:i/>
      <w:iCs/>
      <w:lang w:eastAsia="ar-SA"/>
    </w:rPr>
  </w:style>
  <w:style w:type="paragraph" w:styleId="af5">
    <w:name w:val="Body Text"/>
    <w:basedOn w:val="a"/>
    <w:link w:val="af7"/>
    <w:rsid w:val="007656C3"/>
    <w:pPr>
      <w:spacing w:after="120"/>
    </w:pPr>
  </w:style>
  <w:style w:type="character" w:customStyle="1" w:styleId="af7">
    <w:name w:val="Основной текст Знак"/>
    <w:basedOn w:val="a0"/>
    <w:link w:val="af5"/>
    <w:rsid w:val="007656C3"/>
    <w:rPr>
      <w:rFonts w:ascii="Times New Roman" w:eastAsia="Calibri" w:hAnsi="Times New Roman" w:cs="Times New Roman"/>
      <w:sz w:val="28"/>
      <w:szCs w:val="28"/>
      <w:lang w:eastAsia="ru-RU"/>
    </w:rPr>
  </w:style>
  <w:style w:type="character" w:customStyle="1" w:styleId="af6">
    <w:name w:val="Подзаголовок Знак"/>
    <w:basedOn w:val="a0"/>
    <w:link w:val="af3"/>
    <w:rsid w:val="007656C3"/>
    <w:rPr>
      <w:rFonts w:ascii="Arial" w:eastAsia="MS Mincho" w:hAnsi="Arial" w:cs="Arial"/>
      <w:i/>
      <w:iCs/>
      <w:sz w:val="28"/>
      <w:szCs w:val="28"/>
      <w:lang w:eastAsia="ar-SA"/>
    </w:rPr>
  </w:style>
  <w:style w:type="character" w:customStyle="1" w:styleId="af4">
    <w:name w:val="Название Знак"/>
    <w:basedOn w:val="a0"/>
    <w:link w:val="af2"/>
    <w:rsid w:val="007656C3"/>
    <w:rPr>
      <w:rFonts w:ascii="Times New Roman" w:eastAsia="Times New Roman" w:hAnsi="Times New Roman" w:cs="Times New Roman"/>
      <w:b/>
      <w:bCs/>
      <w:sz w:val="28"/>
      <w:szCs w:val="28"/>
      <w:lang w:eastAsia="ar-SA"/>
    </w:rPr>
  </w:style>
  <w:style w:type="character" w:customStyle="1" w:styleId="TitleChar">
    <w:name w:val="Title Char"/>
    <w:locked/>
    <w:rsid w:val="007656C3"/>
    <w:rPr>
      <w:rFonts w:ascii="Cambria" w:hAnsi="Cambria" w:cs="Cambria"/>
      <w:b/>
      <w:bCs/>
      <w:kern w:val="28"/>
      <w:sz w:val="32"/>
      <w:szCs w:val="32"/>
    </w:rPr>
  </w:style>
  <w:style w:type="paragraph" w:customStyle="1" w:styleId="ConsNormal">
    <w:name w:val="ConsNormal"/>
    <w:rsid w:val="007656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656C3"/>
    <w:rPr>
      <w:rFonts w:cs="Times New Roman"/>
    </w:rPr>
  </w:style>
  <w:style w:type="paragraph" w:customStyle="1" w:styleId="uni">
    <w:name w:val="uni"/>
    <w:basedOn w:val="a"/>
    <w:rsid w:val="007656C3"/>
    <w:pPr>
      <w:spacing w:before="100" w:beforeAutospacing="1" w:after="100" w:afterAutospacing="1"/>
    </w:pPr>
    <w:rPr>
      <w:rFonts w:eastAsia="Times New Roman"/>
      <w:sz w:val="24"/>
      <w:szCs w:val="24"/>
    </w:rPr>
  </w:style>
  <w:style w:type="character" w:styleId="af8">
    <w:name w:val="Emphasis"/>
    <w:uiPriority w:val="20"/>
    <w:qFormat/>
    <w:rsid w:val="007656C3"/>
    <w:rPr>
      <w:i/>
      <w:iCs/>
    </w:rPr>
  </w:style>
  <w:style w:type="paragraph" w:customStyle="1" w:styleId="23">
    <w:name w:val="2"/>
    <w:basedOn w:val="a"/>
    <w:rsid w:val="007656C3"/>
    <w:pPr>
      <w:spacing w:before="100" w:beforeAutospacing="1" w:after="100" w:afterAutospacing="1"/>
    </w:pPr>
    <w:rPr>
      <w:rFonts w:eastAsia="Times New Roman"/>
      <w:sz w:val="24"/>
      <w:szCs w:val="24"/>
    </w:rPr>
  </w:style>
  <w:style w:type="paragraph" w:customStyle="1" w:styleId="a00">
    <w:name w:val="a0"/>
    <w:basedOn w:val="a"/>
    <w:rsid w:val="007656C3"/>
    <w:pPr>
      <w:spacing w:before="100" w:beforeAutospacing="1" w:after="100" w:afterAutospacing="1"/>
    </w:pPr>
    <w:rPr>
      <w:rFonts w:eastAsia="Times New Roman"/>
      <w:sz w:val="24"/>
      <w:szCs w:val="24"/>
    </w:rPr>
  </w:style>
  <w:style w:type="paragraph" w:customStyle="1" w:styleId="printj">
    <w:name w:val="printj"/>
    <w:basedOn w:val="a"/>
    <w:rsid w:val="007656C3"/>
    <w:pPr>
      <w:spacing w:before="144" w:after="288"/>
      <w:jc w:val="both"/>
    </w:pPr>
    <w:rPr>
      <w:rFonts w:eastAsia="Times New Roman"/>
      <w:sz w:val="24"/>
      <w:szCs w:val="24"/>
    </w:rPr>
  </w:style>
  <w:style w:type="paragraph" w:styleId="24">
    <w:name w:val="Body Text Indent 2"/>
    <w:basedOn w:val="a"/>
    <w:link w:val="25"/>
    <w:rsid w:val="007656C3"/>
    <w:pPr>
      <w:spacing w:after="120" w:line="480" w:lineRule="auto"/>
      <w:ind w:left="283"/>
    </w:pPr>
  </w:style>
  <w:style w:type="character" w:customStyle="1" w:styleId="25">
    <w:name w:val="Основной текст с отступом 2 Знак"/>
    <w:basedOn w:val="a0"/>
    <w:link w:val="24"/>
    <w:rsid w:val="007656C3"/>
    <w:rPr>
      <w:rFonts w:ascii="Times New Roman" w:eastAsia="Calibri" w:hAnsi="Times New Roman" w:cs="Times New Roman"/>
      <w:sz w:val="28"/>
      <w:szCs w:val="28"/>
      <w:lang w:eastAsia="ru-RU"/>
    </w:rPr>
  </w:style>
  <w:style w:type="paragraph" w:customStyle="1" w:styleId="s1">
    <w:name w:val="s1"/>
    <w:basedOn w:val="a"/>
    <w:rsid w:val="007656C3"/>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7656C3"/>
    <w:rPr>
      <w:shd w:val="clear" w:color="auto" w:fill="FFFFFF"/>
    </w:rPr>
  </w:style>
  <w:style w:type="paragraph" w:customStyle="1" w:styleId="15">
    <w:name w:val="Основной текст1"/>
    <w:basedOn w:val="a"/>
    <w:link w:val="Bodytext"/>
    <w:uiPriority w:val="99"/>
    <w:rsid w:val="007656C3"/>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7656C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56C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56C3"/>
    <w:rPr>
      <w:b/>
      <w:bCs/>
      <w:shd w:val="clear" w:color="auto" w:fill="FFFFFF"/>
    </w:rPr>
  </w:style>
  <w:style w:type="paragraph" w:customStyle="1" w:styleId="Bodytext21">
    <w:name w:val="Body text (2)1"/>
    <w:basedOn w:val="a"/>
    <w:link w:val="Bodytext2"/>
    <w:uiPriority w:val="99"/>
    <w:rsid w:val="007656C3"/>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7656C3"/>
    <w:rPr>
      <w:b/>
      <w:bCs/>
      <w:shd w:val="clear" w:color="auto" w:fill="FFFFFF"/>
    </w:rPr>
  </w:style>
  <w:style w:type="paragraph" w:customStyle="1" w:styleId="formattext">
    <w:name w:val="formattext"/>
    <w:basedOn w:val="a"/>
    <w:rsid w:val="007656C3"/>
    <w:pPr>
      <w:spacing w:before="100" w:beforeAutospacing="1" w:after="100" w:afterAutospacing="1"/>
    </w:pPr>
    <w:rPr>
      <w:rFonts w:eastAsia="Times New Roman"/>
      <w:sz w:val="24"/>
      <w:szCs w:val="24"/>
    </w:rPr>
  </w:style>
  <w:style w:type="character" w:customStyle="1" w:styleId="a80">
    <w:name w:val="a8"/>
    <w:basedOn w:val="a0"/>
    <w:rsid w:val="007656C3"/>
  </w:style>
  <w:style w:type="paragraph" w:customStyle="1" w:styleId="1-">
    <w:name w:val="Рег. Заголовок 1-го уровня регламента"/>
    <w:basedOn w:val="1"/>
    <w:uiPriority w:val="99"/>
    <w:qFormat/>
    <w:rsid w:val="007656C3"/>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7656C3"/>
    <w:pPr>
      <w:widowControl/>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56C3"/>
    <w:pPr>
      <w:spacing w:line="276" w:lineRule="auto"/>
      <w:ind w:left="1145" w:hanging="720"/>
      <w:jc w:val="both"/>
    </w:pPr>
    <w:rPr>
      <w:lang w:eastAsia="en-US"/>
    </w:rPr>
  </w:style>
  <w:style w:type="paragraph" w:customStyle="1" w:styleId="11">
    <w:name w:val="Рег. Основной текст уровнеь 1.1 (базовый)"/>
    <w:basedOn w:val="ConsPlusNormal"/>
    <w:qFormat/>
    <w:rsid w:val="007656C3"/>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9">
    <w:name w:val="List Paragraph"/>
    <w:aliases w:val="Абзац списка нумерованный"/>
    <w:basedOn w:val="a"/>
    <w:link w:val="afa"/>
    <w:uiPriority w:val="34"/>
    <w:qFormat/>
    <w:rsid w:val="007656C3"/>
    <w:pPr>
      <w:spacing w:after="200" w:line="276" w:lineRule="auto"/>
      <w:ind w:left="720"/>
      <w:contextualSpacing/>
    </w:pPr>
    <w:rPr>
      <w:rFonts w:ascii="Calibri" w:hAnsi="Calibri"/>
      <w:sz w:val="22"/>
      <w:szCs w:val="22"/>
      <w:lang w:eastAsia="en-US"/>
    </w:rPr>
  </w:style>
  <w:style w:type="character" w:customStyle="1" w:styleId="afa">
    <w:name w:val="Абзац списка Знак"/>
    <w:aliases w:val="Абзац списка нумерованный Знак"/>
    <w:link w:val="af9"/>
    <w:uiPriority w:val="34"/>
    <w:locked/>
    <w:rsid w:val="007656C3"/>
    <w:rPr>
      <w:rFonts w:ascii="Calibri" w:eastAsia="Calibri" w:hAnsi="Calibri" w:cs="Times New Roman"/>
    </w:rPr>
  </w:style>
  <w:style w:type="paragraph" w:customStyle="1" w:styleId="1111">
    <w:name w:val="1.1.1.1"/>
    <w:basedOn w:val="41"/>
    <w:link w:val="11110"/>
    <w:qFormat/>
    <w:rsid w:val="007656C3"/>
    <w:pPr>
      <w:spacing w:after="200"/>
    </w:pPr>
    <w:rPr>
      <w:sz w:val="24"/>
      <w:szCs w:val="22"/>
      <w:lang w:eastAsia="en-US"/>
    </w:rPr>
  </w:style>
  <w:style w:type="paragraph" w:styleId="41">
    <w:name w:val="List Number 4"/>
    <w:basedOn w:val="a"/>
    <w:rsid w:val="007656C3"/>
    <w:pPr>
      <w:ind w:left="1429" w:hanging="360"/>
      <w:contextualSpacing/>
    </w:pPr>
  </w:style>
  <w:style w:type="character" w:customStyle="1" w:styleId="11110">
    <w:name w:val="1.1.1.1 Знак"/>
    <w:basedOn w:val="a0"/>
    <w:link w:val="1111"/>
    <w:rsid w:val="007656C3"/>
    <w:rPr>
      <w:rFonts w:ascii="Times New Roman" w:eastAsia="Calibri" w:hAnsi="Times New Roman" w:cs="Times New Roman"/>
      <w:sz w:val="24"/>
    </w:rPr>
  </w:style>
  <w:style w:type="paragraph" w:styleId="afb">
    <w:name w:val="footnote text"/>
    <w:basedOn w:val="a"/>
    <w:link w:val="afc"/>
    <w:rsid w:val="007656C3"/>
    <w:rPr>
      <w:sz w:val="20"/>
      <w:szCs w:val="20"/>
    </w:rPr>
  </w:style>
  <w:style w:type="character" w:customStyle="1" w:styleId="afc">
    <w:name w:val="Текст сноски Знак"/>
    <w:basedOn w:val="a0"/>
    <w:link w:val="afb"/>
    <w:rsid w:val="007656C3"/>
    <w:rPr>
      <w:rFonts w:ascii="Times New Roman" w:eastAsia="Calibri" w:hAnsi="Times New Roman" w:cs="Times New Roman"/>
      <w:sz w:val="20"/>
      <w:szCs w:val="20"/>
      <w:lang w:eastAsia="ru-RU"/>
    </w:rPr>
  </w:style>
  <w:style w:type="character" w:styleId="afd">
    <w:name w:val="footnote reference"/>
    <w:basedOn w:val="a0"/>
    <w:rsid w:val="007656C3"/>
    <w:rPr>
      <w:vertAlign w:val="superscript"/>
    </w:rPr>
  </w:style>
  <w:style w:type="paragraph" w:styleId="afe">
    <w:name w:val="endnote text"/>
    <w:basedOn w:val="a"/>
    <w:link w:val="aff"/>
    <w:rsid w:val="007656C3"/>
    <w:rPr>
      <w:sz w:val="20"/>
      <w:szCs w:val="20"/>
    </w:rPr>
  </w:style>
  <w:style w:type="character" w:customStyle="1" w:styleId="aff">
    <w:name w:val="Текст концевой сноски Знак"/>
    <w:basedOn w:val="a0"/>
    <w:link w:val="afe"/>
    <w:rsid w:val="007656C3"/>
    <w:rPr>
      <w:rFonts w:ascii="Times New Roman" w:eastAsia="Calibri" w:hAnsi="Times New Roman" w:cs="Times New Roman"/>
      <w:sz w:val="20"/>
      <w:szCs w:val="20"/>
      <w:lang w:eastAsia="ru-RU"/>
    </w:rPr>
  </w:style>
  <w:style w:type="character" w:styleId="aff0">
    <w:name w:val="endnote reference"/>
    <w:basedOn w:val="a0"/>
    <w:rsid w:val="00765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16980</Words>
  <Characters>96792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cp:lastPrinted>2019-07-02T05:52:00Z</cp:lastPrinted>
  <dcterms:created xsi:type="dcterms:W3CDTF">2019-09-02T13:30:00Z</dcterms:created>
  <dcterms:modified xsi:type="dcterms:W3CDTF">2019-09-02T13:30:00Z</dcterms:modified>
</cp:coreProperties>
</file>